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p w14:paraId="49DB3D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>一、晨间游戏活动</w:t>
      </w:r>
    </w:p>
    <w:p w14:paraId="5247A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宝宝们入园后进行了自主游戏，游戏活动有娃娃家（小厨房、卧室）、室内滑滑梯、生活区、建构区（桌面建构、地面建构）、艺术区、感官区。</w:t>
      </w:r>
    </w:p>
    <w:p w14:paraId="275E7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680210" cy="1259840"/>
            <wp:effectExtent l="0" t="0" r="11430" b="5080"/>
            <wp:docPr id="3" name="图片 3" descr="D:/工作/向日葵班/观察日志/照片/IMG_9124.JPGIMG_9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工作/向日葵班/观察日志/照片/IMG_9124.JPGIMG_9124"/>
                    <pic:cNvPicPr>
                      <a:picLocks noChangeAspect="1"/>
                    </pic:cNvPicPr>
                  </pic:nvPicPr>
                  <pic:blipFill>
                    <a:blip r:embed="rId4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7B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二、户外活动</w:t>
      </w:r>
    </w:p>
    <w:p w14:paraId="32D50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（一）逛逛幼儿园、萌宠乐园</w:t>
      </w:r>
    </w:p>
    <w:p w14:paraId="0A37A5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宝宝们逛了逛幼儿园，到萌宠乐园去看了小动物们</w:t>
      </w:r>
    </w:p>
    <w:p w14:paraId="638F51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680210" cy="1259840"/>
            <wp:effectExtent l="0" t="0" r="11430" b="5080"/>
            <wp:docPr id="5" name="图片 5" descr="D:/工作/向日葵班/观察日志/照片/IMG_9139.JPGIMG_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工作/向日葵班/观察日志/照片/IMG_9139.JPGIMG_9139"/>
                    <pic:cNvPicPr>
                      <a:picLocks noChangeAspect="1"/>
                    </pic:cNvPicPr>
                  </pic:nvPicPr>
                  <pic:blipFill>
                    <a:blip r:embed="rId5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</w:p>
    <w:p w14:paraId="20167B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三、其他活动</w:t>
      </w:r>
    </w:p>
    <w:p w14:paraId="3281AD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（一）颁发奖状</w:t>
      </w:r>
    </w:p>
    <w:p w14:paraId="5D44EB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今天是宝宝们本学期在园最后一天了，这一学期宝宝们都有了很大的进步。</w:t>
      </w:r>
    </w:p>
    <w:p w14:paraId="19C3E6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680210" cy="1259840"/>
            <wp:effectExtent l="0" t="0" r="11430" b="5080"/>
            <wp:docPr id="1" name="图片 1" descr="D:/工作/向日葵班/观察日志/照片/IMG_9149.JPGIMG_9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工作/向日葵班/观察日志/照片/IMG_9149.JPGIMG_9149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44B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（二）期末联欢</w:t>
      </w:r>
    </w:p>
    <w:p w14:paraId="6FB350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我们去哥哥姐姐的教室参加了他们的期末联欢会，哥哥姐姐跟我们分享了美味的食物。</w:t>
      </w:r>
    </w:p>
    <w:p w14:paraId="2382C5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680210" cy="1259840"/>
            <wp:effectExtent l="0" t="0" r="11430" b="5080"/>
            <wp:docPr id="4" name="图片 4" descr="D:/工作/向日葵班/观察日志/照片/IMG_9153.JPGIMG_9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工作/向日葵班/观察日志/照片/IMG_9153.JPGIMG_9153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630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三、学习活动</w:t>
      </w:r>
    </w:p>
    <w:p w14:paraId="5AA7F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（一）音乐游戏</w:t>
      </w:r>
    </w:p>
    <w:p w14:paraId="05130E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宝宝们进行了音乐游戏《小老鼠上灯台》、《身体音阶歌》、《我的身体都会响》、《小跳蚤》、《棒棒糖》。</w:t>
      </w:r>
    </w:p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</w:t>
      </w:r>
      <w:r>
        <w:rPr>
          <w:rFonts w:hint="eastAsia"/>
          <w:lang w:val="en-US" w:eastAsia="zh-CN"/>
        </w:rPr>
        <w:tab/>
      </w:r>
    </w:p>
    <w:sectPr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8E7FFC"/>
    <w:rsid w:val="009F0A41"/>
    <w:rsid w:val="00B4758B"/>
    <w:rsid w:val="00B87A8B"/>
    <w:rsid w:val="00E72945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A85A34"/>
    <w:rsid w:val="02DC2156"/>
    <w:rsid w:val="02ED4E2A"/>
    <w:rsid w:val="030D34DC"/>
    <w:rsid w:val="03187320"/>
    <w:rsid w:val="03697FDD"/>
    <w:rsid w:val="038A3960"/>
    <w:rsid w:val="03CD3198"/>
    <w:rsid w:val="03D92E7B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125D84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0FB74EC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3896477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D4487C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29588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47B42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6F4C50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EE23C7A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630039"/>
    <w:rsid w:val="32807B59"/>
    <w:rsid w:val="32A73338"/>
    <w:rsid w:val="32C10404"/>
    <w:rsid w:val="32C1089D"/>
    <w:rsid w:val="32F26CA9"/>
    <w:rsid w:val="330865C8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600D4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1F7D10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083765"/>
    <w:rsid w:val="3B285803"/>
    <w:rsid w:val="3B64270E"/>
    <w:rsid w:val="3B9F41D1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767BC0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6773B0"/>
    <w:rsid w:val="407056B1"/>
    <w:rsid w:val="40B21AB2"/>
    <w:rsid w:val="40D50563"/>
    <w:rsid w:val="40FF14FD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6E780A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B92317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8727B6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0F503E"/>
    <w:rsid w:val="4B956458"/>
    <w:rsid w:val="4BAF42FD"/>
    <w:rsid w:val="4BB356F2"/>
    <w:rsid w:val="4BBC5C4E"/>
    <w:rsid w:val="4BE62228"/>
    <w:rsid w:val="4BF003E4"/>
    <w:rsid w:val="4C113007"/>
    <w:rsid w:val="4C80138C"/>
    <w:rsid w:val="4C9E35A6"/>
    <w:rsid w:val="4CA86B62"/>
    <w:rsid w:val="4CD928A1"/>
    <w:rsid w:val="4CF433A8"/>
    <w:rsid w:val="4D147203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6B651E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2D62FE6"/>
    <w:rsid w:val="533D60D3"/>
    <w:rsid w:val="536C30EB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44544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0220FF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CC0086A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AD03BA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073028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BEB41C7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1148</Words>
  <Characters>1175</Characters>
  <TotalTime>8</TotalTime>
  <ScaleCrop>false</ScaleCrop>
  <LinksUpToDate>false</LinksUpToDate>
  <CharactersWithSpaces>1270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2026-02-04T05:38:28Z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946230E5DBB2420E854405CBC858B96A_13</vt:lpwstr>
  </property>
</Properties>
</file>