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1F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0" w:firstLineChars="0"/>
        <w:jc w:val="center"/>
        <w:textAlignment w:val="auto"/>
        <w:rPr>
          <w:rFonts w:hint="eastAsia" w:eastAsiaTheme="minorEastAsia"/>
          <w:sz w:val="32"/>
          <w:szCs w:val="40"/>
          <w:lang w:eastAsia="zh-CN"/>
        </w:rPr>
      </w:pPr>
      <w:r>
        <w:rPr>
          <w:rFonts w:hint="eastAsia"/>
          <w:sz w:val="32"/>
          <w:szCs w:val="40"/>
        </w:rPr>
        <w:t>地理优秀培育室学员个人年度总结</w:t>
      </w:r>
      <w:bookmarkStart w:id="0" w:name="_GoBack"/>
      <w:bookmarkEnd w:id="0"/>
    </w:p>
    <w:p w14:paraId="30D96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0" w:firstLineChars="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一、年度学习与成长概况</w:t>
      </w:r>
    </w:p>
    <w:p w14:paraId="34203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本年度，我作为地理优秀培育室的一员，始终以积极饱满的态度参与各项培育活动，在地理学科知识深化、实践技能提升及学科素养培养等方面均取得了一定进步。通过系统学习与实践锻炼，不仅巩固了地理学科基础，更拓宽了学科视野，对地理学科的研究方法和应用价值有了更深刻的认识。</w:t>
      </w:r>
    </w:p>
    <w:p w14:paraId="502B5FA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>主要学习与实践内容</w:t>
      </w:r>
    </w:p>
    <w:p w14:paraId="0879A3D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（一）理论知识学习</w:t>
      </w:r>
    </w:p>
    <w:p w14:paraId="08209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</w:rPr>
        <w:t>系统参与培育室组织的专题讲座</w:t>
      </w:r>
      <w:r>
        <w:rPr>
          <w:rFonts w:hint="eastAsia"/>
          <w:lang w:val="en-US" w:eastAsia="zh-CN"/>
        </w:rPr>
        <w:t>和优质课听课活动</w:t>
      </w:r>
      <w:r>
        <w:rPr>
          <w:rFonts w:hint="eastAsia"/>
        </w:rPr>
        <w:t>，涵盖自然地理、人文地理、区域地理等多个领域，重点学习了</w:t>
      </w:r>
      <w:r>
        <w:rPr>
          <w:rFonts w:hint="eastAsia"/>
          <w:lang w:val="en-US" w:eastAsia="zh-CN"/>
        </w:rPr>
        <w:t>虚拟现实技术赋能地理教学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人工智能助力</w:t>
      </w:r>
      <w:r>
        <w:rPr>
          <w:rFonts w:hint="eastAsia"/>
        </w:rPr>
        <w:t>地理</w:t>
      </w:r>
      <w:r>
        <w:rPr>
          <w:rFonts w:hint="eastAsia"/>
          <w:lang w:val="en-US" w:eastAsia="zh-CN"/>
        </w:rPr>
        <w:t>课堂等</w:t>
      </w:r>
      <w:r>
        <w:rPr>
          <w:rFonts w:hint="eastAsia"/>
        </w:rPr>
        <w:t>问题</w:t>
      </w:r>
      <w:r>
        <w:rPr>
          <w:rFonts w:hint="eastAsia"/>
          <w:lang w:eastAsia="zh-CN"/>
        </w:rPr>
        <w:t>的</w:t>
      </w:r>
      <w:r>
        <w:rPr>
          <w:rFonts w:hint="eastAsia"/>
          <w:lang w:val="en-US" w:eastAsia="zh-CN"/>
        </w:rPr>
        <w:t>研究。</w:t>
      </w:r>
    </w:p>
    <w:p w14:paraId="2E62B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阅读地理学科相关专著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本、核心期刊论文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篇，整理学习笔记</w:t>
      </w:r>
      <w:r>
        <w:rPr>
          <w:rFonts w:hint="eastAsia"/>
          <w:lang w:val="en-US" w:eastAsia="zh-CN"/>
        </w:rPr>
        <w:t>5篇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区级获奖论文1篇，</w:t>
      </w:r>
      <w:r>
        <w:rPr>
          <w:rFonts w:hint="eastAsia"/>
        </w:rPr>
        <w:t>对地理学科的理论体系和研究动态有了更清晰的把握。</w:t>
      </w:r>
    </w:p>
    <w:p w14:paraId="40B1A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）交流与合作</w:t>
      </w:r>
    </w:p>
    <w:p w14:paraId="331DA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积极参与培育室的小组研讨活动，与其他学员就地理学科热点问题进行深入交流，分享学习心得与研究思路，在思维碰撞中拓宽了思考角度。</w:t>
      </w:r>
    </w:p>
    <w:p w14:paraId="1F74D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协助</w:t>
      </w:r>
      <w:r>
        <w:rPr>
          <w:rFonts w:hint="eastAsia"/>
          <w:lang w:val="en-US" w:eastAsia="zh-CN"/>
        </w:rPr>
        <w:t>赵老师、纪老师</w:t>
      </w:r>
      <w:r>
        <w:rPr>
          <w:rFonts w:hint="eastAsia"/>
        </w:rPr>
        <w:t>完成课题研究的</w:t>
      </w:r>
      <w:r>
        <w:rPr>
          <w:rFonts w:hint="eastAsia"/>
          <w:lang w:val="en-US" w:eastAsia="zh-CN"/>
        </w:rPr>
        <w:t>部分</w:t>
      </w:r>
      <w:r>
        <w:rPr>
          <w:rFonts w:hint="eastAsia"/>
        </w:rPr>
        <w:t>工作，在团队合作中提升了科研协作能力。</w:t>
      </w:r>
    </w:p>
    <w:p w14:paraId="15210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>三、收获与感悟</w:t>
      </w:r>
    </w:p>
    <w:p w14:paraId="128DF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学科知识方面，通过培育室的系统培育，我对地理学科的交叉性、实践性有了更深刻的理解，不再局限于课本知识，而是能从更宏观的视角看待地理现象与人类活动的关系。</w:t>
      </w:r>
    </w:p>
    <w:p w14:paraId="3869B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能力素养方面，野外考察让我学会了将理论知识与实际相结合，科研实践锻炼了我的逻辑思维和问题解决能力，团队交流则提升了我的沟通表达与协作能力。</w:t>
      </w:r>
    </w:p>
    <w:p w14:paraId="350F5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学习态度方面，认识到地理学科的博大精深，也意识到自身存在的不足，激发了持续学习、不断探索的动力。</w:t>
      </w:r>
    </w:p>
    <w:p w14:paraId="4A346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0" w:firstLineChars="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四、不足与改进方向</w:t>
      </w:r>
    </w:p>
    <w:p w14:paraId="2F772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不足：在地理研究方法的创新性运用上仍有欠缺，对复杂地理数据的深度分析能力有待提升，理论知识向实践应用的转化效率不够高。</w:t>
      </w:r>
    </w:p>
    <w:p w14:paraId="2B8B3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改进方向：下一阶段将重点加强科研方法学习，多参与创新性实践项目，主动向导师和优秀学员请教，提升数据处理与分析能力，争取在理论应用方面取得突破。</w:t>
      </w:r>
    </w:p>
    <w:p w14:paraId="367D3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0" w:firstLineChars="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五、未来计划</w:t>
      </w:r>
    </w:p>
    <w:p w14:paraId="7A9A3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积极参与培育室的重点课题研究，争取独立完成一个小型研究项目，提升科研实践能力。</w:t>
      </w:r>
    </w:p>
    <w:p w14:paraId="3262C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0" w:firstLineChars="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加强地理信息技术的学习与应用，熟练掌握相关软件操作，提高地理数据处理和分析的专业性。</w:t>
      </w:r>
    </w:p>
    <w:p w14:paraId="7E239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在未来的学习中，我将继续以严谨的态度对待每一项任务，珍惜培育室提供的学习平台，努力弥补不足，争取在地理学科领域取得更大的进步，不辜负培育室的培养与期望。</w:t>
      </w:r>
    </w:p>
    <w:p w14:paraId="02775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0" w:firstLineChars="0"/>
        <w:textAlignment w:val="auto"/>
        <w:rPr>
          <w:rFonts w:hint="eastAsia" w:eastAsiaTheme="minorEastAsia"/>
          <w:lang w:eastAsia="zh-CN"/>
        </w:rPr>
      </w:pPr>
    </w:p>
    <w:p w14:paraId="140F0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0" w:firstLineChars="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张麟</w:t>
      </w:r>
    </w:p>
    <w:p w14:paraId="6A0AD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0" w:firstLineChars="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2025年6月27日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34E305"/>
    <w:multiLevelType w:val="singleLevel"/>
    <w:tmpl w:val="8D34E30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9223A"/>
    <w:rsid w:val="7EF3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2025-06-27T03:54:01Z</dcterms:created>
  <dc:creator>Administrator</dc:creator>
  <cp:lastModifiedBy>Super lin</cp:lastModifiedBy>
  <dcterms:modified xsi:type="dcterms:W3CDTF">2025-06-27T04:02:15Z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eyJoZGlkIjoiNDhlN2QzZTg1NWU4YTVmMGRmODVmMGVlZWIwMTI2MTMiLCJ1c2VySWQiOiIyNjk4NDE3NzYifQ==</vt:lpwstr>
  </property>
  <property fmtid="{D5CDD505-2E9C-101B-9397-08002B2CF9AE}" pid="4" name="ICV">
    <vt:lpwstr>B463BD06FABF4E449473CDD2DC64A005_12</vt:lpwstr>
  </property>
</Properties>
</file>