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1.9）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16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今天请假的小朋友是田乐、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高彦清、汪锦妍、刘雨希、郭晨希、梅雨菲、王熠文、魏徐莱。</w:t>
      </w:r>
    </w:p>
    <w:p w14:paraId="0E9B5CDE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  <w:r>
        <w:rPr>
          <w:rFonts w:hint="eastAsia" w:ascii="Calibri" w:hAnsi="Calibri" w:cs="Calibri"/>
          <w:szCs w:val="21"/>
          <w:lang w:val="en-US" w:eastAsia="zh-CN"/>
        </w:rPr>
        <w:t>今日所有宝贝均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能够独立入园且保持良好的情绪，在整理好个人物品后能够自主吃点心，选择区域，其中</w:t>
      </w:r>
      <w:r>
        <w:rPr>
          <w:rFonts w:hint="eastAsia" w:asciiTheme="minorEastAsia" w:hAnsiTheme="minorEastAsia" w:cstheme="minorEastAsia"/>
          <w:szCs w:val="21"/>
          <w:u w:val="single"/>
          <w:lang w:val="en-US" w:eastAsia="zh-CN"/>
        </w:rPr>
        <w:t>丁瑾怡和陈衍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来园较晚，为了确保游戏时间请早点入园哦。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5685EF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69" w:hRule="atLeast"/>
        </w:trPr>
        <w:tc>
          <w:tcPr>
            <w:tcW w:w="3190" w:type="dxa"/>
          </w:tcPr>
          <w:p w14:paraId="71B62D46">
            <w:pPr>
              <w:spacing w:line="360" w:lineRule="exac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123825</wp:posOffset>
                  </wp:positionV>
                  <wp:extent cx="1898015" cy="1423035"/>
                  <wp:effectExtent l="0" t="0" r="6985" b="24765"/>
                  <wp:wrapSquare wrapText="bothSides"/>
                  <wp:docPr id="2" name="图片 2" descr="IMG_4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467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 w14:paraId="5E06461C">
            <w:pPr>
              <w:spacing w:line="360" w:lineRule="exac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159385</wp:posOffset>
                  </wp:positionV>
                  <wp:extent cx="1880235" cy="1410335"/>
                  <wp:effectExtent l="0" t="0" r="24765" b="12065"/>
                  <wp:wrapSquare wrapText="bothSides"/>
                  <wp:docPr id="1" name="图片 1" descr="IMG_4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467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4B8F9F22">
            <w:pPr>
              <w:spacing w:line="360" w:lineRule="exac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116205</wp:posOffset>
                  </wp:positionV>
                  <wp:extent cx="1898015" cy="1423035"/>
                  <wp:effectExtent l="0" t="0" r="6985" b="24765"/>
                  <wp:wrapSquare wrapText="bothSides"/>
                  <wp:docPr id="3" name="图片 3" descr="IMG_4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467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0F60E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17" w:hRule="atLeast"/>
        </w:trPr>
        <w:tc>
          <w:tcPr>
            <w:tcW w:w="3190" w:type="dxa"/>
          </w:tcPr>
          <w:p w14:paraId="27943CE0">
            <w:pPr>
              <w:spacing w:line="360" w:lineRule="exac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152400</wp:posOffset>
                  </wp:positionV>
                  <wp:extent cx="1898015" cy="1423035"/>
                  <wp:effectExtent l="0" t="0" r="6985" b="24765"/>
                  <wp:wrapSquare wrapText="bothSides"/>
                  <wp:docPr id="7" name="图片 7" descr="IMG_4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67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 w14:paraId="03EB9953">
            <w:pPr>
              <w:spacing w:line="360" w:lineRule="exac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217805</wp:posOffset>
                  </wp:positionV>
                  <wp:extent cx="1898015" cy="1423035"/>
                  <wp:effectExtent l="0" t="0" r="6985" b="24765"/>
                  <wp:wrapSquare wrapText="bothSides"/>
                  <wp:docPr id="5" name="图片 5" descr="IMG_4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67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3090EB59">
            <w:pPr>
              <w:spacing w:line="360" w:lineRule="exac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160020</wp:posOffset>
                  </wp:positionV>
                  <wp:extent cx="1898015" cy="1423035"/>
                  <wp:effectExtent l="0" t="0" r="6985" b="24765"/>
                  <wp:wrapSquare wrapText="bothSides"/>
                  <wp:docPr id="4" name="图片 4" descr="IMG_4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67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D385FFD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二、午餐</w:t>
      </w:r>
    </w:p>
    <w:p w14:paraId="53FCF6A3">
      <w:pPr>
        <w:ind w:firstLine="420" w:firstLineChars="200"/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今天的午餐所有宝贝能自主端饭菜，</w:t>
      </w:r>
      <w: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  <w:t>就餐过程中发现宝贝们能保持相对安静的就餐氛围，在我们的鼓励下也能定心地吃完自己的一份饭菜。但是有个别幼儿存在挑食、偏食的现象，还有个别孩子吃饭的速度较慢。吃完后，宝贝们能做好餐后的整理工作，洗手漱口擦嘴巴，并选择喜欢的玩具进行游戏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3595DA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502C8F7F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9" name="图片 9" descr="IMG_4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469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04B3716F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3" name="图片 13" descr="IMG_4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469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452BABD0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8" name="图片 8" descr="IMG_4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6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14B6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714A62D4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2" name="图片 12" descr="IMG_4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69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31F1B39F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1" name="图片 11" descr="IMG_4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69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8E77050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0" name="图片 10" descr="IMG_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69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236947">
      <w:pP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</w:p>
    <w:p w14:paraId="27B5BD4D">
      <w:pPr>
        <w:numPr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三、集体活动：美术《美味的蛋糕》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A4DA6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6536C592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2492375"/>
                  <wp:effectExtent l="0" t="0" r="10160" b="22225"/>
                  <wp:docPr id="14" name="图片 14" descr="IMG_4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49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249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6D59166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2492375"/>
                  <wp:effectExtent l="0" t="0" r="10160" b="22225"/>
                  <wp:docPr id="15" name="图片 15" descr="IMG_4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93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249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1CBEFF53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2492375"/>
                  <wp:effectExtent l="0" t="0" r="10160" b="22225"/>
                  <wp:docPr id="17" name="图片 17" descr="IMG_4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9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249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9B2A07">
        <w:tc>
          <w:tcPr>
            <w:tcW w:w="3190" w:type="dxa"/>
          </w:tcPr>
          <w:p w14:paraId="40C4C05A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2492375"/>
                  <wp:effectExtent l="0" t="0" r="10160" b="22225"/>
                  <wp:docPr id="19" name="图片 19" descr="IMG_4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49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249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160754DC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2492375"/>
                  <wp:effectExtent l="0" t="0" r="10160" b="22225"/>
                  <wp:docPr id="18" name="图片 18" descr="IMG_4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49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249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223C62B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2492375"/>
                  <wp:effectExtent l="0" t="0" r="10160" b="22225"/>
                  <wp:docPr id="16" name="图片 16" descr="IMG_4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493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249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2B78BF10">
      <w:pPr>
        <w:numPr>
          <w:ilvl w:val="0"/>
          <w:numId w:val="0"/>
        </w:numPr>
        <w:tabs>
          <w:tab w:val="left" w:pos="5178"/>
        </w:tabs>
        <w:bidi w:val="0"/>
        <w:ind w:firstLine="480"/>
        <w:jc w:val="left"/>
        <w:rPr>
          <w:rFonts w:hint="default" w:asciiTheme="minorEastAsia" w:hAnsiTheme="minorEastAsia" w:cstheme="minorEastAsia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6FFFC7F4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AF38BD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BFD03C5"/>
    <w:rsid w:val="7CFF0512"/>
    <w:rsid w:val="7D4274B2"/>
    <w:rsid w:val="7DF10ED8"/>
    <w:rsid w:val="7E7E4712"/>
    <w:rsid w:val="7EB937A4"/>
    <w:rsid w:val="BEE661F7"/>
    <w:rsid w:val="BF59A34B"/>
    <w:rsid w:val="DB0EA35F"/>
    <w:rsid w:val="E77D63C8"/>
    <w:rsid w:val="EE5302DB"/>
    <w:rsid w:val="EEBD90B2"/>
    <w:rsid w:val="EFFE468D"/>
    <w:rsid w:val="F3FB21A1"/>
    <w:rsid w:val="FBE7678D"/>
    <w:rsid w:val="FDB99B54"/>
    <w:rsid w:val="FDFE5BEC"/>
    <w:rsid w:val="FF7FF0E3"/>
    <w:rsid w:val="FFA62655"/>
    <w:rsid w:val="FFDF713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1791</Words>
  <Characters>1808</Characters>
  <Lines>7</Lines>
  <Paragraphs>2</Paragraphs>
  <TotalTime>2</TotalTime>
  <ScaleCrop>false</ScaleCrop>
  <LinksUpToDate>false</LinksUpToDate>
  <CharactersWithSpaces>1809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2021-09-27T13:20:00Z</dcterms:created>
  <dc:creator>john</dc:creator>
  <cp:lastModifiedBy>莫莫兮露矣</cp:lastModifiedBy>
  <dcterms:modified xsi:type="dcterms:W3CDTF">2025-01-13T12:44:45Z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817061DF333659D23D9A8467B146FB09_43</vt:lpwstr>
  </property>
</Properties>
</file>