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西阆苑小二班班级动态</w:t>
      </w:r>
    </w:p>
    <w:p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2024年3月18日    星期一</w:t>
      </w: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 xml:space="preserve">01 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户外活动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ind w:firstLine="42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今天户外活动我们在后操场进行混班游戏！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4"/>
        <w:gridCol w:w="2854"/>
        <w:gridCol w:w="28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54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4175" cy="1240155"/>
                  <wp:effectExtent l="0" t="0" r="22225" b="4445"/>
                  <wp:docPr id="2" name="图片 2" descr="/Users/husongyi/Downloads/IMG_1963.JPGIMG_1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husongyi/Downloads/IMG_1963.JPGIMG_196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4175" cy="1240155"/>
                  <wp:effectExtent l="0" t="0" r="22225" b="4445"/>
                  <wp:docPr id="8" name="图片 8" descr="/Users/husongyi/Downloads/IMG_1965.JPGIMG_1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husongyi/Downloads/IMG_1965.JPGIMG_19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9" name="图片 9" descr="/Users/husongyi/Downloads/IMG_1968.JPGIMG_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husongyi/Downloads/IMG_1968.JPGIMG_196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54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0" name="图片 10" descr="/Users/husongyi/Downloads/IMG_1969.JPGIMG_1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husongyi/Downloads/IMG_1969.JPGIMG_196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2" name="图片 12" descr="/Users/husongyi/Downloads/IMG_1972.JPGIMG_1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husongyi/Downloads/IMG_1972.JPGIMG_197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13" name="图片 13" descr="/Users/husongyi/Downloads/IMG_1975.JPGIMG_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husongyi/Downloads/IMG_1975.JPGIMG_197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default"/>
          <w:lang w:val="en-US" w:eastAsia="zh-CN"/>
        </w:rPr>
      </w:pPr>
    </w:p>
    <w:p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</w:t>
      </w:r>
      <w:r>
        <w:rPr>
          <w:rFonts w:hint="eastAsia" w:asciiTheme="minorEastAsia" w:hAnsiTheme="minorEastAsia"/>
          <w:b/>
          <w:color w:val="0070C0"/>
        </w:rPr>
        <w:t xml:space="preserve"> 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集体活动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spacing w:line="240" w:lineRule="auto"/>
        <w:ind w:firstLine="420" w:firstLineChars="200"/>
        <w:jc w:val="both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科学：春天来了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jc w:val="left"/>
        <w:textAlignment w:val="auto"/>
        <w:outlineLvl w:val="9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这是一节常识类科学活动。春天又称春季，是一年中的第一个季节。春天气候温暖适中，大部分地区有降雨气候多变，乍暖还寒。春天是万物复苏的季节，大自然中的柳树、小草等都发芽了，很多花朵竞相开放，如：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"http://baike.baidu.com/subview/16146/5085528.htm"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迎春花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"http://baike.baidu.com/view/15186.htm"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白玉兰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"http://baike.baidu.com/subview/15199/16210411.htm"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紫玉兰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"http://baike.baidu.com/view/4184.htm"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矮牵牛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、桃花、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"http://baike.baidu.com/view/119095.htm"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梨花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"http://baike.baidu.com/subview/21113/13543083.htm"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海棠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instrText xml:space="preserve"> HYPERLINK "http://baike.baidu.com/view/15152.htm" \t "http://baike.baidu.com/_blank" </w:instrTex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郁金香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等。燕子、蝌蚪、蜜蜂等小动物也都出来活动了。人们换上了春装，出去踏青、郊游、放风筝。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在孩子的周围、大自然中到处都表现着生机勃勃，变化万千的景象。</w:t>
      </w:r>
      <w:r>
        <w:rPr>
          <w:rFonts w:hint="eastAsia" w:ascii="宋体" w:hAnsi="宋体" w:eastAsia="宋体"/>
          <w:szCs w:val="21"/>
        </w:rPr>
        <w:t>本次活动我们将引导幼儿结合调查表</w:t>
      </w:r>
      <w:r>
        <w:rPr>
          <w:rFonts w:hint="eastAsia" w:ascii="宋体" w:hAnsi="宋体" w:eastAsia="宋体"/>
          <w:szCs w:val="21"/>
          <w:lang w:eastAsia="zh-CN"/>
        </w:rPr>
        <w:t>和图片来</w:t>
      </w:r>
      <w:r>
        <w:rPr>
          <w:rFonts w:hint="eastAsia" w:ascii="宋体" w:hAnsi="宋体" w:eastAsia="宋体"/>
          <w:szCs w:val="21"/>
        </w:rPr>
        <w:t>感知春天的基本特征，并鼓励孩子们学着用</w:t>
      </w:r>
      <w:r>
        <w:rPr>
          <w:rFonts w:hint="eastAsia" w:ascii="宋体" w:hAnsi="宋体" w:eastAsia="宋体"/>
          <w:szCs w:val="21"/>
          <w:lang w:eastAsia="zh-CN"/>
        </w:rPr>
        <w:t>较</w:t>
      </w:r>
      <w:r>
        <w:rPr>
          <w:rFonts w:hint="eastAsia" w:ascii="宋体" w:hAnsi="宋体" w:eastAsia="宋体"/>
          <w:szCs w:val="21"/>
        </w:rPr>
        <w:t>完整的语句描述自己知道的春天的变化。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jc w:val="left"/>
        <w:textAlignment w:val="auto"/>
        <w:outlineLvl w:val="9"/>
        <w:rPr>
          <w:rFonts w:hint="eastAsia" w:ascii="宋体" w:hAnsi="宋体" w:eastAsia="宋体"/>
          <w:szCs w:val="21"/>
        </w:rPr>
      </w:pPr>
      <w:bookmarkStart w:id="0" w:name="_GoBack"/>
      <w:bookmarkEnd w:id="0"/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4"/>
        <w:gridCol w:w="2854"/>
        <w:gridCol w:w="28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5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54175" cy="1240155"/>
                  <wp:effectExtent l="0" t="0" r="22225" b="4445"/>
                  <wp:docPr id="3" name="图片 3" descr="/Users/husongyi/Downloads/IMG_1981.JPGIMG_1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husongyi/Downloads/IMG_1981.JPGIMG_198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11" name="图片 11" descr="/Users/husongyi/Downloads/IMG_1983.JPGIMG_1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husongyi/Downloads/IMG_1983.JPGIMG_198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6" name="图片 6" descr="/Users/husongyi/Downloads/IMG_1983.JPGIMG_1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husongyi/Downloads/IMG_1983.JPGIMG_198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5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5" name="图片 15" descr="IMG_1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98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6" name="图片 16" descr="IMG_1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98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>
            <w:pPr>
              <w:spacing w:line="240" w:lineRule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36395" cy="1227455"/>
                  <wp:effectExtent l="0" t="0" r="14605" b="17145"/>
                  <wp:docPr id="17" name="图片 17" descr="IMG_1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98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9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40" w:lineRule="auto"/>
        <w:rPr>
          <w:rFonts w:hint="eastAsia"/>
        </w:rPr>
      </w:pPr>
    </w:p>
    <w:p>
      <w:pPr>
        <w:spacing w:line="360" w:lineRule="auto"/>
        <w:jc w:val="center"/>
        <w:rPr>
          <w:rFonts w:hint="eastAsia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3</w:t>
      </w:r>
      <w:r>
        <w:rPr>
          <w:rFonts w:hint="eastAsia" w:asciiTheme="minorEastAsia" w:hAnsiTheme="minorEastAsia"/>
          <w:b/>
          <w:color w:val="0070C0"/>
        </w:rPr>
        <w:t xml:space="preserve"> 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学校火灾疏散逃生演练公开课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2556510" cy="1916430"/>
                  <wp:effectExtent l="0" t="0" r="8890" b="13970"/>
                  <wp:docPr id="4" name="图片 4" descr="IMG_1827(20240315-13394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827(20240315-133948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10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2556510" cy="1916430"/>
                  <wp:effectExtent l="0" t="0" r="8890" b="13970"/>
                  <wp:docPr id="5" name="图片 5" descr="IMG_1828(20240315-13400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1828(20240315-134006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10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2556510" cy="1916430"/>
                  <wp:effectExtent l="0" t="0" r="8890" b="13970"/>
                  <wp:docPr id="7" name="图片 7" descr="IMG_1829(20240315-13404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829(20240315-134046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10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2556510" cy="1916430"/>
                  <wp:effectExtent l="0" t="0" r="8890" b="13970"/>
                  <wp:docPr id="14" name="图片 14" descr="IMG_1830(20240315-13404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1830(20240315-134044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10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eastAsia" w:asciiTheme="minorEastAsia" w:hAnsiTheme="minorEastAsia" w:eastAsiaTheme="minorEastAsia"/>
          <w:color w:val="0070C0"/>
          <w:lang w:val="en-US" w:eastAsia="zh-CN"/>
        </w:rPr>
      </w:pPr>
    </w:p>
    <w:p>
      <w:pPr>
        <w:spacing w:line="360" w:lineRule="auto"/>
        <w:jc w:val="both"/>
        <w:rPr>
          <w:rFonts w:hint="default" w:asciiTheme="minorEastAsia" w:hAnsiTheme="minorEastAsia"/>
          <w:color w:val="0070C0"/>
          <w:lang w:val="en-US" w:eastAsia="zh-CN"/>
        </w:rPr>
      </w:pPr>
    </w:p>
    <w:p>
      <w:pPr>
        <w:spacing w:line="360" w:lineRule="auto"/>
        <w:jc w:val="both"/>
        <w:rPr>
          <w:rFonts w:hint="default" w:asciiTheme="minorEastAsia" w:hAnsiTheme="minorEastAsia"/>
          <w:color w:val="auto"/>
          <w:lang w:val="en-US" w:eastAsia="zh-CN"/>
        </w:rPr>
      </w:pPr>
    </w:p>
    <w:p>
      <w:pPr>
        <w:jc w:val="left"/>
        <w:rPr>
          <w:rFonts w:hint="default" w:asciiTheme="minorEastAsia" w:hAnsiTheme="minorEastAsia"/>
          <w:b/>
          <w:bCs/>
          <w:color w:val="auto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6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3DF9EABD"/>
    <w:rsid w:val="3FFD0D9A"/>
    <w:rsid w:val="4DFFD4F9"/>
    <w:rsid w:val="4FADBC64"/>
    <w:rsid w:val="65EF1059"/>
    <w:rsid w:val="77FD6C35"/>
    <w:rsid w:val="79F3583A"/>
    <w:rsid w:val="B6973797"/>
    <w:rsid w:val="BFD75D7C"/>
    <w:rsid w:val="BFED9384"/>
    <w:rsid w:val="FB9F31F5"/>
    <w:rsid w:val="FDFF44B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2024-02-25T05:51:00Z</dcterms:created>
  <dc:creator>hsy.</dc:creator>
  <cp:lastModifiedBy>hsy.</cp:lastModifiedBy>
  <dcterms:modified xsi:type="dcterms:W3CDTF">2024-03-19T07:58:18Z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1ABA6A07FAB55E6D1AD5F865A8977CBA_43</vt:lpwstr>
  </property>
</Properties>
</file>