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inorEastAsia" w:hAnsiTheme="minorEastAsia"/>
          <w:sz w:val="24"/>
          <w:szCs w:val="24"/>
          <w:lang w:val="en-US"/>
        </w:rPr>
      </w:pPr>
      <w:r>
        <w:rPr>
          <w:rFonts w:hint="eastAsia" w:asciiTheme="minorEastAsia" w:hAnsiTheme="minorEastAsia"/>
          <w:sz w:val="24"/>
          <w:szCs w:val="24"/>
        </w:rPr>
        <w:t xml:space="preserve">课 </w:t>
      </w:r>
      <w:r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>题：</w:t>
      </w:r>
      <w:r>
        <w:rPr>
          <w:rFonts w:hint="eastAsia" w:asciiTheme="minorEastAsia" w:hAnsiTheme="minorEastAsia"/>
          <w:sz w:val="28"/>
          <w:szCs w:val="28"/>
        </w:rPr>
        <w:t>Unit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 Look at me!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教学内容（课时）：字母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Oo,Pp</w:t>
      </w:r>
      <w:r>
        <w:rPr>
          <w:rFonts w:hint="eastAsia" w:asciiTheme="minorEastAsia" w:hAnsiTheme="minorEastAsia"/>
          <w:sz w:val="24"/>
          <w:szCs w:val="24"/>
        </w:rPr>
        <w:t>&amp;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Qq</w:t>
      </w:r>
      <w:r>
        <w:rPr>
          <w:rFonts w:hint="eastAsia" w:asciiTheme="minorEastAsia" w:hAnsiTheme="minorEastAsia"/>
          <w:sz w:val="24"/>
          <w:szCs w:val="24"/>
        </w:rPr>
        <w:t>教学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教学目标：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复习字母Aa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-Nn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学会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Oo,Pp</w:t>
      </w:r>
      <w:r>
        <w:rPr>
          <w:rFonts w:hint="eastAsia" w:asciiTheme="minorEastAsia" w:hAnsiTheme="minorEastAsia"/>
          <w:sz w:val="24"/>
          <w:szCs w:val="24"/>
        </w:rPr>
        <w:t>&amp;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Qq</w:t>
      </w:r>
      <w:r>
        <w:rPr>
          <w:rFonts w:asciiTheme="minorEastAsia" w:hAnsiTheme="minorEastAsia"/>
          <w:sz w:val="24"/>
          <w:szCs w:val="24"/>
        </w:rPr>
        <w:t>的自然拼读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会写字母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Oo,Pp</w:t>
      </w:r>
      <w:r>
        <w:rPr>
          <w:rFonts w:hint="eastAsia" w:asciiTheme="minorEastAsia" w:hAnsiTheme="minorEastAsia"/>
          <w:sz w:val="24"/>
          <w:szCs w:val="24"/>
        </w:rPr>
        <w:t>&amp;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Qq</w:t>
      </w:r>
      <w:r>
        <w:rPr>
          <w:rFonts w:hint="eastAsia" w:asciiTheme="minorEastAsia" w:hAnsiTheme="minor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>教学重点难点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复习字母Aa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-Nn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学会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Oo,Pp</w:t>
      </w:r>
      <w:r>
        <w:rPr>
          <w:rFonts w:hint="eastAsia" w:asciiTheme="minorEastAsia" w:hAnsiTheme="minorEastAsia"/>
          <w:sz w:val="24"/>
          <w:szCs w:val="24"/>
        </w:rPr>
        <w:t>&amp;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Qq</w:t>
      </w:r>
      <w:r>
        <w:rPr>
          <w:rFonts w:asciiTheme="minorEastAsia" w:hAnsiTheme="minorEastAsia"/>
          <w:sz w:val="24"/>
          <w:szCs w:val="24"/>
        </w:rPr>
        <w:t>的自然拼读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会写字母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Oo,Pp</w:t>
      </w:r>
      <w:r>
        <w:rPr>
          <w:rFonts w:hint="eastAsia" w:asciiTheme="minorEastAsia" w:hAnsiTheme="minorEastAsia"/>
          <w:sz w:val="24"/>
          <w:szCs w:val="24"/>
        </w:rPr>
        <w:t>&amp;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Qq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教学准备：字母卡片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Oo,Pp</w:t>
      </w:r>
      <w:r>
        <w:rPr>
          <w:rFonts w:hint="eastAsia" w:asciiTheme="minorEastAsia" w:hAnsiTheme="minorEastAsia"/>
          <w:sz w:val="24"/>
          <w:szCs w:val="24"/>
        </w:rPr>
        <w:t>&amp;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Qq</w:t>
      </w:r>
      <w:r>
        <w:rPr>
          <w:rFonts w:asciiTheme="minorEastAsia" w:hAnsiTheme="minorEastAsia"/>
          <w:sz w:val="24"/>
          <w:szCs w:val="24"/>
        </w:rPr>
        <w:t>,</w:t>
      </w:r>
      <w:r>
        <w:rPr>
          <w:rFonts w:hint="eastAsia" w:asciiTheme="minorEastAsia" w:hAnsiTheme="minorEastAsia"/>
          <w:sz w:val="24"/>
          <w:szCs w:val="24"/>
        </w:rPr>
        <w:t>PPT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教学过程：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Step1 Greeting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1.Hi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class. 操练上课用语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280" w:lineRule="exac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Game:Find out which letter is missing?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Step2 Presentation 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1.Now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let’s enjoy a song :ABC song 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2.Last</w:t>
      </w:r>
      <w:r>
        <w:rPr>
          <w:rFonts w:asciiTheme="minorEastAsia" w:hAnsiTheme="minorEastAsia"/>
          <w:sz w:val="24"/>
          <w:szCs w:val="24"/>
        </w:rPr>
        <w:t xml:space="preserve"> class,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we have learntAa-Nn</w:t>
      </w:r>
      <w:r>
        <w:rPr>
          <w:rFonts w:asciiTheme="minorEastAsia" w:hAnsiTheme="minorEastAsia"/>
          <w:sz w:val="24"/>
          <w:szCs w:val="24"/>
        </w:rPr>
        <w:t>, 复习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Aa-Nn</w:t>
      </w:r>
      <w:r>
        <w:rPr>
          <w:rFonts w:asciiTheme="minorEastAsia" w:hAnsiTheme="minorEastAsia"/>
          <w:sz w:val="24"/>
          <w:szCs w:val="24"/>
        </w:rPr>
        <w:t>的自然拼读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Today,</w:t>
      </w:r>
      <w:r>
        <w:rPr>
          <w:rFonts w:asciiTheme="minorEastAsia" w:hAnsiTheme="minorEastAsia"/>
          <w:sz w:val="24"/>
          <w:szCs w:val="24"/>
        </w:rPr>
        <w:t xml:space="preserve"> we’ll learn the </w:t>
      </w:r>
      <w:r>
        <w:rPr>
          <w:rFonts w:hint="eastAsia" w:asciiTheme="minorEastAsia" w:hAnsiTheme="minorEastAsia"/>
          <w:sz w:val="24"/>
          <w:szCs w:val="24"/>
        </w:rPr>
        <w:t>next</w:t>
      </w:r>
      <w:r>
        <w:rPr>
          <w:rFonts w:asciiTheme="minorEastAsia" w:hAnsiTheme="minorEastAsia"/>
          <w:sz w:val="24"/>
          <w:szCs w:val="24"/>
        </w:rPr>
        <w:t xml:space="preserve"> letters: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Oo,Pp</w:t>
      </w:r>
      <w:r>
        <w:rPr>
          <w:rFonts w:hint="eastAsia" w:asciiTheme="minorEastAsia" w:hAnsiTheme="minorEastAsia"/>
          <w:sz w:val="24"/>
          <w:szCs w:val="24"/>
        </w:rPr>
        <w:t>&amp;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Qq</w:t>
      </w:r>
      <w:r>
        <w:rPr>
          <w:rFonts w:asciiTheme="minorEastAsia" w:hAnsiTheme="minorEastAsia"/>
          <w:sz w:val="24"/>
          <w:szCs w:val="24"/>
        </w:rPr>
        <w:t>(</w:t>
      </w:r>
      <w:r>
        <w:rPr>
          <w:rFonts w:hint="eastAsia" w:asciiTheme="minorEastAsia" w:hAnsiTheme="minorEastAsia"/>
          <w:sz w:val="24"/>
          <w:szCs w:val="24"/>
        </w:rPr>
        <w:t>出示字母卡片</w:t>
      </w:r>
      <w:r>
        <w:rPr>
          <w:rFonts w:asciiTheme="minorEastAsia" w:hAnsiTheme="minorEastAsia"/>
          <w:sz w:val="24"/>
          <w:szCs w:val="24"/>
        </w:rPr>
        <w:t>)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Look at my mouth.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Oo</w:t>
      </w:r>
      <w:r>
        <w:rPr>
          <w:rFonts w:asciiTheme="minorEastAsia" w:hAnsiTheme="minorEastAsia"/>
          <w:sz w:val="24"/>
          <w:szCs w:val="24"/>
        </w:rPr>
        <w:t xml:space="preserve"> /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o</w:t>
      </w:r>
      <w:r>
        <w:rPr>
          <w:rFonts w:asciiTheme="minorEastAsia" w:hAnsiTheme="minorEastAsia"/>
          <w:sz w:val="24"/>
          <w:szCs w:val="24"/>
        </w:rPr>
        <w:t>/,</w:t>
      </w:r>
    </w:p>
    <w:p>
      <w:pPr>
        <w:spacing w:line="280" w:lineRule="exact"/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Tip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嘴巴张开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舌尖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翘起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嘴角向两边张开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后收圆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Read after me.小组读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one by one, 男女生读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看老师手势高低声读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跟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Oo</w:t>
      </w:r>
      <w:r>
        <w:rPr>
          <w:rFonts w:asciiTheme="minorEastAsia" w:hAnsiTheme="minorEastAsia"/>
          <w:sz w:val="24"/>
          <w:szCs w:val="24"/>
        </w:rPr>
        <w:t>字母卡片打个招呼吧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Hi</w:t>
      </w:r>
      <w:r>
        <w:rPr>
          <w:rFonts w:hint="eastAsia" w:asciiTheme="minorEastAsia" w:hAnsiTheme="minorEastAsia"/>
          <w:sz w:val="24"/>
          <w:szCs w:val="24"/>
        </w:rPr>
        <w:t>/</w:t>
      </w:r>
      <w:r>
        <w:rPr>
          <w:rFonts w:asciiTheme="minorEastAsia" w:hAnsiTheme="minorEastAsia"/>
          <w:sz w:val="24"/>
          <w:szCs w:val="24"/>
        </w:rPr>
        <w:t>Hello/Good morning/Good afternoon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Oo</w:t>
      </w:r>
      <w:r>
        <w:rPr>
          <w:rFonts w:hint="eastAsia" w:asciiTheme="minorEastAsia" w:hAnsiTheme="minorEastAsia"/>
          <w:sz w:val="24"/>
          <w:szCs w:val="24"/>
        </w:rPr>
        <w:t>.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3.升降调读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多读几遍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4. For letters</w:t>
      </w:r>
      <w:r>
        <w:rPr>
          <w:rFonts w:hint="eastAsia" w:asciiTheme="minorEastAsia" w:hAnsiTheme="minorEastAsia"/>
          <w:sz w:val="24"/>
          <w:szCs w:val="24"/>
        </w:rPr>
        <w:t>， there</w:t>
      </w:r>
      <w:r>
        <w:rPr>
          <w:rFonts w:asciiTheme="minorEastAsia" w:hAnsiTheme="minorEastAsia"/>
          <w:sz w:val="24"/>
          <w:szCs w:val="24"/>
        </w:rPr>
        <w:t xml:space="preserve"> are big letters and small letters</w:t>
      </w:r>
      <w:r>
        <w:rPr>
          <w:rFonts w:hint="eastAsia" w:asciiTheme="minorEastAsia" w:hAnsiTheme="minorEastAsia"/>
          <w:sz w:val="24"/>
          <w:szCs w:val="24"/>
        </w:rPr>
        <w:t>.</w:t>
      </w:r>
    </w:p>
    <w:p>
      <w:pPr>
        <w:spacing w:line="280" w:lineRule="exact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asciiTheme="minorEastAsia" w:hAnsiTheme="minorEastAsia"/>
          <w:sz w:val="24"/>
          <w:szCs w:val="24"/>
        </w:rPr>
        <w:t xml:space="preserve">This is big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O</w:t>
      </w:r>
      <w:r>
        <w:rPr>
          <w:rFonts w:asciiTheme="minorEastAsia" w:hAnsiTheme="minorEastAsia"/>
          <w:sz w:val="24"/>
          <w:szCs w:val="24"/>
        </w:rPr>
        <w:t>,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asciiTheme="minorEastAsia" w:hAnsiTheme="minorEastAsia"/>
          <w:sz w:val="24"/>
          <w:szCs w:val="24"/>
        </w:rPr>
        <w:t>字母操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Oo,Oo,/o/,/o/,/o/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This is small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o</w:t>
      </w:r>
      <w:r>
        <w:rPr>
          <w:rFonts w:asciiTheme="minorEastAsia" w:hAnsiTheme="minorEastAsia"/>
          <w:sz w:val="24"/>
          <w:szCs w:val="24"/>
        </w:rPr>
        <w:t xml:space="preserve">. What does small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o</w:t>
      </w:r>
      <w:r>
        <w:rPr>
          <w:rFonts w:asciiTheme="minorEastAsia" w:hAnsiTheme="minorEastAsia"/>
          <w:sz w:val="24"/>
          <w:szCs w:val="24"/>
        </w:rPr>
        <w:t xml:space="preserve"> like?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Stand up. Let’s do the letter exercise. </w:t>
      </w:r>
      <w:r>
        <w:rPr>
          <w:rFonts w:hint="eastAsia" w:asciiTheme="minorEastAsia" w:hAnsiTheme="minorEastAsia"/>
          <w:sz w:val="24"/>
          <w:szCs w:val="24"/>
        </w:rPr>
        <w:t>（师示范）</w:t>
      </w:r>
    </w:p>
    <w:p>
      <w:pPr>
        <w:spacing w:line="280" w:lineRule="exact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Oo,Oo,/o/,/o/,/o/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ox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ox</w:t>
      </w:r>
      <w:r>
        <w:rPr>
          <w:rFonts w:hint="eastAsia" w:asciiTheme="minorEastAsia" w:hAnsiTheme="minorEastAsia"/>
          <w:sz w:val="24"/>
          <w:szCs w:val="24"/>
        </w:rPr>
        <w:t>/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o</w:t>
      </w:r>
      <w:r>
        <w:rPr>
          <w:rFonts w:asciiTheme="minorEastAsia" w:hAnsiTheme="minorEastAsia"/>
          <w:sz w:val="24"/>
          <w:szCs w:val="24"/>
        </w:rPr>
        <w:t>/,</w:t>
      </w:r>
      <w:r>
        <w:rPr>
          <w:rFonts w:hint="eastAsia" w:asciiTheme="minorEastAsia" w:hAnsiTheme="minorEastAsia"/>
          <w:sz w:val="24"/>
          <w:szCs w:val="24"/>
        </w:rPr>
        <w:t>/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o</w:t>
      </w:r>
      <w:r>
        <w:rPr>
          <w:rFonts w:asciiTheme="minorEastAsia" w:hAnsiTheme="minorEastAsia"/>
          <w:sz w:val="24"/>
          <w:szCs w:val="24"/>
        </w:rPr>
        <w:t>/,</w:t>
      </w:r>
      <w:r>
        <w:rPr>
          <w:rFonts w:hint="eastAsia" w:asciiTheme="minorEastAsia" w:hAnsiTheme="minorEastAsia"/>
          <w:sz w:val="24"/>
          <w:szCs w:val="24"/>
        </w:rPr>
        <w:t>/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o</w:t>
      </w:r>
      <w:r>
        <w:rPr>
          <w:rFonts w:asciiTheme="minorEastAsia" w:hAnsiTheme="minorEastAsia"/>
          <w:sz w:val="24"/>
          <w:szCs w:val="24"/>
        </w:rPr>
        <w:t>/   教读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ox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齐读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个别读</w:t>
      </w:r>
      <w:r>
        <w:rPr>
          <w:rFonts w:hint="eastAsia" w:asciiTheme="minorEastAsia" w:hAnsiTheme="minorEastAsia"/>
          <w:sz w:val="24"/>
          <w:szCs w:val="24"/>
        </w:rPr>
        <w:t>，小组读，男生女生读，再加上动作读。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>You can do it well.Next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we’ll learn the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second</w:t>
      </w:r>
      <w:r>
        <w:rPr>
          <w:rFonts w:asciiTheme="minorEastAsia" w:hAnsiTheme="minorEastAsia"/>
          <w:sz w:val="24"/>
          <w:szCs w:val="24"/>
        </w:rPr>
        <w:t xml:space="preserve"> letter: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Pp</w:t>
      </w:r>
      <w:r>
        <w:rPr>
          <w:rFonts w:asciiTheme="minorEastAsia" w:hAnsiTheme="minorEastAsia"/>
          <w:sz w:val="24"/>
          <w:szCs w:val="24"/>
        </w:rPr>
        <w:t xml:space="preserve"> (</w:t>
      </w:r>
      <w:r>
        <w:rPr>
          <w:rFonts w:hint="eastAsia" w:asciiTheme="minorEastAsia" w:hAnsiTheme="minorEastAsia"/>
          <w:sz w:val="24"/>
          <w:szCs w:val="24"/>
        </w:rPr>
        <w:t>出示字母卡片</w:t>
      </w:r>
      <w:r>
        <w:rPr>
          <w:rFonts w:asciiTheme="minorEastAsia" w:hAnsiTheme="minorEastAsia"/>
          <w:sz w:val="24"/>
          <w:szCs w:val="24"/>
        </w:rPr>
        <w:t>)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Look at my mouth.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Pp</w:t>
      </w:r>
      <w:r>
        <w:rPr>
          <w:rFonts w:asciiTheme="minorEastAsia" w:hAnsiTheme="minorEastAsia"/>
          <w:sz w:val="24"/>
          <w:szCs w:val="24"/>
        </w:rPr>
        <w:t xml:space="preserve"> /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p</w:t>
      </w:r>
      <w:r>
        <w:rPr>
          <w:rFonts w:asciiTheme="minorEastAsia" w:hAnsiTheme="minorEastAsia"/>
          <w:sz w:val="24"/>
          <w:szCs w:val="24"/>
        </w:rPr>
        <w:t>/,注意</w:t>
      </w:r>
      <w:r>
        <w:rPr>
          <w:rFonts w:hint="eastAsia" w:asciiTheme="minorEastAsia" w:hAnsiTheme="minorEastAsia"/>
          <w:sz w:val="24"/>
          <w:szCs w:val="24"/>
        </w:rPr>
        <w:t>发清楚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Read after me.小组读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one by one, 男女生读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看老师手势高低声读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跟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Pp</w:t>
      </w:r>
      <w:r>
        <w:rPr>
          <w:rFonts w:asciiTheme="minorEastAsia" w:hAnsiTheme="minorEastAsia"/>
          <w:sz w:val="24"/>
          <w:szCs w:val="24"/>
        </w:rPr>
        <w:t>字母卡片打个招呼吧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Hi</w:t>
      </w:r>
      <w:r>
        <w:rPr>
          <w:rFonts w:hint="eastAsia" w:asciiTheme="minorEastAsia" w:hAnsiTheme="minorEastAsia"/>
          <w:sz w:val="24"/>
          <w:szCs w:val="24"/>
        </w:rPr>
        <w:t>/</w:t>
      </w:r>
      <w:r>
        <w:rPr>
          <w:rFonts w:asciiTheme="minorEastAsia" w:hAnsiTheme="minorEastAsia"/>
          <w:sz w:val="24"/>
          <w:szCs w:val="24"/>
        </w:rPr>
        <w:t>Hello/Good morning/Good afternoon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Pp</w:t>
      </w:r>
      <w:r>
        <w:rPr>
          <w:rFonts w:hint="eastAsia" w:asciiTheme="minorEastAsia" w:hAnsiTheme="minorEastAsia"/>
          <w:sz w:val="24"/>
          <w:szCs w:val="24"/>
        </w:rPr>
        <w:t>.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6.升降调读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多读几遍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Pp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Pp</w:t>
      </w:r>
      <w:r>
        <w:rPr>
          <w:rFonts w:hint="eastAsia" w:asciiTheme="minorEastAsia" w:hAnsiTheme="minorEastAsia"/>
          <w:sz w:val="24"/>
          <w:szCs w:val="24"/>
        </w:rPr>
        <w:t>，/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p</w:t>
      </w:r>
      <w:r>
        <w:rPr>
          <w:rFonts w:asciiTheme="minorEastAsia" w:hAnsiTheme="minorEastAsia"/>
          <w:sz w:val="24"/>
          <w:szCs w:val="24"/>
        </w:rPr>
        <w:t>/,</w:t>
      </w:r>
      <w:r>
        <w:rPr>
          <w:rFonts w:hint="eastAsia" w:asciiTheme="minorEastAsia" w:hAnsiTheme="minorEastAsia"/>
          <w:sz w:val="24"/>
          <w:szCs w:val="24"/>
        </w:rPr>
        <w:t>/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p</w:t>
      </w:r>
      <w:r>
        <w:rPr>
          <w:rFonts w:asciiTheme="minorEastAsia" w:hAnsiTheme="minorEastAsia"/>
          <w:sz w:val="24"/>
          <w:szCs w:val="24"/>
        </w:rPr>
        <w:t>/,</w:t>
      </w:r>
      <w:r>
        <w:rPr>
          <w:rFonts w:hint="eastAsia" w:asciiTheme="minorEastAsia" w:hAnsiTheme="minorEastAsia"/>
          <w:sz w:val="24"/>
          <w:szCs w:val="24"/>
        </w:rPr>
        <w:t>/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p</w:t>
      </w:r>
      <w:r>
        <w:rPr>
          <w:rFonts w:asciiTheme="minorEastAsia" w:hAnsiTheme="minorEastAsia"/>
          <w:sz w:val="24"/>
          <w:szCs w:val="24"/>
        </w:rPr>
        <w:t>/  手势</w:t>
      </w:r>
      <w:r>
        <w:rPr>
          <w:rFonts w:hint="eastAsia" w:asciiTheme="minorEastAsia" w:hAnsiTheme="minorEastAsia"/>
          <w:sz w:val="24"/>
          <w:szCs w:val="24"/>
        </w:rPr>
        <w:t>：右手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放嘴</w:t>
      </w:r>
      <w:r>
        <w:rPr>
          <w:rFonts w:hint="eastAsia" w:asciiTheme="minorEastAsia" w:hAnsiTheme="minorEastAsia"/>
          <w:sz w:val="24"/>
          <w:szCs w:val="24"/>
        </w:rPr>
        <w:t>前面。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7. For letters</w:t>
      </w:r>
      <w:r>
        <w:rPr>
          <w:rFonts w:hint="eastAsia" w:asciiTheme="minorEastAsia" w:hAnsiTheme="minorEastAsia"/>
          <w:sz w:val="24"/>
          <w:szCs w:val="24"/>
        </w:rPr>
        <w:t>， there</w:t>
      </w:r>
      <w:r>
        <w:rPr>
          <w:rFonts w:asciiTheme="minorEastAsia" w:hAnsiTheme="minorEastAsia"/>
          <w:sz w:val="24"/>
          <w:szCs w:val="24"/>
        </w:rPr>
        <w:t xml:space="preserve"> are big letters and small letters</w:t>
      </w:r>
      <w:r>
        <w:rPr>
          <w:rFonts w:hint="eastAsia" w:asciiTheme="minorEastAsia" w:hAnsiTheme="minorEastAsia"/>
          <w:sz w:val="24"/>
          <w:szCs w:val="24"/>
        </w:rPr>
        <w:t>.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This is big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P</w:t>
      </w:r>
      <w:r>
        <w:rPr>
          <w:rFonts w:asciiTheme="minorEastAsia" w:hAnsiTheme="minorEastAsia"/>
          <w:sz w:val="24"/>
          <w:szCs w:val="24"/>
        </w:rPr>
        <w:t>,字母操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Pp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Pp</w:t>
      </w:r>
      <w:r>
        <w:rPr>
          <w:rFonts w:hint="eastAsia" w:asciiTheme="minorEastAsia" w:hAnsiTheme="minorEastAsia"/>
          <w:sz w:val="24"/>
          <w:szCs w:val="24"/>
        </w:rPr>
        <w:t>，/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p</w:t>
      </w:r>
      <w:r>
        <w:rPr>
          <w:rFonts w:asciiTheme="minorEastAsia" w:hAnsiTheme="minorEastAsia"/>
          <w:sz w:val="24"/>
          <w:szCs w:val="24"/>
        </w:rPr>
        <w:t>/,</w:t>
      </w:r>
      <w:r>
        <w:rPr>
          <w:rFonts w:hint="eastAsia" w:asciiTheme="minorEastAsia" w:hAnsiTheme="minorEastAsia"/>
          <w:sz w:val="24"/>
          <w:szCs w:val="24"/>
        </w:rPr>
        <w:t>/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p</w:t>
      </w:r>
      <w:r>
        <w:rPr>
          <w:rFonts w:asciiTheme="minorEastAsia" w:hAnsiTheme="minorEastAsia"/>
          <w:sz w:val="24"/>
          <w:szCs w:val="24"/>
        </w:rPr>
        <w:t>/,</w:t>
      </w:r>
      <w:r>
        <w:rPr>
          <w:rFonts w:hint="eastAsia" w:asciiTheme="minorEastAsia" w:hAnsiTheme="minorEastAsia"/>
          <w:sz w:val="24"/>
          <w:szCs w:val="24"/>
        </w:rPr>
        <w:t>/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p</w:t>
      </w:r>
      <w:r>
        <w:rPr>
          <w:rFonts w:asciiTheme="minorEastAsia" w:hAnsiTheme="minorEastAsia"/>
          <w:sz w:val="24"/>
          <w:szCs w:val="24"/>
        </w:rPr>
        <w:t xml:space="preserve">/ 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This is small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p</w:t>
      </w:r>
      <w:r>
        <w:rPr>
          <w:rFonts w:asciiTheme="minorEastAsia" w:hAnsiTheme="minorEastAsia"/>
          <w:sz w:val="24"/>
          <w:szCs w:val="24"/>
        </w:rPr>
        <w:t xml:space="preserve">. What does small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p</w:t>
      </w:r>
      <w:r>
        <w:rPr>
          <w:rFonts w:asciiTheme="minorEastAsia" w:hAnsiTheme="minorEastAsia"/>
          <w:sz w:val="24"/>
          <w:szCs w:val="24"/>
        </w:rPr>
        <w:t xml:space="preserve"> like?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Stand up. Let’s do the letter exercise. </w:t>
      </w:r>
      <w:r>
        <w:rPr>
          <w:rFonts w:hint="eastAsia" w:asciiTheme="minorEastAsia" w:hAnsiTheme="minorEastAsia"/>
          <w:sz w:val="24"/>
          <w:szCs w:val="24"/>
        </w:rPr>
        <w:t>（师示范）</w:t>
      </w:r>
    </w:p>
    <w:p>
      <w:pPr>
        <w:spacing w:line="280" w:lineRule="exact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Pp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Pp</w:t>
      </w:r>
      <w:r>
        <w:rPr>
          <w:rFonts w:hint="eastAsia" w:asciiTheme="minorEastAsia" w:hAnsiTheme="minorEastAsia"/>
          <w:sz w:val="24"/>
          <w:szCs w:val="24"/>
        </w:rPr>
        <w:t>，/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p</w:t>
      </w:r>
      <w:r>
        <w:rPr>
          <w:rFonts w:asciiTheme="minorEastAsia" w:hAnsiTheme="minorEastAsia"/>
          <w:sz w:val="24"/>
          <w:szCs w:val="24"/>
        </w:rPr>
        <w:t>/,</w:t>
      </w:r>
      <w:r>
        <w:rPr>
          <w:rFonts w:hint="eastAsia" w:asciiTheme="minorEastAsia" w:hAnsiTheme="minorEastAsia"/>
          <w:sz w:val="24"/>
          <w:szCs w:val="24"/>
        </w:rPr>
        <w:t>/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p</w:t>
      </w:r>
      <w:r>
        <w:rPr>
          <w:rFonts w:asciiTheme="minorEastAsia" w:hAnsiTheme="minorEastAsia"/>
          <w:sz w:val="24"/>
          <w:szCs w:val="24"/>
        </w:rPr>
        <w:t>/,</w:t>
      </w:r>
      <w:r>
        <w:rPr>
          <w:rFonts w:hint="eastAsia" w:asciiTheme="minorEastAsia" w:hAnsiTheme="minorEastAsia"/>
          <w:sz w:val="24"/>
          <w:szCs w:val="24"/>
        </w:rPr>
        <w:t>/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p</w:t>
      </w:r>
      <w:r>
        <w:rPr>
          <w:rFonts w:asciiTheme="minorEastAsia" w:hAnsiTheme="minorEastAsia"/>
          <w:sz w:val="24"/>
          <w:szCs w:val="24"/>
        </w:rPr>
        <w:t xml:space="preserve">/ 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pig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pig</w:t>
      </w:r>
      <w:r>
        <w:rPr>
          <w:rFonts w:hint="eastAsia" w:asciiTheme="minorEastAsia" w:hAnsiTheme="minorEastAsia"/>
          <w:sz w:val="24"/>
          <w:szCs w:val="24"/>
        </w:rPr>
        <w:t>，/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p</w:t>
      </w:r>
      <w:r>
        <w:rPr>
          <w:rFonts w:asciiTheme="minorEastAsia" w:hAnsiTheme="minorEastAsia"/>
          <w:sz w:val="24"/>
          <w:szCs w:val="24"/>
        </w:rPr>
        <w:t>/,</w:t>
      </w:r>
      <w:r>
        <w:rPr>
          <w:rFonts w:hint="eastAsia" w:asciiTheme="minorEastAsia" w:hAnsiTheme="minorEastAsia"/>
          <w:sz w:val="24"/>
          <w:szCs w:val="24"/>
        </w:rPr>
        <w:t>/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p</w:t>
      </w:r>
      <w:r>
        <w:rPr>
          <w:rFonts w:asciiTheme="minorEastAsia" w:hAnsiTheme="minorEastAsia"/>
          <w:sz w:val="24"/>
          <w:szCs w:val="24"/>
        </w:rPr>
        <w:t>/,</w:t>
      </w:r>
      <w:r>
        <w:rPr>
          <w:rFonts w:hint="eastAsia" w:asciiTheme="minorEastAsia" w:hAnsiTheme="minorEastAsia"/>
          <w:sz w:val="24"/>
          <w:szCs w:val="24"/>
        </w:rPr>
        <w:t>/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p</w:t>
      </w:r>
      <w:r>
        <w:rPr>
          <w:rFonts w:asciiTheme="minorEastAsia" w:hAnsiTheme="minorEastAsia"/>
          <w:sz w:val="24"/>
          <w:szCs w:val="24"/>
        </w:rPr>
        <w:t>/ 教读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pig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齐读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个别读</w:t>
      </w:r>
      <w:r>
        <w:rPr>
          <w:rFonts w:hint="eastAsia" w:asciiTheme="minorEastAsia" w:hAnsiTheme="minorEastAsia"/>
          <w:sz w:val="24"/>
          <w:szCs w:val="24"/>
        </w:rPr>
        <w:t>，小组读，男生女生读，再加上动作读。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8.Good. The next letter is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Qq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 xml:space="preserve"> 出示字母卡片</w:t>
      </w:r>
      <w:r>
        <w:rPr>
          <w:rFonts w:asciiTheme="minorEastAsia" w:hAnsiTheme="minorEastAsia"/>
          <w:sz w:val="24"/>
          <w:szCs w:val="24"/>
        </w:rPr>
        <w:t>)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Look at my mouth.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Qq</w:t>
      </w:r>
      <w:r>
        <w:rPr>
          <w:rFonts w:asciiTheme="minorEastAsia" w:hAnsiTheme="minorEastAsia"/>
          <w:sz w:val="24"/>
          <w:szCs w:val="24"/>
        </w:rPr>
        <w:t>/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kw</w:t>
      </w:r>
      <w:r>
        <w:rPr>
          <w:rFonts w:asciiTheme="minorEastAsia" w:hAnsiTheme="minorEastAsia"/>
          <w:sz w:val="24"/>
          <w:szCs w:val="24"/>
        </w:rPr>
        <w:t>/,注意</w:t>
      </w:r>
      <w:r>
        <w:rPr>
          <w:rFonts w:hint="eastAsia" w:asciiTheme="minorEastAsia" w:hAnsiTheme="minorEastAsia"/>
          <w:sz w:val="24"/>
          <w:szCs w:val="24"/>
        </w:rPr>
        <w:t>发清楚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Read after me.小组读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one by one, 男女生读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看老师手势高低声读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跟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Qq</w:t>
      </w:r>
      <w:r>
        <w:rPr>
          <w:rFonts w:asciiTheme="minorEastAsia" w:hAnsiTheme="minorEastAsia"/>
          <w:sz w:val="24"/>
          <w:szCs w:val="24"/>
        </w:rPr>
        <w:t>字母卡片打个招呼吧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Hi</w:t>
      </w:r>
      <w:r>
        <w:rPr>
          <w:rFonts w:hint="eastAsia" w:asciiTheme="minorEastAsia" w:hAnsiTheme="minorEastAsia"/>
          <w:sz w:val="24"/>
          <w:szCs w:val="24"/>
        </w:rPr>
        <w:t>/</w:t>
      </w:r>
      <w:r>
        <w:rPr>
          <w:rFonts w:asciiTheme="minorEastAsia" w:hAnsiTheme="minorEastAsia"/>
          <w:sz w:val="24"/>
          <w:szCs w:val="24"/>
        </w:rPr>
        <w:t>Hello/Good morning/Good afternoon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Qq</w:t>
      </w:r>
      <w:r>
        <w:rPr>
          <w:rFonts w:hint="eastAsia" w:asciiTheme="minorEastAsia" w:hAnsiTheme="minorEastAsia"/>
          <w:sz w:val="24"/>
          <w:szCs w:val="24"/>
        </w:rPr>
        <w:t>.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6.升降调读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多读几遍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Qq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Qq</w:t>
      </w:r>
      <w:r>
        <w:rPr>
          <w:rFonts w:hint="eastAsia" w:asciiTheme="minorEastAsia" w:hAnsiTheme="minorEastAsia"/>
          <w:sz w:val="24"/>
          <w:szCs w:val="24"/>
        </w:rPr>
        <w:t>，/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kw</w:t>
      </w:r>
      <w:r>
        <w:rPr>
          <w:rFonts w:asciiTheme="minorEastAsia" w:hAnsiTheme="minorEastAsia"/>
          <w:sz w:val="24"/>
          <w:szCs w:val="24"/>
        </w:rPr>
        <w:t>/,</w:t>
      </w:r>
      <w:r>
        <w:rPr>
          <w:rFonts w:hint="eastAsia" w:asciiTheme="minorEastAsia" w:hAnsiTheme="minorEastAsia"/>
          <w:sz w:val="24"/>
          <w:szCs w:val="24"/>
        </w:rPr>
        <w:t>/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kw</w:t>
      </w:r>
      <w:r>
        <w:rPr>
          <w:rFonts w:asciiTheme="minorEastAsia" w:hAnsiTheme="minorEastAsia"/>
          <w:sz w:val="24"/>
          <w:szCs w:val="24"/>
        </w:rPr>
        <w:t>/,</w:t>
      </w:r>
      <w:r>
        <w:rPr>
          <w:rFonts w:hint="eastAsia" w:asciiTheme="minorEastAsia" w:hAnsiTheme="minorEastAsia"/>
          <w:sz w:val="24"/>
          <w:szCs w:val="24"/>
        </w:rPr>
        <w:t>/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kw</w:t>
      </w:r>
      <w:r>
        <w:rPr>
          <w:rFonts w:asciiTheme="minorEastAsia" w:hAnsiTheme="minorEastAsia"/>
          <w:sz w:val="24"/>
          <w:szCs w:val="24"/>
        </w:rPr>
        <w:t>/  手势</w:t>
      </w:r>
      <w:r>
        <w:rPr>
          <w:rFonts w:hint="eastAsia" w:asciiTheme="minorEastAsia" w:hAnsiTheme="minorEastAsia"/>
          <w:sz w:val="24"/>
          <w:szCs w:val="24"/>
        </w:rPr>
        <w:t>：右手做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鳄鱼开口状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7. For letters</w:t>
      </w:r>
      <w:r>
        <w:rPr>
          <w:rFonts w:hint="eastAsia" w:asciiTheme="minorEastAsia" w:hAnsiTheme="minorEastAsia"/>
          <w:sz w:val="24"/>
          <w:szCs w:val="24"/>
        </w:rPr>
        <w:t>， there</w:t>
      </w:r>
      <w:r>
        <w:rPr>
          <w:rFonts w:asciiTheme="minorEastAsia" w:hAnsiTheme="minorEastAsia"/>
          <w:sz w:val="24"/>
          <w:szCs w:val="24"/>
        </w:rPr>
        <w:t xml:space="preserve"> are big letters and small letters</w:t>
      </w:r>
      <w:r>
        <w:rPr>
          <w:rFonts w:hint="eastAsia" w:asciiTheme="minorEastAsia" w:hAnsiTheme="minorEastAsia"/>
          <w:sz w:val="24"/>
          <w:szCs w:val="24"/>
        </w:rPr>
        <w:t>.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This is big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Q</w:t>
      </w:r>
      <w:r>
        <w:rPr>
          <w:rFonts w:asciiTheme="minorEastAsia" w:hAnsiTheme="minorEastAsia"/>
          <w:sz w:val="24"/>
          <w:szCs w:val="24"/>
        </w:rPr>
        <w:t>,字母操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Qq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Qq</w:t>
      </w:r>
      <w:r>
        <w:rPr>
          <w:rFonts w:hint="eastAsia" w:asciiTheme="minorEastAsia" w:hAnsiTheme="minorEastAsia"/>
          <w:sz w:val="24"/>
          <w:szCs w:val="24"/>
        </w:rPr>
        <w:t>，/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kw</w:t>
      </w:r>
      <w:r>
        <w:rPr>
          <w:rFonts w:asciiTheme="minorEastAsia" w:hAnsiTheme="minorEastAsia"/>
          <w:sz w:val="24"/>
          <w:szCs w:val="24"/>
        </w:rPr>
        <w:t>/,</w:t>
      </w:r>
      <w:r>
        <w:rPr>
          <w:rFonts w:hint="eastAsia" w:asciiTheme="minorEastAsia" w:hAnsiTheme="minorEastAsia"/>
          <w:sz w:val="24"/>
          <w:szCs w:val="24"/>
        </w:rPr>
        <w:t>/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kw</w:t>
      </w:r>
      <w:r>
        <w:rPr>
          <w:rFonts w:asciiTheme="minorEastAsia" w:hAnsiTheme="minorEastAsia"/>
          <w:sz w:val="24"/>
          <w:szCs w:val="24"/>
        </w:rPr>
        <w:t>/,</w:t>
      </w:r>
      <w:r>
        <w:rPr>
          <w:rFonts w:hint="eastAsia" w:asciiTheme="minorEastAsia" w:hAnsiTheme="minorEastAsia"/>
          <w:sz w:val="24"/>
          <w:szCs w:val="24"/>
        </w:rPr>
        <w:t>/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kw</w:t>
      </w:r>
      <w:r>
        <w:rPr>
          <w:rFonts w:asciiTheme="minorEastAsia" w:hAnsiTheme="minorEastAsia"/>
          <w:sz w:val="24"/>
          <w:szCs w:val="24"/>
        </w:rPr>
        <w:t>/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This is small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q</w:t>
      </w:r>
      <w:r>
        <w:rPr>
          <w:rFonts w:asciiTheme="minorEastAsia" w:hAnsiTheme="minorEastAsia"/>
          <w:sz w:val="24"/>
          <w:szCs w:val="24"/>
        </w:rPr>
        <w:t xml:space="preserve">. What does small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q</w:t>
      </w:r>
      <w:r>
        <w:rPr>
          <w:rFonts w:asciiTheme="minorEastAsia" w:hAnsiTheme="minorEastAsia"/>
          <w:sz w:val="24"/>
          <w:szCs w:val="24"/>
        </w:rPr>
        <w:t xml:space="preserve"> like?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Stand up. Let’s do the letter exercise. </w:t>
      </w:r>
      <w:r>
        <w:rPr>
          <w:rFonts w:hint="eastAsia" w:asciiTheme="minorEastAsia" w:hAnsiTheme="minorEastAsia"/>
          <w:sz w:val="24"/>
          <w:szCs w:val="24"/>
        </w:rPr>
        <w:t>（师示范）</w:t>
      </w:r>
    </w:p>
    <w:p>
      <w:pPr>
        <w:spacing w:line="280" w:lineRule="exact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Qq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Qq</w:t>
      </w:r>
      <w:r>
        <w:rPr>
          <w:rFonts w:hint="eastAsia" w:asciiTheme="minorEastAsia" w:hAnsiTheme="minorEastAsia"/>
          <w:sz w:val="24"/>
          <w:szCs w:val="24"/>
        </w:rPr>
        <w:t>，/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kw</w:t>
      </w:r>
      <w:r>
        <w:rPr>
          <w:rFonts w:asciiTheme="minorEastAsia" w:hAnsiTheme="minorEastAsia"/>
          <w:sz w:val="24"/>
          <w:szCs w:val="24"/>
        </w:rPr>
        <w:t>/,</w:t>
      </w:r>
      <w:r>
        <w:rPr>
          <w:rFonts w:hint="eastAsia" w:asciiTheme="minorEastAsia" w:hAnsiTheme="minorEastAsia"/>
          <w:sz w:val="24"/>
          <w:szCs w:val="24"/>
        </w:rPr>
        <w:t>/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kw</w:t>
      </w:r>
      <w:r>
        <w:rPr>
          <w:rFonts w:asciiTheme="minorEastAsia" w:hAnsiTheme="minorEastAsia"/>
          <w:sz w:val="24"/>
          <w:szCs w:val="24"/>
        </w:rPr>
        <w:t>/,</w:t>
      </w:r>
      <w:r>
        <w:rPr>
          <w:rFonts w:hint="eastAsia" w:asciiTheme="minorEastAsia" w:hAnsiTheme="minorEastAsia"/>
          <w:sz w:val="24"/>
          <w:szCs w:val="24"/>
        </w:rPr>
        <w:t>/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kw</w:t>
      </w:r>
      <w:r>
        <w:rPr>
          <w:rFonts w:asciiTheme="minorEastAsia" w:hAnsiTheme="minorEastAsia"/>
          <w:sz w:val="24"/>
          <w:szCs w:val="24"/>
        </w:rPr>
        <w:t>/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queen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queen</w:t>
      </w:r>
      <w:r>
        <w:rPr>
          <w:rFonts w:hint="eastAsia" w:asciiTheme="minorEastAsia" w:hAnsiTheme="minorEastAsia"/>
          <w:sz w:val="24"/>
          <w:szCs w:val="24"/>
        </w:rPr>
        <w:t>，/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kw</w:t>
      </w:r>
      <w:r>
        <w:rPr>
          <w:rFonts w:asciiTheme="minorEastAsia" w:hAnsiTheme="minorEastAsia"/>
          <w:sz w:val="24"/>
          <w:szCs w:val="24"/>
        </w:rPr>
        <w:t>/,</w:t>
      </w:r>
      <w:r>
        <w:rPr>
          <w:rFonts w:hint="eastAsia" w:asciiTheme="minorEastAsia" w:hAnsiTheme="minorEastAsia"/>
          <w:sz w:val="24"/>
          <w:szCs w:val="24"/>
        </w:rPr>
        <w:t>/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kw</w:t>
      </w:r>
      <w:r>
        <w:rPr>
          <w:rFonts w:asciiTheme="minorEastAsia" w:hAnsiTheme="minorEastAsia"/>
          <w:sz w:val="24"/>
          <w:szCs w:val="24"/>
        </w:rPr>
        <w:t>/,</w:t>
      </w:r>
      <w:r>
        <w:rPr>
          <w:rFonts w:hint="eastAsia" w:asciiTheme="minorEastAsia" w:hAnsiTheme="minorEastAsia"/>
          <w:sz w:val="24"/>
          <w:szCs w:val="24"/>
        </w:rPr>
        <w:t>/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kw</w:t>
      </w:r>
      <w:r>
        <w:rPr>
          <w:rFonts w:asciiTheme="minorEastAsia" w:hAnsiTheme="minorEastAsia"/>
          <w:sz w:val="24"/>
          <w:szCs w:val="24"/>
        </w:rPr>
        <w:t>/   教读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queen</w:t>
      </w:r>
    </w:p>
    <w:p>
      <w:pPr>
        <w:spacing w:line="280" w:lineRule="exact"/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齐读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个别读</w:t>
      </w:r>
      <w:r>
        <w:rPr>
          <w:rFonts w:hint="eastAsia" w:asciiTheme="minorEastAsia" w:hAnsiTheme="minorEastAsia"/>
          <w:sz w:val="24"/>
          <w:szCs w:val="24"/>
        </w:rPr>
        <w:t>，小组读，男生女生读，再加上动作读。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Step 3 Practice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1.Now，let’s learn how to write the letters.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How </w:t>
      </w:r>
      <w:r>
        <w:rPr>
          <w:rFonts w:hint="eastAsia" w:asciiTheme="minorEastAsia" w:hAnsiTheme="minorEastAsia"/>
          <w:sz w:val="24"/>
          <w:szCs w:val="24"/>
        </w:rPr>
        <w:t>t</w:t>
      </w:r>
      <w:r>
        <w:rPr>
          <w:rFonts w:asciiTheme="minorEastAsia" w:hAnsiTheme="minorEastAsia"/>
          <w:sz w:val="24"/>
          <w:szCs w:val="24"/>
        </w:rPr>
        <w:t xml:space="preserve">o write big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O</w:t>
      </w:r>
      <w:r>
        <w:rPr>
          <w:rFonts w:asciiTheme="minorEastAsia" w:hAnsiTheme="minorEastAsia"/>
          <w:sz w:val="24"/>
          <w:szCs w:val="24"/>
        </w:rPr>
        <w:t>? Let’s have a look.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(1)数一数big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O</w:t>
      </w:r>
      <w:r>
        <w:rPr>
          <w:rFonts w:asciiTheme="minorEastAsia" w:hAnsiTheme="minorEastAsia"/>
          <w:sz w:val="24"/>
          <w:szCs w:val="24"/>
        </w:rPr>
        <w:t xml:space="preserve"> 有几笔</w:t>
      </w:r>
      <w:r>
        <w:rPr>
          <w:rFonts w:hint="eastAsia" w:asciiTheme="minorEastAsia" w:hAnsiTheme="minorEastAsia"/>
          <w:sz w:val="24"/>
          <w:szCs w:val="24"/>
        </w:rPr>
        <w:t>？</w:t>
      </w:r>
      <w:r>
        <w:rPr>
          <w:rFonts w:asciiTheme="minorEastAsia" w:hAnsiTheme="minorEastAsia"/>
          <w:sz w:val="24"/>
          <w:szCs w:val="24"/>
        </w:rPr>
        <w:t>占几格</w:t>
      </w:r>
      <w:r>
        <w:rPr>
          <w:rFonts w:hint="eastAsia" w:asciiTheme="minorEastAsia" w:hAnsiTheme="minorEastAsia"/>
          <w:sz w:val="24"/>
          <w:szCs w:val="24"/>
        </w:rPr>
        <w:t>？（有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笔，占两格）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第一笔</w:t>
      </w:r>
      <w:r>
        <w:rPr>
          <w:rFonts w:hint="eastAsia" w:asciiTheme="minorEastAsia" w:hAnsiTheme="minorEastAsia"/>
          <w:sz w:val="24"/>
          <w:szCs w:val="24"/>
        </w:rPr>
        <w:t>从第一条线起笔，往下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画圆</w:t>
      </w:r>
      <w:r>
        <w:rPr>
          <w:rFonts w:hint="eastAsia" w:asciiTheme="minorEastAsia" w:hAnsiTheme="minorEastAsia"/>
          <w:sz w:val="24"/>
          <w:szCs w:val="24"/>
        </w:rPr>
        <w:t>写到基线，后面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再回到第一线</w:t>
      </w:r>
      <w:r>
        <w:rPr>
          <w:rFonts w:hint="eastAsia" w:asciiTheme="minorEastAsia" w:hAnsiTheme="minorEastAsia"/>
          <w:sz w:val="24"/>
          <w:szCs w:val="24"/>
        </w:rPr>
        <w:t>上。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（2）在旁边写几个不规范的或PPT呈现，说说对不对，好不好？为什么？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强调</w:t>
      </w:r>
      <w:r>
        <w:rPr>
          <w:rFonts w:hint="eastAsia" w:asciiTheme="minorEastAsia" w:hAnsiTheme="minorEastAsia"/>
          <w:sz w:val="24"/>
          <w:szCs w:val="24"/>
        </w:rPr>
        <w:t>：写在线上，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圆润饱满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（3）书空：边书空边领着学生说：大写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O</w:t>
      </w:r>
      <w:r>
        <w:rPr>
          <w:rFonts w:hint="eastAsia" w:asciiTheme="minorEastAsia" w:hAnsiTheme="minorEastAsia"/>
          <w:sz w:val="24"/>
          <w:szCs w:val="24"/>
        </w:rPr>
        <w:t>占上两格，有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笔，one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/>
          <w:sz w:val="24"/>
          <w:szCs w:val="24"/>
        </w:rPr>
        <w:t>学生拿出抄写本，描红一遍，写一遍。（不要多写）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2.小写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o</w:t>
      </w:r>
      <w:r>
        <w:rPr>
          <w:rFonts w:asciiTheme="minorEastAsia" w:hAnsiTheme="minorEastAsia"/>
          <w:sz w:val="24"/>
          <w:szCs w:val="24"/>
        </w:rPr>
        <w:t xml:space="preserve"> 提问</w:t>
      </w:r>
      <w:r>
        <w:rPr>
          <w:rFonts w:hint="eastAsia" w:asciiTheme="minorEastAsia" w:hAnsiTheme="minorEastAsia"/>
          <w:sz w:val="24"/>
          <w:szCs w:val="24"/>
        </w:rPr>
        <w:t>：（1）几笔？占几格？一笔，占中间一格。从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第二格</w:t>
      </w:r>
      <w:r>
        <w:rPr>
          <w:rFonts w:hint="eastAsia" w:asciiTheme="minorEastAsia" w:hAnsiTheme="minorEastAsia"/>
          <w:sz w:val="24"/>
          <w:szCs w:val="24"/>
        </w:rPr>
        <w:t>写一个饱满的半圆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到第一线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（2）出示不规范的书写，说一说对不对，好不好？为什么？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>强调：①从第二格中间起笔，②饱满，圆润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（3）书空：边书空边领生说：小写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o</w:t>
      </w:r>
      <w:r>
        <w:rPr>
          <w:rFonts w:asciiTheme="minorEastAsia" w:hAnsiTheme="minorEastAsia"/>
          <w:sz w:val="24"/>
          <w:szCs w:val="24"/>
        </w:rPr>
        <w:t>占</w:t>
      </w:r>
      <w:r>
        <w:rPr>
          <w:rFonts w:hint="eastAsia" w:asciiTheme="minorEastAsia" w:hAnsiTheme="minorEastAsia"/>
          <w:sz w:val="24"/>
          <w:szCs w:val="24"/>
        </w:rPr>
        <w:t>一</w:t>
      </w:r>
      <w:r>
        <w:rPr>
          <w:rFonts w:asciiTheme="minorEastAsia" w:hAnsiTheme="minorEastAsia"/>
          <w:sz w:val="24"/>
          <w:szCs w:val="24"/>
        </w:rPr>
        <w:t>格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一笔写成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饱满圆润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one</w:t>
      </w:r>
      <w:r>
        <w:rPr>
          <w:rFonts w:hint="eastAsia" w:asciiTheme="minorEastAsia" w:hAnsiTheme="minor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>生描红一遍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写一遍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3.Now，let’s learn how to write the letters.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How </w:t>
      </w:r>
      <w:r>
        <w:rPr>
          <w:rFonts w:hint="eastAsia" w:asciiTheme="minorEastAsia" w:hAnsiTheme="minorEastAsia"/>
          <w:sz w:val="24"/>
          <w:szCs w:val="24"/>
        </w:rPr>
        <w:t>t</w:t>
      </w:r>
      <w:r>
        <w:rPr>
          <w:rFonts w:asciiTheme="minorEastAsia" w:hAnsiTheme="minorEastAsia"/>
          <w:sz w:val="24"/>
          <w:szCs w:val="24"/>
        </w:rPr>
        <w:t xml:space="preserve">o write big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P</w:t>
      </w:r>
      <w:r>
        <w:rPr>
          <w:rFonts w:asciiTheme="minorEastAsia" w:hAnsiTheme="minorEastAsia"/>
          <w:sz w:val="24"/>
          <w:szCs w:val="24"/>
        </w:rPr>
        <w:t>? Let’s have a look.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(1)数一数big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P</w:t>
      </w:r>
      <w:r>
        <w:rPr>
          <w:rFonts w:asciiTheme="minorEastAsia" w:hAnsiTheme="minorEastAsia"/>
          <w:sz w:val="24"/>
          <w:szCs w:val="24"/>
        </w:rPr>
        <w:t xml:space="preserve"> 有几笔</w:t>
      </w:r>
      <w:r>
        <w:rPr>
          <w:rFonts w:hint="eastAsia" w:asciiTheme="minorEastAsia" w:hAnsiTheme="minorEastAsia"/>
          <w:sz w:val="24"/>
          <w:szCs w:val="24"/>
        </w:rPr>
        <w:t>？</w:t>
      </w:r>
      <w:r>
        <w:rPr>
          <w:rFonts w:asciiTheme="minorEastAsia" w:hAnsiTheme="minorEastAsia"/>
          <w:sz w:val="24"/>
          <w:szCs w:val="24"/>
        </w:rPr>
        <w:t>占几格</w:t>
      </w:r>
      <w:r>
        <w:rPr>
          <w:rFonts w:hint="eastAsia" w:asciiTheme="minorEastAsia" w:hAnsiTheme="minorEastAsia"/>
          <w:sz w:val="24"/>
          <w:szCs w:val="24"/>
        </w:rPr>
        <w:t>？（有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</w:rPr>
        <w:t>笔，占两格）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第一笔</w:t>
      </w:r>
      <w:r>
        <w:rPr>
          <w:rFonts w:hint="eastAsia" w:asciiTheme="minorEastAsia" w:hAnsiTheme="minorEastAsia"/>
          <w:sz w:val="24"/>
          <w:szCs w:val="24"/>
        </w:rPr>
        <w:t>从第一条线起笔，往下竖直写到基线，后面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画一个圆润的半圆</w:t>
      </w:r>
      <w:r>
        <w:rPr>
          <w:rFonts w:hint="eastAsia" w:asciiTheme="minorEastAsia" w:hAnsiTheme="minorEastAsia"/>
          <w:sz w:val="24"/>
          <w:szCs w:val="24"/>
        </w:rPr>
        <w:t>上。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（2）在旁边写几个不规范的或PPT呈现，说说对不对，好不好？为什么？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强调</w:t>
      </w:r>
      <w:r>
        <w:rPr>
          <w:rFonts w:hint="eastAsia" w:asciiTheme="minorEastAsia" w:hAnsiTheme="minorEastAsia"/>
          <w:sz w:val="24"/>
          <w:szCs w:val="24"/>
        </w:rPr>
        <w:t>：写在线上，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圆润饱满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（3）书空：边书空边领着学生说：大写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P</w:t>
      </w:r>
      <w:r>
        <w:rPr>
          <w:rFonts w:hint="eastAsia" w:asciiTheme="minorEastAsia" w:hAnsiTheme="minorEastAsia"/>
          <w:sz w:val="24"/>
          <w:szCs w:val="24"/>
        </w:rPr>
        <w:t>占上两格，有三笔，one，two。学生拿出抄写本，描红一遍，写一遍。（不要多写）</w:t>
      </w:r>
    </w:p>
    <w:p>
      <w:pPr>
        <w:spacing w:line="280" w:lineRule="exact"/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4.小写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p</w:t>
      </w:r>
      <w:r>
        <w:rPr>
          <w:rFonts w:asciiTheme="minorEastAsia" w:hAnsiTheme="minorEastAsia"/>
          <w:sz w:val="24"/>
          <w:szCs w:val="24"/>
        </w:rPr>
        <w:t xml:space="preserve"> 提问</w:t>
      </w:r>
      <w:r>
        <w:rPr>
          <w:rFonts w:hint="eastAsia" w:asciiTheme="minorEastAsia" w:hAnsiTheme="minorEastAsia"/>
          <w:sz w:val="24"/>
          <w:szCs w:val="24"/>
        </w:rPr>
        <w:t>：（1）几笔？占几格？两笔，占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下</w:t>
      </w:r>
      <w:r>
        <w:rPr>
          <w:rFonts w:hint="eastAsia" w:asciiTheme="minorEastAsia" w:hAnsiTheme="minorEastAsia"/>
          <w:sz w:val="24"/>
          <w:szCs w:val="24"/>
        </w:rPr>
        <w:t>面两格。</w:t>
      </w:r>
      <w:r>
        <w:rPr>
          <w:rFonts w:asciiTheme="minorEastAsia" w:hAnsiTheme="minorEastAsia"/>
          <w:sz w:val="24"/>
          <w:szCs w:val="24"/>
        </w:rPr>
        <w:t>第一笔</w:t>
      </w:r>
      <w:r>
        <w:rPr>
          <w:rFonts w:hint="eastAsia" w:asciiTheme="minorEastAsia" w:hAnsiTheme="minorEastAsia"/>
          <w:sz w:val="24"/>
          <w:szCs w:val="24"/>
        </w:rPr>
        <w:t>从第一条线起笔，往下竖直写到基线，后面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画一个圆润的半圆</w:t>
      </w:r>
      <w:r>
        <w:rPr>
          <w:rFonts w:hint="eastAsia" w:asciiTheme="minorEastAsia" w:hAnsiTheme="minorEastAsia"/>
          <w:sz w:val="24"/>
          <w:szCs w:val="24"/>
        </w:rPr>
        <w:t>上。</w:t>
      </w:r>
    </w:p>
    <w:p>
      <w:pPr>
        <w:spacing w:line="280" w:lineRule="exac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（2）出示不规范的书写，说一说对不对，好不好？为什么？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>强调：写在线上，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圆润饱满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（3）书空：边书空边领生说：小写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p</w:t>
      </w:r>
      <w:r>
        <w:rPr>
          <w:rFonts w:asciiTheme="minorEastAsia" w:hAnsiTheme="minorEastAsia"/>
          <w:sz w:val="24"/>
          <w:szCs w:val="24"/>
        </w:rPr>
        <w:t>占</w:t>
      </w:r>
      <w:r>
        <w:rPr>
          <w:rFonts w:hint="eastAsia" w:asciiTheme="minorEastAsia" w:hAnsiTheme="minorEastAsia"/>
          <w:sz w:val="24"/>
          <w:szCs w:val="24"/>
        </w:rPr>
        <w:t>两</w:t>
      </w:r>
      <w:r>
        <w:rPr>
          <w:rFonts w:asciiTheme="minorEastAsia" w:hAnsiTheme="minorEastAsia"/>
          <w:sz w:val="24"/>
          <w:szCs w:val="24"/>
        </w:rPr>
        <w:t>格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两笔写成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one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two</w:t>
      </w:r>
      <w:r>
        <w:rPr>
          <w:rFonts w:hint="eastAsia" w:asciiTheme="minorEastAsia" w:hAnsiTheme="minor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>生描红一遍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写一遍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5.Now，let’s learn how to write the letters.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How </w:t>
      </w:r>
      <w:r>
        <w:rPr>
          <w:rFonts w:hint="eastAsia" w:asciiTheme="minorEastAsia" w:hAnsiTheme="minorEastAsia"/>
          <w:sz w:val="24"/>
          <w:szCs w:val="24"/>
        </w:rPr>
        <w:t>t</w:t>
      </w:r>
      <w:r>
        <w:rPr>
          <w:rFonts w:asciiTheme="minorEastAsia" w:hAnsiTheme="minorEastAsia"/>
          <w:sz w:val="24"/>
          <w:szCs w:val="24"/>
        </w:rPr>
        <w:t xml:space="preserve">o write big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Q</w:t>
      </w:r>
      <w:r>
        <w:rPr>
          <w:rFonts w:asciiTheme="minorEastAsia" w:hAnsiTheme="minorEastAsia"/>
          <w:sz w:val="24"/>
          <w:szCs w:val="24"/>
        </w:rPr>
        <w:t>? Let’s have a look.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(1)数一数big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Q</w:t>
      </w:r>
      <w:r>
        <w:rPr>
          <w:rFonts w:asciiTheme="minorEastAsia" w:hAnsiTheme="minorEastAsia"/>
          <w:sz w:val="24"/>
          <w:szCs w:val="24"/>
        </w:rPr>
        <w:t xml:space="preserve"> 有几笔</w:t>
      </w:r>
      <w:r>
        <w:rPr>
          <w:rFonts w:hint="eastAsia" w:asciiTheme="minorEastAsia" w:hAnsiTheme="minorEastAsia"/>
          <w:sz w:val="24"/>
          <w:szCs w:val="24"/>
        </w:rPr>
        <w:t>？</w:t>
      </w:r>
      <w:r>
        <w:rPr>
          <w:rFonts w:asciiTheme="minorEastAsia" w:hAnsiTheme="minorEastAsia"/>
          <w:sz w:val="24"/>
          <w:szCs w:val="24"/>
        </w:rPr>
        <w:t>占几格</w:t>
      </w:r>
      <w:r>
        <w:rPr>
          <w:rFonts w:hint="eastAsia" w:asciiTheme="minorEastAsia" w:hAnsiTheme="minorEastAsia"/>
          <w:sz w:val="24"/>
          <w:szCs w:val="24"/>
        </w:rPr>
        <w:t>？（有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笔，占两格）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第一笔</w:t>
      </w:r>
      <w:r>
        <w:rPr>
          <w:rFonts w:hint="eastAsia" w:asciiTheme="minorEastAsia" w:hAnsiTheme="minorEastAsia"/>
          <w:sz w:val="24"/>
          <w:szCs w:val="24"/>
        </w:rPr>
        <w:t>从第一条线往下一点的位置起笔，写一个饱满的圆，写到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基</w:t>
      </w:r>
      <w:r>
        <w:rPr>
          <w:rFonts w:hint="eastAsia" w:asciiTheme="minorEastAsia" w:hAnsiTheme="minorEastAsia"/>
          <w:sz w:val="24"/>
          <w:szCs w:val="24"/>
        </w:rPr>
        <w:t>线，然后在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第二线和第三线之间写一笔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（2）在旁边写几个不规范的或PPT呈现，说说对不对，好不好？为什么？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强调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饱满圆润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第二笔写在</w:t>
      </w:r>
      <w:r>
        <w:rPr>
          <w:rFonts w:hint="eastAsia" w:asciiTheme="minorEastAsia" w:hAnsiTheme="minorEastAsia"/>
          <w:sz w:val="24"/>
          <w:szCs w:val="24"/>
        </w:rPr>
        <w:t>第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/>
          <w:sz w:val="24"/>
          <w:szCs w:val="24"/>
        </w:rPr>
        <w:t>条线上。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（3）书空：边书空边领着学生说：大写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Q</w:t>
      </w:r>
      <w:r>
        <w:rPr>
          <w:rFonts w:hint="eastAsia" w:asciiTheme="minorEastAsia" w:hAnsiTheme="minorEastAsia"/>
          <w:sz w:val="24"/>
          <w:szCs w:val="24"/>
        </w:rPr>
        <w:t>占上两格，有两笔，one，two。学生拿出抄写本，描红一遍，写一遍。（不要多写）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6.小写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q</w:t>
      </w:r>
      <w:r>
        <w:rPr>
          <w:rFonts w:asciiTheme="minorEastAsia" w:hAnsiTheme="minorEastAsia"/>
          <w:sz w:val="24"/>
          <w:szCs w:val="24"/>
        </w:rPr>
        <w:t xml:space="preserve"> 提问</w:t>
      </w:r>
      <w:r>
        <w:rPr>
          <w:rFonts w:hint="eastAsia" w:asciiTheme="minorEastAsia" w:hAnsiTheme="minorEastAsia"/>
          <w:sz w:val="24"/>
          <w:szCs w:val="24"/>
        </w:rPr>
        <w:t>：（1）几笔？占几格？一笔，占下面两格。</w:t>
      </w:r>
      <w:r>
        <w:rPr>
          <w:rFonts w:asciiTheme="minorEastAsia" w:hAnsiTheme="minorEastAsia"/>
          <w:sz w:val="24"/>
          <w:szCs w:val="24"/>
        </w:rPr>
        <w:t>第一笔</w:t>
      </w:r>
      <w:r>
        <w:rPr>
          <w:rFonts w:hint="eastAsia" w:asciiTheme="minorEastAsia" w:hAnsiTheme="minorEastAsia"/>
          <w:sz w:val="24"/>
          <w:szCs w:val="24"/>
        </w:rPr>
        <w:t>从第一条线往下一点的位置起笔，写一个饱满的圆，写到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基</w:t>
      </w:r>
      <w:r>
        <w:rPr>
          <w:rFonts w:hint="eastAsia" w:asciiTheme="minorEastAsia" w:hAnsiTheme="minorEastAsia"/>
          <w:sz w:val="24"/>
          <w:szCs w:val="24"/>
        </w:rPr>
        <w:t>线，然后在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第二线和第三线之间写一笔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280" w:lineRule="exac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（2）出示不规范的书写，说一说对不对，好不好？为什么？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>强调：①饱满圆润，②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写到线上</w:t>
      </w:r>
    </w:p>
    <w:p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（3）书空：边书空边领生说：小写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q</w:t>
      </w:r>
      <w:r>
        <w:rPr>
          <w:rFonts w:asciiTheme="minorEastAsia" w:hAnsiTheme="minorEastAsia"/>
          <w:sz w:val="24"/>
          <w:szCs w:val="24"/>
        </w:rPr>
        <w:t>占</w:t>
      </w:r>
      <w:r>
        <w:rPr>
          <w:rFonts w:hint="eastAsia" w:asciiTheme="minorEastAsia" w:hAnsiTheme="minorEastAsia"/>
          <w:sz w:val="24"/>
          <w:szCs w:val="24"/>
        </w:rPr>
        <w:t>两</w:t>
      </w:r>
      <w:r>
        <w:rPr>
          <w:rFonts w:asciiTheme="minorEastAsia" w:hAnsiTheme="minorEastAsia"/>
          <w:sz w:val="24"/>
          <w:szCs w:val="24"/>
        </w:rPr>
        <w:t>格</w:t>
      </w:r>
      <w:r>
        <w:rPr>
          <w:rFonts w:hint="eastAsia" w:asciiTheme="minorEastAsia" w:hAnsiTheme="minorEastAsia"/>
          <w:sz w:val="24"/>
          <w:szCs w:val="24"/>
        </w:rPr>
        <w:t>，一</w:t>
      </w:r>
      <w:r>
        <w:rPr>
          <w:rFonts w:asciiTheme="minorEastAsia" w:hAnsiTheme="minorEastAsia"/>
          <w:sz w:val="24"/>
          <w:szCs w:val="24"/>
        </w:rPr>
        <w:t>笔写成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one</w:t>
      </w:r>
      <w:r>
        <w:rPr>
          <w:rFonts w:hint="eastAsia" w:asciiTheme="minorEastAsia" w:hAnsiTheme="minor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>生描红一遍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写一遍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Step4 Homework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1.讲作业本要求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折八格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写在格子中间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居中写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打计分线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.时间多余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学生练写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Oo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Pp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Qq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巡回指导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板书设计：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Oo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Pp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Qq</w:t>
      </w:r>
      <w:r>
        <w:rPr>
          <w:rFonts w:hint="eastAsia" w:asciiTheme="minorEastAsia" w:hAnsiTheme="minorEastAsia"/>
          <w:sz w:val="24"/>
          <w:szCs w:val="24"/>
        </w:rPr>
        <w:t>教学反思：（红笔手写）</w:t>
      </w:r>
    </w:p>
    <w:p>
      <w:pPr>
        <w:rPr>
          <w:rFonts w:asciiTheme="minorEastAsia" w:hAnsiTheme="minorEastAsia"/>
          <w:sz w:val="24"/>
          <w:szCs w:val="24"/>
        </w:rPr>
      </w:pPr>
    </w:p>
    <w:p/>
    <w:p/>
    <w:p>
      <w:bookmarkStart w:id="0" w:name="_GoBack"/>
      <w:bookmarkEnd w:id="0"/>
    </w:p>
    <w:sectPr>
      <w:headerReference r:id="rId3" w:type="default"/>
      <w:pgSz w:w="11906" w:h="16838"/>
      <w:pgMar w:top="720" w:right="2268" w:bottom="720" w:left="1418" w:header="510" w:footer="992" w:gutter="0"/>
      <w:cols w:space="10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5285105</wp:posOffset>
              </wp:positionH>
              <wp:positionV relativeFrom="paragraph">
                <wp:posOffset>-260350</wp:posOffset>
              </wp:positionV>
              <wp:extent cx="1136650" cy="1404620"/>
              <wp:effectExtent l="0" t="0" r="0" b="0"/>
              <wp:wrapSquare wrapText="bothSides"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ind w:firstLine="241" w:firstLineChars="100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  <w:t>二次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备课</w:t>
                          </w:r>
                        </w:p>
                        <w:p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  <w:t>（红笔手写）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文本框 2" o:spid="_x0000_s1026" o:spt="202" type="#_x0000_t202" style="position:absolute;left:0pt;margin-left:416.15pt;margin-top:-20.5pt;height:110.6pt;width:89.5pt;mso-wrap-distance-bottom:3.6pt;mso-wrap-distance-left:9pt;mso-wrap-distance-right:9pt;mso-wrap-distance-top:3.6pt;z-index:251661312;mso-width-relative:page;mso-height-relative:margin;mso-height-percent:200;" filled="f" stroked="f" coordsize="21600,21600" o:gfxdata="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/Unt4NgAAAAMAQAADwAAAAAAAAABACAAAAAi&#10;AAAAZHJzL2Rvd25yZXYueG1sUEsBAhQAFAAAAAgAh07iQLrP9uYKAgAA3AMAAA4AAAAAAAAAAQAg&#10;AAAAJwEAAGRycy9lMm9Eb2MueG1sUEsFBgAAAAAGAAYAWQEAAKMFAAAAAA==&#10;">
              <v:fill on="f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ind w:firstLine="241" w:firstLineChars="100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  <w:t>二次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备课</w:t>
                    </w:r>
                  </w:p>
                  <w:p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  <w:t>（红笔手写）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ptab w:relativeTo="margin" w:alignment="center" w:leader="none"/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5221605</wp:posOffset>
              </wp:positionH>
              <wp:positionV relativeFrom="paragraph">
                <wp:posOffset>-516255</wp:posOffset>
              </wp:positionV>
              <wp:extent cx="0" cy="10559415"/>
              <wp:effectExtent l="4445" t="0" r="8255" b="698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559332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411.15pt;margin-top:-40.65pt;height:831.45pt;width:0pt;z-index:251659264;mso-width-relative:page;mso-height-relative:page;" filled="f" stroked="t" coordsize="21600,21600" o:gfxdata="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+mDrV1wAAAAwBAAAPAAAAAAAAAAEAIAAAACIAAABkcnMvZG93&#10;bnJldi54bWxQSwECFAAUAAAACACHTuJAgbqlZcgBAABkAwAADgAAAAAAAAABACAAAAAmAQAAZHJz&#10;L2Uyb0RvYy54bWxQSwUGAAAAAAYABgBZAQAAYAUAAAAA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73D85"/>
    <w:rsid w:val="7B37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2020-10-28T07:26:00Z</dcterms:created>
  <dc:creator>新东方优能中学Aili王琴老师</dc:creator>
  <cp:lastModifiedBy>新东方优能中学Aili王琴老师</cp:lastModifiedBy>
  <dcterms:modified xsi:type="dcterms:W3CDTF">2020-10-28T07:26:50Z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