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21爱因斯坦和小女孩（第一课时）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名言导入，认识爱因斯坦</w:t>
      </w:r>
    </w:p>
    <w:p>
      <w:pPr>
        <w:pStyle w:val="4"/>
        <w:numPr>
          <w:numId w:val="0"/>
        </w:numPr>
        <w:ind w:leftChars="0"/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同学们，上课之前我们先来看两条名言（多媒体出示）请同学们各自大声地读两遍。</w:t>
      </w:r>
    </w:p>
    <w:p>
      <w:pPr>
        <w:pStyle w:val="4"/>
        <w:numPr>
          <w:numId w:val="0"/>
        </w:numPr>
        <w:ind w:leftChars="0"/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这两则名言初次阅读会给你什么样的感觉？（有趣、特别）</w:t>
      </w:r>
    </w:p>
    <w:p>
      <w:pPr>
        <w:pStyle w:val="4"/>
        <w:numPr>
          <w:numId w:val="0"/>
        </w:numPr>
        <w:ind w:leftChars="0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其实这两则表述很特别的名言出自同一名人之口，他就是爱因斯坦（板书）       说到这两则名言，它还有一个有趣的来历。（媒体出示）</w:t>
      </w:r>
    </w:p>
    <w:p>
      <w:pPr>
        <w:pStyle w:val="4"/>
        <w:numPr>
          <w:numId w:val="0"/>
        </w:numPr>
        <w:ind w:leftChars="0"/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你们对爱因斯坦还有哪些了解？（学生交流，教师补充）</w:t>
      </w:r>
    </w:p>
    <w:p>
      <w:pPr>
        <w:pStyle w:val="4"/>
        <w:numPr>
          <w:numId w:val="0"/>
        </w:numPr>
        <w:ind w:leftChars="0"/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同学们，现在爱因斯坦初步给你留下了一个怎样的印象？（伟大、了不起）</w:t>
      </w:r>
    </w:p>
    <w:p>
      <w:pPr>
        <w:pStyle w:val="4"/>
        <w:numPr>
          <w:numId w:val="0"/>
        </w:numPr>
        <w:ind w:leftChars="0"/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可就是这样一个了不起的大科学家，却与一个普通的小女孩之间发生了令人意想不到的故事。（板书）今天我们就一起来学习21课（齐读课题）</w:t>
      </w:r>
    </w:p>
    <w:p>
      <w:pPr>
        <w:pStyle w:val="4"/>
        <w:numPr>
          <w:numId w:val="0"/>
        </w:numPr>
        <w:ind w:leftChars="0"/>
      </w:pPr>
      <w:r>
        <w:rPr>
          <w:rFonts w:hint="eastAsia"/>
          <w:lang w:val="en-US" w:eastAsia="zh-CN"/>
        </w:rPr>
        <w:t>7、</w:t>
      </w:r>
      <w:r>
        <w:rPr>
          <w:rFonts w:hint="eastAsia"/>
        </w:rPr>
        <w:t>读了课题，你最想知道什么？</w:t>
      </w:r>
    </w:p>
    <w:p>
      <w:pPr>
        <w:pStyle w:val="4"/>
        <w:numPr>
          <w:numId w:val="0"/>
        </w:numPr>
        <w:ind w:leftChars="0"/>
      </w:pPr>
      <w:r>
        <w:rPr>
          <w:rFonts w:hint="eastAsia"/>
          <w:lang w:val="en-US" w:eastAsia="zh-CN"/>
        </w:rPr>
        <w:t>8、</w:t>
      </w:r>
      <w:bookmarkStart w:id="0" w:name="_GoBack"/>
      <w:bookmarkEnd w:id="0"/>
      <w:r>
        <w:rPr>
          <w:rFonts w:hint="eastAsia"/>
        </w:rPr>
        <w:t>老师也有这样的疑问，让我们一起到文中去找找答案。请同学们打开课本，按照自读要求读课文。（出示自读要求）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初读课文，掌握生字</w:t>
      </w:r>
    </w:p>
    <w:p>
      <w:r>
        <w:rPr>
          <w:rFonts w:hint="eastAsia"/>
        </w:rPr>
        <w:t>1、请同学们自由读课文，读准字音，读通句子，难读的地方多读几遍，思考刚才提出的问题，用横线画出描写爱因斯坦外貌和神态的语句。</w:t>
      </w:r>
    </w:p>
    <w:p>
      <w:r>
        <w:rPr>
          <w:rFonts w:hint="eastAsia"/>
        </w:rPr>
        <w:t>2、交流读书情况</w:t>
      </w:r>
    </w:p>
    <w:p>
      <w:pPr>
        <w:ind w:firstLine="420" w:firstLineChars="175"/>
      </w:pPr>
      <w:r>
        <w:rPr>
          <w:rFonts w:hint="eastAsia"/>
        </w:rPr>
        <w:t>（1）老人蓄着一撮……灰白的头发。</w:t>
      </w:r>
    </w:p>
    <w:p>
      <w:pPr>
        <w:pStyle w:val="4"/>
        <w:ind w:left="720" w:firstLine="480"/>
      </w:pPr>
      <w:r>
        <w:rPr>
          <w:rFonts w:hint="eastAsia"/>
        </w:rPr>
        <w:t>“蓄”是生字，学生领读。“蓄”是什么意思？（留着而不去掉。）组词。</w:t>
      </w:r>
    </w:p>
    <w:p>
      <w:pPr>
        <w:pStyle w:val="4"/>
        <w:ind w:left="720" w:firstLine="480"/>
      </w:pPr>
      <w:r>
        <w:rPr>
          <w:rFonts w:hint="eastAsia"/>
        </w:rPr>
        <w:t>“蓬乱”的头发是什么样的？</w:t>
      </w:r>
    </w:p>
    <w:p>
      <w:pPr>
        <w:pStyle w:val="4"/>
        <w:ind w:left="720" w:firstLine="480"/>
      </w:pPr>
      <w:r>
        <w:rPr>
          <w:rFonts w:hint="eastAsia"/>
        </w:rPr>
        <w:t>一撮：（正音）量词，用于成丛的毛发。看图理解</w:t>
      </w:r>
    </w:p>
    <w:p>
      <w:pPr>
        <w:pStyle w:val="4"/>
        <w:ind w:left="720" w:firstLine="480"/>
      </w:pPr>
      <w:r>
        <w:rPr>
          <w:rFonts w:hint="eastAsia"/>
        </w:rPr>
        <w:t>指导读句子。（读准，读顺，注意停顿）</w:t>
      </w:r>
    </w:p>
    <w:p>
      <w:pPr>
        <w:ind w:firstLine="420" w:firstLineChars="175"/>
      </w:pPr>
      <w:r>
        <w:rPr>
          <w:rFonts w:hint="eastAsia"/>
        </w:rPr>
        <w:t>（2）女孩望着老人…………一双卧室里穿的拖鞋。</w:t>
      </w:r>
    </w:p>
    <w:p>
      <w:pPr>
        <w:pStyle w:val="4"/>
        <w:ind w:left="720" w:firstLine="480"/>
      </w:pPr>
      <w:r>
        <w:rPr>
          <w:rFonts w:hint="eastAsia"/>
        </w:rPr>
        <w:t>“裹”，部首是什么？给“裹”找个近义词。组词。</w:t>
      </w:r>
    </w:p>
    <w:p>
      <w:pPr>
        <w:pStyle w:val="4"/>
        <w:ind w:left="720" w:firstLine="480"/>
      </w:pPr>
      <w:r>
        <w:rPr>
          <w:rFonts w:hint="eastAsia"/>
        </w:rPr>
        <w:t>“趿拉”，正音，把鞋后跟踩在脚后跟下。</w:t>
      </w:r>
    </w:p>
    <w:p>
      <w:pPr>
        <w:pStyle w:val="4"/>
        <w:ind w:left="720" w:firstLine="480"/>
      </w:pPr>
      <w:r>
        <w:rPr>
          <w:rFonts w:hint="eastAsia"/>
        </w:rPr>
        <w:t>“拖鞋”的鞋，部首是什么？带有“革”字部的字还有哪些？</w:t>
      </w:r>
    </w:p>
    <w:p>
      <w:pPr>
        <w:pStyle w:val="4"/>
        <w:ind w:left="720" w:firstLine="480"/>
      </w:pPr>
      <w:r>
        <w:rPr>
          <w:rFonts w:hint="eastAsia"/>
        </w:rPr>
        <w:t>“趿拉着拖鞋” 是什么样子？</w:t>
      </w:r>
    </w:p>
    <w:p>
      <w:pPr>
        <w:pStyle w:val="4"/>
        <w:ind w:left="720" w:firstLine="480"/>
      </w:pPr>
      <w:r>
        <w:rPr>
          <w:rFonts w:hint="eastAsia"/>
        </w:rPr>
        <w:t>指导读句子。</w:t>
      </w:r>
    </w:p>
    <w:p>
      <w:pPr>
        <w:ind w:firstLine="420" w:firstLineChars="175"/>
      </w:pPr>
      <w:r>
        <w:rPr>
          <w:rFonts w:hint="eastAsia"/>
        </w:rPr>
        <w:t>（3）他仍是…………埋头沉思。</w:t>
      </w:r>
    </w:p>
    <w:p>
      <w:pPr>
        <w:pStyle w:val="4"/>
        <w:ind w:left="720" w:firstLine="480"/>
      </w:pPr>
      <w:r>
        <w:rPr>
          <w:rFonts w:hint="eastAsia"/>
        </w:rPr>
        <w:t>“衣衫不整”是什么意思？找一个反义词。</w:t>
      </w:r>
    </w:p>
    <w:p>
      <w:pPr>
        <w:pStyle w:val="4"/>
        <w:ind w:left="720" w:firstLine="480"/>
      </w:pPr>
      <w:r>
        <w:rPr>
          <w:rFonts w:hint="eastAsia"/>
        </w:rPr>
        <w:t>“踱步”，正音，什么叫踱步，（慢步行走）。谁来演一演。</w:t>
      </w:r>
    </w:p>
    <w:p>
      <w:pPr>
        <w:pStyle w:val="4"/>
        <w:ind w:left="720" w:firstLine="480"/>
      </w:pPr>
      <w:r>
        <w:rPr>
          <w:rFonts w:hint="eastAsia"/>
        </w:rPr>
        <w:t>齐读句子。</w:t>
      </w:r>
    </w:p>
    <w:p>
      <w:pPr>
        <w:ind w:firstLine="420" w:firstLineChars="175"/>
      </w:pPr>
      <w:r>
        <w:rPr>
          <w:rFonts w:hint="eastAsia"/>
        </w:rPr>
        <w:t>（4）听了这话…………但愿你肯教我。</w:t>
      </w:r>
    </w:p>
    <w:p>
      <w:pPr>
        <w:pStyle w:val="4"/>
        <w:ind w:left="720" w:firstLine="480"/>
      </w:pPr>
      <w:r>
        <w:rPr>
          <w:rFonts w:hint="eastAsia"/>
        </w:rPr>
        <w:t>指出“冲”是多音字。</w:t>
      </w:r>
    </w:p>
    <w:p>
      <w:pPr>
        <w:pStyle w:val="4"/>
        <w:ind w:left="720" w:firstLine="480"/>
      </w:pPr>
      <w:r>
        <w:rPr>
          <w:rFonts w:hint="eastAsia"/>
        </w:rPr>
        <w:t>“鬼”的部首是什么？（鬼）</w:t>
      </w:r>
    </w:p>
    <w:p>
      <w:pPr>
        <w:pStyle w:val="4"/>
        <w:ind w:left="720" w:firstLine="480"/>
      </w:pPr>
      <w:r>
        <w:rPr>
          <w:rFonts w:hint="eastAsia"/>
        </w:rPr>
        <w:t>“耸”，平舌音，读准字音，演示一下“肩膀一耸”。组词。</w:t>
      </w:r>
    </w:p>
    <w:p>
      <w:pPr>
        <w:pStyle w:val="4"/>
        <w:ind w:left="720" w:firstLine="480"/>
      </w:pPr>
      <w:r>
        <w:rPr>
          <w:rFonts w:hint="eastAsia"/>
        </w:rPr>
        <w:t>这一句话不仅描写了爱因斯坦的神态，还写了他的动作和语言，让我们一起来读好这句话。</w:t>
      </w:r>
    </w:p>
    <w:p>
      <w:pPr>
        <w:ind w:firstLine="420" w:firstLineChars="175"/>
      </w:pPr>
      <w:r>
        <w:rPr>
          <w:rFonts w:hint="eastAsia"/>
        </w:rPr>
        <w:t>（5）小姑娘看见他的时候简直吓了一跳…………穿戴得整整齐齐。</w:t>
      </w:r>
    </w:p>
    <w:p>
      <w:pPr>
        <w:pStyle w:val="4"/>
        <w:ind w:left="720" w:firstLine="480"/>
      </w:pPr>
      <w:r>
        <w:rPr>
          <w:rFonts w:hint="eastAsia"/>
        </w:rPr>
        <w:t>“穿戴”是什么意思？（穿着，打扮）</w:t>
      </w:r>
    </w:p>
    <w:p>
      <w:pPr>
        <w:pStyle w:val="4"/>
        <w:ind w:left="720" w:firstLine="480"/>
      </w:pPr>
      <w:r>
        <w:rPr>
          <w:rFonts w:hint="eastAsia"/>
        </w:rPr>
        <w:t>齐读句子。</w:t>
      </w:r>
    </w:p>
    <w:p>
      <w:r>
        <w:rPr>
          <w:rFonts w:hint="eastAsia"/>
        </w:rPr>
        <w:t xml:space="preserve">   （6）默读以上五句话，你有什么发现？（为什么爱因斯坦的穿着打扮发生了这么大的变化？）（小女孩。）</w:t>
      </w:r>
    </w:p>
    <w:p>
      <w:pPr>
        <w:ind w:firstLine="420" w:firstLineChars="175"/>
      </w:pPr>
      <w:r>
        <w:rPr>
          <w:rFonts w:hint="eastAsia"/>
        </w:rPr>
        <w:t>（7）伟大的爱因斯坦和普通的小女孩之间发生了什么事呢？</w:t>
      </w:r>
    </w:p>
    <w:p>
      <w:pPr>
        <w:pStyle w:val="4"/>
        <w:ind w:left="720" w:firstLine="480"/>
      </w:pPr>
      <w:r>
        <w:rPr>
          <w:rFonts w:hint="eastAsia"/>
        </w:rPr>
        <w:t>三、再读课文，理清层次。</w:t>
      </w:r>
    </w:p>
    <w:p>
      <w:pPr>
        <w:pStyle w:val="4"/>
        <w:ind w:left="720" w:firstLine="480"/>
      </w:pPr>
      <w:r>
        <w:rPr>
          <w:rFonts w:hint="eastAsia"/>
        </w:rPr>
        <w:t>1、请同学们快速浏览课文，说说文中写爱因斯坦和小女孩有过几次交往？分别是课文的哪几自然段来写的？</w:t>
      </w:r>
    </w:p>
    <w:p>
      <w:pPr>
        <w:pStyle w:val="4"/>
        <w:ind w:left="720" w:firstLine="480"/>
      </w:pPr>
      <w:r>
        <w:rPr>
          <w:rFonts w:hint="eastAsia"/>
        </w:rPr>
        <w:t>（其实文章写的就是爱因斯坦和小女孩的三次交往，找出爱因斯坦与小女孩三次交往的起止。）</w:t>
      </w:r>
    </w:p>
    <w:p>
      <w:pPr>
        <w:pStyle w:val="4"/>
        <w:ind w:left="720" w:firstLine="480"/>
      </w:pPr>
      <w:r>
        <w:rPr>
          <w:rFonts w:hint="eastAsia"/>
        </w:rPr>
        <w:t xml:space="preserve"> (第一次：第1—3自然段。第二次：第4、5自然段。第三次：第6自然段。)</w:t>
      </w:r>
    </w:p>
    <w:p>
      <w:pPr>
        <w:pStyle w:val="4"/>
        <w:ind w:left="720" w:firstLine="480"/>
      </w:pPr>
      <w:r>
        <w:rPr>
          <w:rFonts w:hint="eastAsia"/>
        </w:rPr>
        <w:t>2、最后两小节写了什么？(爱因斯坦和小女孩互相帮助，成了好朋友)</w:t>
      </w:r>
    </w:p>
    <w:p>
      <w:pPr>
        <w:pStyle w:val="4"/>
        <w:ind w:left="720" w:firstLine="480"/>
      </w:pPr>
      <w:r>
        <w:rPr>
          <w:rFonts w:hint="eastAsia"/>
        </w:rPr>
        <w:t>3、这样，课文可以分为几段？说说每段讲了什么。</w:t>
      </w:r>
    </w:p>
    <w:p>
      <w:pPr>
        <w:pStyle w:val="4"/>
        <w:ind w:left="720" w:firstLine="480"/>
      </w:pPr>
      <w:r>
        <w:rPr>
          <w:rFonts w:hint="eastAsia"/>
        </w:rPr>
        <w:t>第一段：1940年的一天下午，小女孩撞上了爱因斯坦，她很纳闷，爱因斯坦怎么会是最伟大的人。</w:t>
      </w:r>
    </w:p>
    <w:p>
      <w:pPr>
        <w:pStyle w:val="4"/>
        <w:ind w:left="720" w:firstLine="480"/>
      </w:pPr>
      <w:r>
        <w:rPr>
          <w:rFonts w:hint="eastAsia"/>
        </w:rPr>
        <w:t>第二段：第二天，女孩又遇上了爱因斯坦，并教他穿戴的要领。</w:t>
      </w:r>
    </w:p>
    <w:p>
      <w:pPr>
        <w:pStyle w:val="4"/>
        <w:ind w:left="720" w:firstLine="480"/>
      </w:pPr>
      <w:r>
        <w:rPr>
          <w:rFonts w:hint="eastAsia"/>
        </w:rPr>
        <w:t>第三段：第三天下午，爱因斯坦在路边等小女孩并请她作客，小女孩教爱因斯坦整理工作室。</w:t>
      </w:r>
    </w:p>
    <w:p>
      <w:pPr>
        <w:pStyle w:val="4"/>
        <w:ind w:left="720" w:firstLine="480"/>
        <w:rPr>
          <w:rFonts w:hint="eastAsia"/>
        </w:rPr>
      </w:pPr>
      <w:r>
        <w:rPr>
          <w:rFonts w:hint="eastAsia"/>
        </w:rPr>
        <w:t>第四段：从此，小女孩和爱因斯坦互相帮助，成了好朋友。</w:t>
      </w:r>
    </w:p>
    <w:p>
      <w:pPr>
        <w:pStyle w:val="4"/>
        <w:ind w:left="720" w:firstLine="480"/>
      </w:pPr>
      <w:r>
        <w:rPr>
          <w:rFonts w:hint="eastAsia"/>
        </w:rPr>
        <w:t>4、用“相”组四个词语，列一下小标题。（相撞、相遇、相邀、相处）</w:t>
      </w:r>
    </w:p>
    <w:p>
      <w:pPr>
        <w:pStyle w:val="4"/>
        <w:ind w:left="720" w:firstLine="480"/>
      </w:pPr>
      <w:r>
        <w:rPr>
          <w:rFonts w:hint="eastAsia"/>
        </w:rPr>
        <w:t>5、现在你能用自己的话说一说课文的主要内容吗？。</w:t>
      </w:r>
    </w:p>
    <w:p>
      <w:pPr>
        <w:pStyle w:val="4"/>
        <w:ind w:left="720" w:firstLine="480"/>
      </w:pPr>
      <w:r>
        <w:rPr>
          <w:rFonts w:hint="eastAsia"/>
        </w:rPr>
        <w:t>（1940年的一个下午，一个12岁的小姑娘边走边玩，一下撞上了迎面而来的一个老人。第二天，女孩又遇上了那老人。第三天下午，爱因斯坦在路边等待放学回家的小姑娘。从此，小姑娘每天放学回家，都要到爱因斯坦的工作室坐坐。</w:t>
      </w:r>
    </w:p>
    <w:p>
      <w:pPr>
        <w:pStyle w:val="4"/>
        <w:ind w:left="720" w:firstLine="480"/>
      </w:pPr>
      <w:r>
        <w:rPr>
          <w:rFonts w:hint="eastAsia"/>
        </w:rPr>
        <w:t>四、总结：通过这堂课的学习，我们了解了内容，理清了层次，初步了解了爱因斯坦和小女孩，下一节课我们继续学习课文。</w:t>
      </w:r>
    </w:p>
    <w:p>
      <w:pPr>
        <w:pStyle w:val="4"/>
        <w:ind w:left="720" w:firstLine="480"/>
      </w:pPr>
      <w:r>
        <w:rPr>
          <w:rFonts w:hint="eastAsia"/>
        </w:rPr>
        <w:t>板书：             第1—3自然段    相撞</w:t>
      </w:r>
    </w:p>
    <w:p>
      <w:pPr>
        <w:pStyle w:val="4"/>
        <w:ind w:left="720" w:firstLine="480"/>
      </w:pPr>
      <w:r>
        <w:rPr>
          <w:rFonts w:hint="eastAsia"/>
        </w:rPr>
        <w:t xml:space="preserve">                   第4---5自然段    相遇   </w:t>
      </w:r>
    </w:p>
    <w:p>
      <w:pPr>
        <w:pStyle w:val="4"/>
        <w:ind w:left="720" w:firstLine="480"/>
      </w:pPr>
      <w:r>
        <w:rPr>
          <w:rFonts w:hint="eastAsia"/>
        </w:rPr>
        <w:t xml:space="preserve">                   第6自然段。     相邀  </w:t>
      </w:r>
    </w:p>
    <w:p>
      <w:pPr>
        <w:pStyle w:val="4"/>
        <w:ind w:left="720" w:firstLine="480"/>
      </w:pPr>
      <w:r>
        <w:rPr>
          <w:rFonts w:hint="eastAsia"/>
        </w:rPr>
        <w:t xml:space="preserve">                   第7</w:t>
      </w:r>
      <w:r>
        <w:t>—</w:t>
      </w:r>
      <w:r>
        <w:rPr>
          <w:rFonts w:hint="eastAsia"/>
        </w:rPr>
        <w:t>8自然段    相处</w:t>
      </w:r>
    </w:p>
    <w:p>
      <w:pPr>
        <w:pStyle w:val="4"/>
        <w:ind w:left="720" w:firstLine="0" w:firstLineChars="0"/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A2881"/>
    <w:multiLevelType w:val="multilevel"/>
    <w:tmpl w:val="34AA288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DA"/>
    <w:rsid w:val="0014506A"/>
    <w:rsid w:val="00352852"/>
    <w:rsid w:val="00422A50"/>
    <w:rsid w:val="004C33DB"/>
    <w:rsid w:val="00745239"/>
    <w:rsid w:val="007F7F6F"/>
    <w:rsid w:val="00943FDA"/>
    <w:rsid w:val="00C239F8"/>
    <w:rsid w:val="00C3263D"/>
    <w:rsid w:val="35D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1429</Characters>
  <Lines>11</Lines>
  <Paragraphs>3</Paragraphs>
  <TotalTime>0</TotalTime>
  <ScaleCrop>false</ScaleCrop>
  <LinksUpToDate>false</LinksUpToDate>
  <CharactersWithSpaces>1676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2018-05-03T03:46:00Z</dcterms:created>
  <dc:creator>Microsoft Office 用户</dc:creator>
  <cp:lastModifiedBy>Administrator</cp:lastModifiedBy>
  <dcterms:modified xsi:type="dcterms:W3CDTF">2018-05-03T02:46:03Z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