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22人，6位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没有小伙伴迟到，下周一继续保持哦~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6人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53340</wp:posOffset>
            </wp:positionV>
            <wp:extent cx="2590165" cy="1943100"/>
            <wp:effectExtent l="0" t="0" r="635" b="0"/>
            <wp:wrapNone/>
            <wp:docPr id="3" name="图片 3" descr="IMG2023111708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7080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2578100" cy="1933575"/>
            <wp:effectExtent l="0" t="0" r="12700" b="9525"/>
            <wp:wrapNone/>
            <wp:docPr id="2" name="图片 2" descr="IMG2023111708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70805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140970</wp:posOffset>
            </wp:positionV>
            <wp:extent cx="2571750" cy="1929130"/>
            <wp:effectExtent l="0" t="0" r="0" b="13970"/>
            <wp:wrapNone/>
            <wp:docPr id="1" name="图片 1" descr="IMG2023111708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70807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129540</wp:posOffset>
            </wp:positionV>
            <wp:extent cx="2586990" cy="1941195"/>
            <wp:effectExtent l="0" t="0" r="3810" b="1905"/>
            <wp:wrapNone/>
            <wp:docPr id="4" name="图片 4" descr="IMG2023111708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170808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26670</wp:posOffset>
            </wp:positionV>
            <wp:extent cx="2762250" cy="2071370"/>
            <wp:effectExtent l="0" t="0" r="0" b="5080"/>
            <wp:wrapNone/>
            <wp:docPr id="6" name="图片 6" descr="IMG2023111708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17082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23495</wp:posOffset>
            </wp:positionV>
            <wp:extent cx="2721610" cy="2041525"/>
            <wp:effectExtent l="0" t="0" r="2540" b="15875"/>
            <wp:wrapNone/>
            <wp:docPr id="7" name="图片 7" descr="IMG2023111708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170824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14605</wp:posOffset>
            </wp:positionV>
            <wp:extent cx="2778760" cy="2064385"/>
            <wp:effectExtent l="0" t="0" r="2540" b="12065"/>
            <wp:wrapNone/>
            <wp:docPr id="5" name="图片 5" descr="IMG2023111708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170824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6985</wp:posOffset>
            </wp:positionV>
            <wp:extent cx="2728595" cy="2047240"/>
            <wp:effectExtent l="0" t="0" r="14605" b="10160"/>
            <wp:wrapNone/>
            <wp:docPr id="8" name="图片 8" descr="IMG2023111708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170824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游戏结束后，我们一起小便盥洗、喝水，准备吃点心。今天上午，我们的点心是：不同种类的饼干、鲜牛奶。孩子们一口牛奶、一口饼干，吃的可香了！所有宝贝都吃完了自己的点心哦，好样的！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60960</wp:posOffset>
            </wp:positionV>
            <wp:extent cx="2627630" cy="1971040"/>
            <wp:effectExtent l="0" t="0" r="1270" b="10160"/>
            <wp:wrapNone/>
            <wp:docPr id="10" name="图片 10" descr="IMG2023111709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1170904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70485</wp:posOffset>
            </wp:positionV>
            <wp:extent cx="2628900" cy="1971675"/>
            <wp:effectExtent l="0" t="0" r="0" b="9525"/>
            <wp:wrapNone/>
            <wp:docPr id="9" name="图片 9" descr="IMG2023111709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170904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57150</wp:posOffset>
            </wp:positionV>
            <wp:extent cx="2701290" cy="2026920"/>
            <wp:effectExtent l="0" t="0" r="3810" b="11430"/>
            <wp:wrapNone/>
            <wp:docPr id="12" name="图片 12" descr="IMG2023111709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1170904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2679065" cy="2009775"/>
            <wp:effectExtent l="0" t="0" r="6985" b="9525"/>
            <wp:wrapNone/>
            <wp:docPr id="11" name="图片 11" descr="IMG2023111709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1170904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今天第四组的孩子们，是我们班的吃点心小标兵哦！不仅安安静静进餐，而且没有翻牛奶的情况哦，桌面保持的很整洁！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数学——豆豆排序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szCs w:val="21"/>
        </w:rPr>
        <w:t>本节活动是一节关于排序的数学活动，</w:t>
      </w:r>
      <w:r>
        <w:rPr>
          <w:rFonts w:hint="eastAsia" w:ascii="宋体" w:hAnsi="宋体" w:eastAsia="宋体" w:cs="宋体"/>
        </w:rPr>
        <w:t>豆豆排序是指幼儿通过观察不同豆类的不同特征之后，按照一定的规律进行交替排序。本次活动通过幼儿的观察、比较、分析，发现豆豆的不同特征，并按照一定规律交替排序，在排序的过程中获得数学活动经验，并把这种经验和能力运用于生活中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87630</wp:posOffset>
            </wp:positionV>
            <wp:extent cx="2767965" cy="2075815"/>
            <wp:effectExtent l="0" t="0" r="13335" b="635"/>
            <wp:wrapNone/>
            <wp:docPr id="16" name="图片 16" descr="IMG2023111709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170926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814320" cy="2111375"/>
            <wp:effectExtent l="0" t="0" r="5080" b="3175"/>
            <wp:wrapNone/>
            <wp:docPr id="15" name="图片 15" descr="IMG2023111709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1170925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133350</wp:posOffset>
            </wp:positionV>
            <wp:extent cx="2761615" cy="2150745"/>
            <wp:effectExtent l="0" t="0" r="635" b="1905"/>
            <wp:wrapNone/>
            <wp:docPr id="14" name="图片 14" descr="IMG2023111709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1170925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821305" cy="2115820"/>
            <wp:effectExtent l="0" t="0" r="17145" b="17780"/>
            <wp:wrapNone/>
            <wp:docPr id="13" name="图片 13" descr="IMG2023111709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1170926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通过活动，孩子们能够</w:t>
      </w:r>
      <w:r>
        <w:rPr>
          <w:rFonts w:hint="eastAsia" w:ascii="宋体" w:hAnsi="宋体" w:eastAsia="宋体" w:cs="宋体"/>
          <w:kern w:val="0"/>
          <w:szCs w:val="21"/>
        </w:rPr>
        <w:t>通过整体感知、比较分析，发现规律，能够有规律地排序。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基本所有孩子也都</w:t>
      </w:r>
      <w:r>
        <w:rPr>
          <w:rFonts w:hint="eastAsia" w:ascii="宋体" w:hAnsi="宋体" w:eastAsia="宋体" w:cs="宋体"/>
        </w:rPr>
        <w:t>能够用完整的语言表述排序规律，体验有序排序的快乐。</w:t>
      </w:r>
      <w:r>
        <w:rPr>
          <w:rFonts w:hint="eastAsia"/>
          <w:szCs w:val="18"/>
          <w:lang w:val="en-US" w:eastAsia="zh-CN"/>
        </w:rPr>
        <w:t>有进步哦！</w:t>
      </w: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634365</wp:posOffset>
            </wp:positionV>
            <wp:extent cx="2787015" cy="2061845"/>
            <wp:effectExtent l="0" t="0" r="13335" b="14605"/>
            <wp:wrapNone/>
            <wp:docPr id="17" name="图片 17" descr="IMG2023111711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171106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洋葱炒鳝片、菠菜炒蘑菇、番茄鸡蛋汤、大米饭。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32385</wp:posOffset>
            </wp:positionV>
            <wp:extent cx="2787015" cy="2069465"/>
            <wp:effectExtent l="0" t="0" r="13335" b="6985"/>
            <wp:wrapNone/>
            <wp:docPr id="19" name="图片 19" descr="IMG2023111711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171106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191135</wp:posOffset>
            </wp:positionV>
            <wp:extent cx="2806700" cy="2105025"/>
            <wp:effectExtent l="0" t="0" r="12700" b="9525"/>
            <wp:wrapNone/>
            <wp:docPr id="18" name="图片 18" descr="IMG2023111711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171106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5715</wp:posOffset>
            </wp:positionV>
            <wp:extent cx="2797175" cy="2098040"/>
            <wp:effectExtent l="0" t="0" r="3175" b="16510"/>
            <wp:wrapNone/>
            <wp:docPr id="20" name="图片 20" descr="IMG202311171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171106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3870C8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3E705E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596722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2023-11-17T05:27:04Z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