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11" w:rsidRPr="001417F5" w:rsidRDefault="00F62011" w:rsidP="00F6201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F62011" w:rsidRDefault="007B4389" w:rsidP="00F62011">
      <w:pPr>
        <w:jc w:val="center"/>
      </w:pPr>
      <w:r>
        <w:rPr>
          <w:noProof/>
        </w:rPr>
        <w:drawing>
          <wp:inline distT="0" distB="0" distL="0" distR="0">
            <wp:extent cx="2533650" cy="1774041"/>
            <wp:effectExtent l="1905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704" r="2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7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11" w:rsidRPr="00685D9E" w:rsidRDefault="007B4389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我喜欢玩具，我喜欢美食，我喜欢家人</w:t>
      </w:r>
      <w:r w:rsidRPr="00685D9E">
        <w:rPr>
          <w:rFonts w:asciiTheme="minorEastAsia" w:hAnsiTheme="minorEastAsia" w:hint="eastAsia"/>
          <w:color w:val="0D0D0D" w:themeColor="text1" w:themeTint="F2"/>
        </w:rPr>
        <w:t>……每个人都有自己喜欢的事物</w:t>
      </w:r>
      <w:r w:rsidR="00F62011" w:rsidRPr="00685D9E">
        <w:rPr>
          <w:rFonts w:hint="eastAsia"/>
          <w:color w:val="0D0D0D" w:themeColor="text1" w:themeTint="F2"/>
        </w:rPr>
        <w:t>。</w:t>
      </w:r>
      <w:r w:rsidR="00A23292">
        <w:rPr>
          <w:rFonts w:hint="eastAsia"/>
          <w:color w:val="0D0D0D" w:themeColor="text1" w:themeTint="F2"/>
        </w:rPr>
        <w:t xml:space="preserve">   2023.11</w:t>
      </w:r>
      <w:r w:rsidR="00F62011" w:rsidRPr="00685D9E">
        <w:rPr>
          <w:rFonts w:hint="eastAsia"/>
          <w:color w:val="0D0D0D" w:themeColor="text1" w:themeTint="F2"/>
        </w:rPr>
        <w:t>.</w:t>
      </w:r>
      <w:r w:rsidR="00622B4E">
        <w:rPr>
          <w:rFonts w:hint="eastAsia"/>
          <w:color w:val="0D0D0D" w:themeColor="text1" w:themeTint="F2"/>
        </w:rPr>
        <w:t>6</w:t>
      </w:r>
    </w:p>
    <w:p w:rsidR="00F62011" w:rsidRPr="00685D9E" w:rsidRDefault="00F62011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7B4389" w:rsidRPr="00685D9E">
        <w:rPr>
          <w:rFonts w:hint="eastAsia"/>
          <w:color w:val="0D0D0D" w:themeColor="text1" w:themeTint="F2"/>
        </w:rPr>
        <w:t>三</w:t>
      </w:r>
      <w:r w:rsidRPr="00685D9E">
        <w:rPr>
          <w:rFonts w:hint="eastAsia"/>
          <w:color w:val="0D0D0D" w:themeColor="text1" w:themeTint="F2"/>
        </w:rPr>
        <w:t>：</w:t>
      </w:r>
      <w:r w:rsidR="007B4389" w:rsidRPr="00685D9E">
        <w:rPr>
          <w:rFonts w:hint="eastAsia"/>
          <w:color w:val="0D0D0D" w:themeColor="text1" w:themeTint="F2"/>
        </w:rPr>
        <w:t>我喜欢</w:t>
      </w:r>
    </w:p>
    <w:p w:rsidR="00F62011" w:rsidRPr="00685D9E" w:rsidRDefault="007B4389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关键活动：水果屋</w:t>
      </w:r>
      <w:r w:rsidR="00F62011" w:rsidRPr="00685D9E">
        <w:rPr>
          <w:rFonts w:hint="eastAsia"/>
          <w:color w:val="0D0D0D" w:themeColor="text1" w:themeTint="F2"/>
        </w:rPr>
        <w:t xml:space="preserve">  </w:t>
      </w:r>
      <w:r w:rsidRPr="00685D9E">
        <w:rPr>
          <w:rFonts w:hint="eastAsia"/>
          <w:color w:val="0D0D0D" w:themeColor="text1" w:themeTint="F2"/>
        </w:rPr>
        <w:t>桔娃娃</w:t>
      </w:r>
      <w:r w:rsidRPr="00685D9E">
        <w:rPr>
          <w:rFonts w:hint="eastAsia"/>
          <w:color w:val="0D0D0D" w:themeColor="text1" w:themeTint="F2"/>
        </w:rPr>
        <w:t xml:space="preserve">  </w:t>
      </w:r>
      <w:r w:rsidR="00622B4E">
        <w:rPr>
          <w:rFonts w:hint="eastAsia"/>
          <w:color w:val="0D0D0D" w:themeColor="text1" w:themeTint="F2"/>
        </w:rPr>
        <w:t>各种各样的糖果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622B4E">
        <w:rPr>
          <w:rFonts w:hint="eastAsia"/>
          <w:color w:val="0D0D0D" w:themeColor="text1" w:themeTint="F2"/>
        </w:rPr>
        <w:t>18</w:t>
      </w:r>
      <w:r w:rsidRPr="00685D9E">
        <w:rPr>
          <w:rFonts w:hint="eastAsia"/>
          <w:color w:val="0D0D0D" w:themeColor="text1" w:themeTint="F2"/>
        </w:rPr>
        <w:t>人，缺</w:t>
      </w:r>
      <w:r w:rsidR="00622B4E">
        <w:rPr>
          <w:rFonts w:hint="eastAsia"/>
          <w:color w:val="0D0D0D" w:themeColor="text1" w:themeTint="F2"/>
        </w:rPr>
        <w:t>4</w:t>
      </w:r>
      <w:r w:rsidRPr="00685D9E">
        <w:rPr>
          <w:rFonts w:hint="eastAsia"/>
          <w:color w:val="0D0D0D" w:themeColor="text1" w:themeTint="F2"/>
        </w:rPr>
        <w:t>人：</w:t>
      </w:r>
      <w:r w:rsidR="00622B4E">
        <w:rPr>
          <w:rFonts w:hint="eastAsia"/>
          <w:color w:val="0D0D0D" w:themeColor="text1" w:themeTint="F2"/>
        </w:rPr>
        <w:t>杨梓熠、杨梓煜、梁珵恩、董益嘉咳嗽</w:t>
      </w:r>
      <w:r w:rsidRPr="00685D9E">
        <w:rPr>
          <w:rFonts w:hint="eastAsia"/>
          <w:color w:val="0D0D0D" w:themeColor="text1" w:themeTint="F2"/>
        </w:rPr>
        <w:t>在家休息</w:t>
      </w:r>
      <w:r w:rsidR="00E36582" w:rsidRPr="00685D9E">
        <w:rPr>
          <w:rFonts w:hint="eastAsia"/>
          <w:color w:val="0D0D0D" w:themeColor="text1" w:themeTint="F2"/>
        </w:rPr>
        <w:t>。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近阶段，我们着重对幼儿来园几件事中的</w:t>
      </w:r>
      <w:r w:rsidR="007B4389" w:rsidRPr="00685D9E">
        <w:rPr>
          <w:rFonts w:hint="eastAsia"/>
          <w:color w:val="0D0D0D" w:themeColor="text1" w:themeTint="F2"/>
        </w:rPr>
        <w:t>自主测量体温及绕水杯绳</w:t>
      </w:r>
      <w:r w:rsidRPr="00685D9E">
        <w:rPr>
          <w:rFonts w:hint="eastAsia"/>
          <w:color w:val="0D0D0D" w:themeColor="text1" w:themeTint="F2"/>
        </w:rPr>
        <w:t>进行观察。</w:t>
      </w:r>
    </w:p>
    <w:tbl>
      <w:tblPr>
        <w:tblStyle w:val="PlainTable1"/>
        <w:tblW w:w="9652" w:type="dxa"/>
        <w:jc w:val="center"/>
        <w:tblInd w:w="-1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0"/>
        <w:gridCol w:w="1921"/>
        <w:gridCol w:w="1931"/>
        <w:gridCol w:w="998"/>
        <w:gridCol w:w="1908"/>
        <w:gridCol w:w="1944"/>
      </w:tblGrid>
      <w:tr w:rsidR="007B4389" w:rsidRPr="0026275D" w:rsidTr="00EE767A">
        <w:trPr>
          <w:cnfStyle w:val="100000000000"/>
          <w:trHeight w:val="390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7B4389" w:rsidRPr="0026275D" w:rsidRDefault="007B4389" w:rsidP="00EE767A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7B4389" w:rsidRPr="0026275D" w:rsidRDefault="007B4389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自主测量体温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7B4389" w:rsidRPr="00B615FD" w:rsidRDefault="007B4389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绕水杯绳</w:t>
            </w:r>
          </w:p>
        </w:tc>
        <w:tc>
          <w:tcPr>
            <w:tcW w:w="998" w:type="dxa"/>
            <w:vAlign w:val="center"/>
          </w:tcPr>
          <w:p w:rsidR="007B4389" w:rsidRPr="0026275D" w:rsidRDefault="007B4389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08" w:type="dxa"/>
            <w:vAlign w:val="center"/>
          </w:tcPr>
          <w:p w:rsidR="007B4389" w:rsidRPr="0026275D" w:rsidRDefault="007B4389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自主测量体温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7B4389" w:rsidRPr="00B615FD" w:rsidRDefault="007B4389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绕水杯绳</w:t>
            </w:r>
          </w:p>
        </w:tc>
      </w:tr>
      <w:tr w:rsidR="00622B4E" w:rsidRPr="0026275D" w:rsidTr="00EE767A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622B4E" w:rsidRPr="0026275D" w:rsidRDefault="00622B4E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622B4E" w:rsidRPr="0026275D" w:rsidRDefault="00622B4E" w:rsidP="004F030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908" w:type="dxa"/>
            <w:vAlign w:val="center"/>
          </w:tcPr>
          <w:p w:rsidR="00622B4E" w:rsidRPr="0026275D" w:rsidRDefault="00622B4E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622B4E" w:rsidRPr="0026275D" w:rsidRDefault="00622B4E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622B4E" w:rsidRPr="0026275D" w:rsidTr="00EE767A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622B4E" w:rsidRPr="0026275D" w:rsidRDefault="00622B4E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622B4E" w:rsidRPr="0026275D" w:rsidRDefault="00622B4E" w:rsidP="00AE06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622B4E" w:rsidRPr="0026275D" w:rsidRDefault="00622B4E" w:rsidP="00AE06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908" w:type="dxa"/>
            <w:vAlign w:val="center"/>
          </w:tcPr>
          <w:p w:rsidR="00622B4E" w:rsidRPr="0026275D" w:rsidRDefault="00622B4E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622B4E" w:rsidRPr="0026275D" w:rsidRDefault="00622B4E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622B4E" w:rsidRPr="0026275D" w:rsidTr="00EE767A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622B4E" w:rsidRPr="0026275D" w:rsidRDefault="00622B4E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622B4E" w:rsidRPr="0026275D" w:rsidRDefault="00622B4E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622B4E" w:rsidRPr="0026275D" w:rsidRDefault="00622B4E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998" w:type="dxa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908" w:type="dxa"/>
            <w:vAlign w:val="center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622B4E" w:rsidRPr="0026275D" w:rsidTr="00EE767A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622B4E" w:rsidRPr="0026275D" w:rsidRDefault="00622B4E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622B4E" w:rsidRPr="0026275D" w:rsidRDefault="00622B4E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622B4E" w:rsidRPr="0026275D" w:rsidRDefault="00622B4E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622B4E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908" w:type="dxa"/>
            <w:vAlign w:val="center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622B4E" w:rsidRPr="0026275D" w:rsidTr="00EE767A">
        <w:trPr>
          <w:trHeight w:val="306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622B4E" w:rsidRPr="0026275D" w:rsidRDefault="00622B4E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908" w:type="dxa"/>
            <w:vAlign w:val="center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622B4E" w:rsidRPr="0026275D" w:rsidRDefault="00622B4E" w:rsidP="00A2329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622B4E" w:rsidRPr="0026275D" w:rsidTr="00E917F3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622B4E" w:rsidRPr="0026275D" w:rsidRDefault="00622B4E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622B4E" w:rsidRPr="0026275D" w:rsidRDefault="00622B4E" w:rsidP="00E533B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622B4E" w:rsidRPr="0026275D" w:rsidRDefault="00622B4E" w:rsidP="00E533B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908" w:type="dxa"/>
            <w:vAlign w:val="center"/>
          </w:tcPr>
          <w:p w:rsidR="00622B4E" w:rsidRPr="0026275D" w:rsidRDefault="00622B4E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622B4E" w:rsidRPr="0026275D" w:rsidRDefault="00622B4E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622B4E" w:rsidRPr="0026275D" w:rsidTr="00EE767A">
        <w:trPr>
          <w:trHeight w:val="53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622B4E" w:rsidRPr="0026275D" w:rsidRDefault="00622B4E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622B4E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908" w:type="dxa"/>
            <w:vAlign w:val="center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622B4E" w:rsidRPr="0026275D" w:rsidTr="00EE767A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622B4E" w:rsidRPr="0026275D" w:rsidRDefault="00622B4E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622B4E" w:rsidRPr="0026275D" w:rsidRDefault="00622B4E" w:rsidP="00E533B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622B4E" w:rsidRPr="0026275D" w:rsidRDefault="00622B4E" w:rsidP="00E533B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908" w:type="dxa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622B4E" w:rsidRPr="0026275D" w:rsidTr="00EE767A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622B4E" w:rsidRPr="0026275D" w:rsidRDefault="00622B4E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908" w:type="dxa"/>
            <w:vAlign w:val="center"/>
          </w:tcPr>
          <w:p w:rsidR="00622B4E" w:rsidRPr="0026275D" w:rsidRDefault="00622B4E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622B4E" w:rsidRPr="0026275D" w:rsidRDefault="00622B4E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622B4E" w:rsidRPr="0026275D" w:rsidTr="00EE767A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622B4E" w:rsidRPr="0026275D" w:rsidRDefault="00622B4E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622B4E" w:rsidRPr="0026275D" w:rsidRDefault="00622B4E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622B4E" w:rsidRPr="0026275D" w:rsidRDefault="00622B4E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908" w:type="dxa"/>
            <w:vAlign w:val="center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622B4E" w:rsidRPr="0026275D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622B4E" w:rsidRPr="001057D6" w:rsidTr="00EE767A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622B4E" w:rsidRPr="001057D6" w:rsidRDefault="00622B4E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622B4E" w:rsidRPr="001057D6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622B4E" w:rsidRPr="001057D6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622B4E" w:rsidRPr="001057D6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908" w:type="dxa"/>
            <w:vAlign w:val="center"/>
          </w:tcPr>
          <w:p w:rsidR="00622B4E" w:rsidRPr="001057D6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622B4E" w:rsidRPr="001057D6" w:rsidRDefault="00622B4E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</w:tbl>
    <w:p w:rsidR="00F62011" w:rsidRPr="001057D6" w:rsidRDefault="00F62011" w:rsidP="00F62011">
      <w:pPr>
        <w:ind w:firstLine="420"/>
        <w:rPr>
          <w:color w:val="0D0D0D" w:themeColor="text1" w:themeTint="F2"/>
        </w:rPr>
      </w:pPr>
      <w:r w:rsidRPr="001057D6">
        <w:rPr>
          <w:rFonts w:hint="eastAsia"/>
          <w:color w:val="0D0D0D" w:themeColor="text1" w:themeTint="F2"/>
        </w:rPr>
        <w:t>备注：</w:t>
      </w:r>
      <w:r w:rsidR="007B4389">
        <w:rPr>
          <w:rFonts w:hint="eastAsia"/>
          <w:color w:val="0D0D0D" w:themeColor="text1" w:themeTint="F2"/>
        </w:rPr>
        <w:t>主动量体温</w:t>
      </w:r>
      <w:r w:rsidRPr="001057D6">
        <w:rPr>
          <w:rFonts w:hint="eastAsia"/>
          <w:color w:val="0D0D0D" w:themeColor="text1" w:themeTint="F2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7B4389">
        <w:rPr>
          <w:rFonts w:ascii="宋体" w:hAnsi="宋体" w:cstheme="minorEastAsia" w:hint="eastAsia"/>
          <w:color w:val="0D0D0D" w:themeColor="text1" w:themeTint="F2"/>
          <w:szCs w:val="21"/>
        </w:rPr>
        <w:t>提醒量体温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  主动</w:t>
      </w:r>
      <w:r w:rsidR="007B4389">
        <w:rPr>
          <w:rFonts w:asciiTheme="minorEastAsia" w:hAnsiTheme="minorEastAsia" w:cstheme="minorEastAsia" w:hint="eastAsia"/>
          <w:color w:val="0D0D0D" w:themeColor="text1" w:themeTint="F2"/>
          <w:szCs w:val="21"/>
        </w:rPr>
        <w:t>绕水杯绳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  提醒</w:t>
      </w:r>
      <w:r w:rsidR="007B4389">
        <w:rPr>
          <w:rFonts w:ascii="宋体" w:hAnsi="宋体" w:cstheme="minorEastAsia" w:hint="eastAsia"/>
          <w:color w:val="0D0D0D" w:themeColor="text1" w:themeTint="F2"/>
          <w:szCs w:val="21"/>
        </w:rPr>
        <w:t>绕水杯绳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F62011" w:rsidRDefault="00F62011" w:rsidP="00F62011">
      <w:r w:rsidRPr="001057D6">
        <w:rPr>
          <w:noProof/>
          <w:color w:val="0D0D0D" w:themeColor="text1" w:themeTint="F2"/>
        </w:rPr>
        <w:drawing>
          <wp:inline distT="0" distB="0" distL="0" distR="0">
            <wp:extent cx="1882460" cy="1411845"/>
            <wp:effectExtent l="19050" t="0" r="349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57D6">
        <w:rPr>
          <w:rFonts w:hint="eastAsia"/>
          <w:color w:val="0D0D0D" w:themeColor="text1" w:themeTint="F2"/>
        </w:rPr>
        <w:t xml:space="preserve"> </w:t>
      </w:r>
      <w:r w:rsidRPr="00094400">
        <w:rPr>
          <w:noProof/>
        </w:rPr>
        <w:drawing>
          <wp:inline distT="0" distB="0" distL="0" distR="0">
            <wp:extent cx="1882460" cy="1411845"/>
            <wp:effectExtent l="19050" t="0" r="349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094400">
        <w:rPr>
          <w:noProof/>
        </w:rPr>
        <w:drawing>
          <wp:inline distT="0" distB="0" distL="0" distR="0">
            <wp:extent cx="1882460" cy="1411845"/>
            <wp:effectExtent l="19050" t="0" r="3490" b="0"/>
            <wp:docPr id="2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11" w:rsidRDefault="00F62011" w:rsidP="00F62011"/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Default="00F62011" w:rsidP="00F62011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71"/>
        <w:gridCol w:w="2607"/>
        <w:gridCol w:w="3736"/>
      </w:tblGrid>
      <w:tr w:rsidR="00F62011" w:rsidTr="00ED4615">
        <w:tc>
          <w:tcPr>
            <w:tcW w:w="3171" w:type="dxa"/>
          </w:tcPr>
          <w:p w:rsidR="00F62011" w:rsidRDefault="00F62011" w:rsidP="00EE767A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活动照片</w:t>
            </w:r>
          </w:p>
        </w:tc>
        <w:tc>
          <w:tcPr>
            <w:tcW w:w="2607" w:type="dxa"/>
          </w:tcPr>
          <w:p w:rsidR="00F62011" w:rsidRDefault="00F62011" w:rsidP="00EE767A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活动区域及材料</w:t>
            </w:r>
          </w:p>
        </w:tc>
        <w:tc>
          <w:tcPr>
            <w:tcW w:w="3736" w:type="dxa"/>
          </w:tcPr>
          <w:p w:rsidR="00F62011" w:rsidRDefault="00F62011" w:rsidP="00EE767A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活动描述</w:t>
            </w:r>
          </w:p>
        </w:tc>
      </w:tr>
      <w:tr w:rsidR="00F62011" w:rsidTr="00ED4615">
        <w:tc>
          <w:tcPr>
            <w:tcW w:w="3171" w:type="dxa"/>
          </w:tcPr>
          <w:p w:rsidR="00F62011" w:rsidRPr="00E07C02" w:rsidRDefault="00F62011" w:rsidP="00EE767A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622248" cy="1216686"/>
                  <wp:effectExtent l="19050" t="0" r="0" b="0"/>
                  <wp:docPr id="2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48" cy="121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  <w:vAlign w:val="center"/>
          </w:tcPr>
          <w:p w:rsidR="00F62011" w:rsidRDefault="0031223F" w:rsidP="00EE767A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</w:t>
            </w:r>
            <w:r w:rsidR="00FD2E81">
              <w:rPr>
                <w:rFonts w:ascii="宋体" w:hAnsi="宋体" w:hint="eastAsia"/>
                <w:color w:val="0D0D0D" w:themeColor="text1" w:themeTint="F2"/>
                <w:szCs w:val="21"/>
              </w:rPr>
              <w:t>区</w:t>
            </w:r>
          </w:p>
          <w:p w:rsidR="00F62011" w:rsidRDefault="0031223F" w:rsidP="00F12BFB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单元积木若干</w:t>
            </w:r>
          </w:p>
        </w:tc>
        <w:tc>
          <w:tcPr>
            <w:tcW w:w="3736" w:type="dxa"/>
            <w:vAlign w:val="center"/>
          </w:tcPr>
          <w:p w:rsidR="00F12BFB" w:rsidRDefault="00F62011" w:rsidP="00CF74CE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</w:t>
            </w:r>
            <w:r w:rsidR="0031223F">
              <w:rPr>
                <w:rFonts w:ascii="宋体" w:hAnsi="宋体" w:hint="eastAsia"/>
                <w:color w:val="0D0D0D" w:themeColor="text1" w:themeTint="F2"/>
                <w:szCs w:val="21"/>
              </w:rPr>
              <w:t>谢瑞、张诗韵、丛天朗三人在区域里面游戏。起初，三人在地面上只是随意地摆放着积木，顺带还聊着天。后期，经过提醒后，他们开始用积木</w:t>
            </w:r>
            <w:r w:rsidR="006343E9">
              <w:rPr>
                <w:rFonts w:ascii="宋体" w:hAnsi="宋体" w:hint="eastAsia"/>
                <w:color w:val="0D0D0D" w:themeColor="text1" w:themeTint="F2"/>
                <w:szCs w:val="21"/>
              </w:rPr>
              <w:t>挑战背景板上的各种建构小技能，有了搭建目的，大家开始慢慢投入游戏中，一些简单的作品也因此应运而生。</w:t>
            </w:r>
          </w:p>
        </w:tc>
      </w:tr>
      <w:tr w:rsidR="00F62011" w:rsidTr="00ED4615">
        <w:tc>
          <w:tcPr>
            <w:tcW w:w="3171" w:type="dxa"/>
          </w:tcPr>
          <w:p w:rsidR="00F62011" w:rsidRDefault="00F62011" w:rsidP="00EE767A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593872" cy="1195404"/>
                  <wp:effectExtent l="19050" t="0" r="6328" b="0"/>
                  <wp:docPr id="2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72" cy="119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  <w:vAlign w:val="center"/>
          </w:tcPr>
          <w:p w:rsidR="00F62011" w:rsidRDefault="0031223F" w:rsidP="00EE767A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</w:t>
            </w:r>
            <w:r w:rsidR="00F62011">
              <w:rPr>
                <w:rFonts w:ascii="宋体" w:hAnsi="宋体" w:hint="eastAsia"/>
                <w:color w:val="0D0D0D" w:themeColor="text1" w:themeTint="F2"/>
                <w:szCs w:val="21"/>
              </w:rPr>
              <w:t>区</w:t>
            </w:r>
          </w:p>
          <w:p w:rsidR="00F62011" w:rsidRDefault="0031223F" w:rsidP="00EE767A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磁力套装玩具一套</w:t>
            </w:r>
          </w:p>
        </w:tc>
        <w:tc>
          <w:tcPr>
            <w:tcW w:w="3736" w:type="dxa"/>
            <w:vAlign w:val="center"/>
          </w:tcPr>
          <w:p w:rsidR="00F62011" w:rsidRDefault="00F62011" w:rsidP="006343E9">
            <w:pPr>
              <w:ind w:rightChars="-27" w:right="-57"/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</w:t>
            </w:r>
            <w:r w:rsidR="006343E9">
              <w:rPr>
                <w:rFonts w:ascii="宋体" w:hAnsi="宋体" w:hint="eastAsia"/>
                <w:color w:val="0D0D0D" w:themeColor="text1" w:themeTint="F2"/>
                <w:szCs w:val="21"/>
              </w:rPr>
              <w:t>付宇晨小朋友早早地来到了幼儿园，选择了他喜欢的磁力套装玩具游戏。瞧！他用这些玩具很快搭建出了一件作品，只听他介绍说：“我搭建的是一辆坦克，两边的是车轮，上面的是炮弹</w:t>
            </w:r>
            <w:r w:rsidR="00A7758E">
              <w:rPr>
                <w:rFonts w:ascii="宋体" w:hAnsi="宋体" w:hint="eastAsia"/>
                <w:color w:val="0D0D0D" w:themeColor="text1" w:themeTint="F2"/>
                <w:szCs w:val="21"/>
              </w:rPr>
              <w:t>发射口，它还可以旋转，往不同的方向发射炮弹。我搭的坦克厉不厉害！</w:t>
            </w:r>
            <w:r w:rsidR="006343E9">
              <w:rPr>
                <w:rFonts w:ascii="宋体" w:hAnsi="宋体" w:hint="eastAsia"/>
                <w:color w:val="0D0D0D" w:themeColor="text1" w:themeTint="F2"/>
                <w:szCs w:val="21"/>
              </w:rPr>
              <w:t>”</w:t>
            </w:r>
            <w:r w:rsidR="00A7758E">
              <w:rPr>
                <w:rFonts w:ascii="宋体" w:hAnsi="宋体" w:hint="eastAsia"/>
                <w:color w:val="0D0D0D" w:themeColor="text1" w:themeTint="F2"/>
                <w:szCs w:val="21"/>
              </w:rPr>
              <w:t>慢慢的自豪感。</w:t>
            </w:r>
          </w:p>
        </w:tc>
      </w:tr>
    </w:tbl>
    <w:p w:rsidR="00F62011" w:rsidRDefault="00F62011" w:rsidP="00F62011"/>
    <w:p w:rsidR="00F62011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Default="00F62011" w:rsidP="002D1426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FD2E8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开展的是户外</w:t>
      </w:r>
      <w:r w:rsidR="0031223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混班</w:t>
      </w:r>
      <w:r w:rsidR="00FD2E8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</w:t>
      </w:r>
      <w:r w:rsidR="0031223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场地在中操场。来到场地上，小朋友们自主选择游戏区域开始游戏，瞧！丛天朗、谢瑞、王馨悦等小朋友选择挑战平衡区的长条凳，一步一步小心翼翼地向前走；蒋景昱、胡心悦等小朋友挑战了综合区的爬垫子和轮胎，手脚并用很是熟练；陈胜谈、鲍琳筱、唐皓辰、付宇晨、张诗韵、陈之昂等小朋友挑战了平衡区的跨栏、桩子等，一个个迈开自己的小腿勇敢地闯过各种障碍物；吴婉琰小朋友在沙包对垒区游戏，她和其他班的小朋友在一起也玩得不亦乐乎。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一起来看看他们在游戏时的镜头吧！</w:t>
      </w:r>
      <w:r w:rsidR="005C245B">
        <w:rPr>
          <w:rFonts w:asciiTheme="minorEastAsia" w:hAnsiTheme="minorEastAsia" w:cs="Tahoma"/>
          <w:color w:val="0D0D0D" w:themeColor="text1" w:themeTint="F2"/>
          <w:kern w:val="0"/>
          <w:szCs w:val="21"/>
        </w:rPr>
        <w:t xml:space="preserve"> </w:t>
      </w:r>
    </w:p>
    <w:p w:rsidR="00F62011" w:rsidRDefault="00A41D40" w:rsidP="00F62011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81007D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4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2011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F62011"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472" cy="1426104"/>
            <wp:effectExtent l="19050" t="0" r="3528" b="0"/>
            <wp:docPr id="3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472" cy="142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A41D4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4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BFA" w:rsidRDefault="00533BFA" w:rsidP="00533BFA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81007D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472" cy="1426104"/>
            <wp:effectExtent l="19050" t="0" r="3528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472" cy="142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A41D4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11" w:rsidRDefault="00F62011" w:rsidP="00F62011">
      <w:pPr>
        <w:jc w:val="center"/>
        <w:rPr>
          <w:rFonts w:asciiTheme="minorEastAsia" w:hAnsiTheme="minorEastAsia"/>
          <w:color w:val="0070C0"/>
        </w:rPr>
      </w:pPr>
    </w:p>
    <w:p w:rsidR="00F62011" w:rsidRDefault="00F62011" w:rsidP="00F62011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Pr="00A41D40" w:rsidRDefault="00F62011" w:rsidP="00F62011">
      <w:pPr>
        <w:ind w:firstLine="405"/>
        <w:rPr>
          <w:b/>
          <w:color w:val="0D0D0D" w:themeColor="text1" w:themeTint="F2"/>
        </w:rPr>
      </w:pPr>
      <w:r w:rsidRPr="00A41D40">
        <w:rPr>
          <w:rFonts w:hint="eastAsia"/>
          <w:b/>
          <w:color w:val="0D0D0D" w:themeColor="text1" w:themeTint="F2"/>
        </w:rPr>
        <w:t>活动：</w:t>
      </w:r>
      <w:r w:rsidR="00622B4E">
        <w:rPr>
          <w:rFonts w:hint="eastAsia"/>
          <w:b/>
          <w:color w:val="0D0D0D" w:themeColor="text1" w:themeTint="F2"/>
        </w:rPr>
        <w:t>综合</w:t>
      </w:r>
      <w:r w:rsidRPr="00A41D40">
        <w:rPr>
          <w:rFonts w:hint="eastAsia"/>
          <w:b/>
          <w:color w:val="0D0D0D" w:themeColor="text1" w:themeTint="F2"/>
        </w:rPr>
        <w:t>《</w:t>
      </w:r>
      <w:r w:rsidR="00622B4E">
        <w:rPr>
          <w:rFonts w:hint="eastAsia"/>
          <w:b/>
          <w:color w:val="0D0D0D" w:themeColor="text1" w:themeTint="F2"/>
        </w:rPr>
        <w:t>超级糖果屋</w:t>
      </w:r>
      <w:r w:rsidRPr="00A41D40">
        <w:rPr>
          <w:rFonts w:hint="eastAsia"/>
          <w:b/>
          <w:color w:val="0D0D0D" w:themeColor="text1" w:themeTint="F2"/>
        </w:rPr>
        <w:t>》</w:t>
      </w:r>
    </w:p>
    <w:p w:rsidR="00F62011" w:rsidRPr="00622B4E" w:rsidRDefault="00622B4E" w:rsidP="00F62011">
      <w:pPr>
        <w:ind w:firstLineChars="200" w:firstLine="420"/>
        <w:rPr>
          <w:color w:val="0D0D0D" w:themeColor="text1" w:themeTint="F2"/>
        </w:rPr>
      </w:pPr>
      <w:r w:rsidRPr="00622B4E">
        <w:rPr>
          <w:rFonts w:ascii="宋体" w:hAnsi="宋体" w:cs="宋体"/>
          <w:color w:val="0D0D0D" w:themeColor="text1" w:themeTint="F2"/>
          <w:kern w:val="0"/>
          <w:szCs w:val="21"/>
        </w:rPr>
        <w:t>糖果的种类有很多，有不同的形状、不同的大小、不同的颜色、不同的口味</w:t>
      </w:r>
      <w:r w:rsidRPr="00622B4E">
        <w:rPr>
          <w:rFonts w:ascii="宋体" w:hAnsi="宋体" w:cs="宋体" w:hint="eastAsia"/>
          <w:color w:val="0D0D0D" w:themeColor="text1" w:themeTint="F2"/>
          <w:kern w:val="0"/>
          <w:szCs w:val="21"/>
        </w:rPr>
        <w:t>等</w:t>
      </w:r>
      <w:r w:rsidRPr="00622B4E">
        <w:rPr>
          <w:rFonts w:ascii="宋体" w:hAnsi="宋体" w:cs="宋体"/>
          <w:color w:val="0D0D0D" w:themeColor="text1" w:themeTint="F2"/>
          <w:kern w:val="0"/>
          <w:szCs w:val="21"/>
        </w:rPr>
        <w:t>，是幼儿生活中十分常见和喜欢的食品。糖果取材方便，</w:t>
      </w:r>
      <w:r w:rsidRPr="00622B4E">
        <w:rPr>
          <w:rFonts w:ascii="宋体" w:hAnsi="宋体" w:cs="宋体" w:hint="eastAsia"/>
          <w:color w:val="0D0D0D" w:themeColor="text1" w:themeTint="F2"/>
          <w:kern w:val="0"/>
          <w:szCs w:val="21"/>
        </w:rPr>
        <w:t>也是幼儿常见且熟悉的一种食品。本次活动主要引导幼儿说一说自己所了解的糖果的种类、形状、口味等，锻炼幼儿的语言表达能力。</w:t>
      </w:r>
    </w:p>
    <w:p w:rsidR="00FD2DFB" w:rsidRPr="00242FA3" w:rsidRDefault="00242FA3" w:rsidP="00F62011">
      <w:pPr>
        <w:ind w:firstLineChars="200" w:firstLine="420"/>
        <w:rPr>
          <w:color w:val="0D0D0D" w:themeColor="text1" w:themeTint="F2"/>
        </w:rPr>
      </w:pPr>
      <w:r w:rsidRPr="00242FA3">
        <w:rPr>
          <w:rFonts w:hint="eastAsia"/>
          <w:color w:val="0D0D0D" w:themeColor="text1" w:themeTint="F2"/>
        </w:rPr>
        <w:t>宝宝们，</w:t>
      </w:r>
      <w:r w:rsidR="00235516">
        <w:rPr>
          <w:rFonts w:hint="eastAsia"/>
          <w:color w:val="0D0D0D" w:themeColor="text1" w:themeTint="F2"/>
        </w:rPr>
        <w:t>你们</w:t>
      </w:r>
      <w:r w:rsidR="00622B4E">
        <w:rPr>
          <w:rFonts w:hint="eastAsia"/>
          <w:color w:val="0D0D0D" w:themeColor="text1" w:themeTint="F2"/>
        </w:rPr>
        <w:t>吃过什么样的糖果</w:t>
      </w:r>
      <w:r w:rsidRPr="00242FA3">
        <w:rPr>
          <w:rFonts w:hint="eastAsia"/>
          <w:color w:val="0D0D0D" w:themeColor="text1" w:themeTint="F2"/>
        </w:rPr>
        <w:t>？</w:t>
      </w:r>
      <w:r w:rsidR="00622B4E">
        <w:rPr>
          <w:rFonts w:hint="eastAsia"/>
          <w:color w:val="0D0D0D" w:themeColor="text1" w:themeTint="F2"/>
        </w:rPr>
        <w:t>它们是什么样子的？有哪些不同的口味？</w:t>
      </w:r>
    </w:p>
    <w:p w:rsidR="00242FA3" w:rsidRPr="00242FA3" w:rsidRDefault="00B56EEC" w:rsidP="00F62011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lastRenderedPageBreak/>
        <w:t>付宇晨：我吃过巧克力，它是方形的。</w:t>
      </w:r>
    </w:p>
    <w:p w:rsidR="00242FA3" w:rsidRPr="00242FA3" w:rsidRDefault="00055C58" w:rsidP="00F62011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陈生冉</w:t>
      </w:r>
      <w:r w:rsidR="00242FA3" w:rsidRPr="00242FA3">
        <w:rPr>
          <w:rFonts w:hint="eastAsia"/>
          <w:color w:val="0D0D0D" w:themeColor="text1" w:themeTint="F2"/>
        </w:rPr>
        <w:t>：</w:t>
      </w:r>
      <w:r w:rsidR="00B56EEC">
        <w:rPr>
          <w:rFonts w:hint="eastAsia"/>
          <w:color w:val="0D0D0D" w:themeColor="text1" w:themeTint="F2"/>
        </w:rPr>
        <w:t>我吃过棒棒糖，它是圆圆的。</w:t>
      </w:r>
    </w:p>
    <w:p w:rsidR="00242FA3" w:rsidRDefault="00B56EEC" w:rsidP="00F62011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胡心悦</w:t>
      </w:r>
      <w:r w:rsidR="00242FA3" w:rsidRPr="00242FA3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我也吃过棒棒糖，它是小熊形状的。</w:t>
      </w:r>
    </w:p>
    <w:p w:rsidR="009E6AE5" w:rsidRDefault="009E6AE5" w:rsidP="00B56EEC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郭沛怡：</w:t>
      </w:r>
      <w:r w:rsidR="00B56EEC">
        <w:rPr>
          <w:rFonts w:hint="eastAsia"/>
          <w:color w:val="0D0D0D" w:themeColor="text1" w:themeTint="F2"/>
        </w:rPr>
        <w:t>我吃过巧克力，它是圆圆的</w:t>
      </w:r>
      <w:r>
        <w:rPr>
          <w:rFonts w:hint="eastAsia"/>
          <w:color w:val="0D0D0D" w:themeColor="text1" w:themeTint="F2"/>
        </w:rPr>
        <w:t>。</w:t>
      </w:r>
    </w:p>
    <w:p w:rsidR="00FD2DFB" w:rsidRPr="00A41D40" w:rsidRDefault="00F67280" w:rsidP="00F62011">
      <w:pPr>
        <w:ind w:firstLineChars="200" w:firstLine="420"/>
        <w:rPr>
          <w:color w:val="0D0D0D" w:themeColor="text1" w:themeTint="F2"/>
        </w:rPr>
      </w:pPr>
      <w:r w:rsidRPr="00F67280">
        <w:rPr>
          <w:rFonts w:asciiTheme="minorEastAsia" w:hAnsiTheme="minorEastAsia" w:hint="eastAsia"/>
          <w:color w:val="0D0D0D" w:themeColor="text1" w:themeTint="F2"/>
        </w:rPr>
        <w:t>……</w:t>
      </w:r>
    </w:p>
    <w:p w:rsidR="00940F4A" w:rsidRDefault="00F62011" w:rsidP="00940F4A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4" cy="1442276"/>
            <wp:effectExtent l="19050" t="0" r="1016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4" cy="144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3" cy="1449415"/>
            <wp:effectExtent l="19050" t="0" r="0" b="0"/>
            <wp:docPr id="3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3" cy="14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="00940F4A"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5C" w:rsidRDefault="00157E5C" w:rsidP="00157E5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4" cy="1442276"/>
            <wp:effectExtent l="19050" t="0" r="1016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4" cy="144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4" cy="1449415"/>
            <wp:effectExtent l="19050" t="0" r="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4" cy="14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F4A" w:rsidRPr="003D3678" w:rsidRDefault="00940F4A" w:rsidP="00242FA3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szCs w:val="21"/>
        </w:rPr>
        <w:t xml:space="preserve">    </w:t>
      </w: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Default="00F62011" w:rsidP="00F6201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今天午饭吃的是</w:t>
      </w:r>
      <w:r w:rsidR="00B56EEC">
        <w:rPr>
          <w:rFonts w:ascii="宋体" w:hAnsi="宋体" w:hint="eastAsia"/>
          <w:color w:val="0D0D0D" w:themeColor="text1" w:themeTint="F2"/>
          <w:szCs w:val="21"/>
        </w:rPr>
        <w:t>燕麦饭</w:t>
      </w:r>
      <w:r w:rsidR="003E368F">
        <w:rPr>
          <w:rFonts w:ascii="宋体" w:hAnsi="宋体" w:hint="eastAsia"/>
          <w:color w:val="0D0D0D" w:themeColor="text1" w:themeTint="F2"/>
          <w:szCs w:val="21"/>
        </w:rPr>
        <w:t>、</w:t>
      </w:r>
      <w:r w:rsidR="00B56EEC">
        <w:rPr>
          <w:rFonts w:ascii="宋体" w:hAnsi="宋体" w:hint="eastAsia"/>
          <w:color w:val="0D0D0D" w:themeColor="text1" w:themeTint="F2"/>
          <w:szCs w:val="21"/>
        </w:rPr>
        <w:t>土豆煨牛肉</w:t>
      </w:r>
      <w:r w:rsidR="009E6AE5">
        <w:rPr>
          <w:rFonts w:ascii="宋体" w:hAnsi="宋体" w:hint="eastAsia"/>
          <w:color w:val="0D0D0D" w:themeColor="text1" w:themeTint="F2"/>
          <w:szCs w:val="21"/>
        </w:rPr>
        <w:t>、</w:t>
      </w:r>
      <w:r w:rsidR="00B56EEC">
        <w:rPr>
          <w:rFonts w:ascii="宋体" w:hAnsi="宋体" w:hint="eastAsia"/>
          <w:color w:val="0D0D0D" w:themeColor="text1" w:themeTint="F2"/>
          <w:szCs w:val="21"/>
        </w:rPr>
        <w:t>有机花菜炒胡萝卜</w:t>
      </w:r>
      <w:r w:rsidR="009E6AE5">
        <w:rPr>
          <w:rFonts w:ascii="宋体" w:hAnsi="宋体" w:hint="eastAsia"/>
          <w:color w:val="0D0D0D" w:themeColor="text1" w:themeTint="F2"/>
          <w:szCs w:val="21"/>
        </w:rPr>
        <w:t>、</w:t>
      </w:r>
      <w:r w:rsidR="00B56EEC">
        <w:rPr>
          <w:rFonts w:ascii="宋体" w:hAnsi="宋体" w:hint="eastAsia"/>
          <w:color w:val="0D0D0D" w:themeColor="text1" w:themeTint="F2"/>
          <w:szCs w:val="21"/>
        </w:rPr>
        <w:t>生菜蘑菇肉沫</w:t>
      </w:r>
      <w:r w:rsidR="009E6AE5">
        <w:rPr>
          <w:rFonts w:ascii="宋体" w:hAnsi="宋体" w:hint="eastAsia"/>
          <w:color w:val="0D0D0D" w:themeColor="text1" w:themeTint="F2"/>
          <w:szCs w:val="21"/>
        </w:rPr>
        <w:t>汤</w:t>
      </w:r>
      <w:r>
        <w:rPr>
          <w:rFonts w:ascii="宋体" w:hAnsi="宋体" w:hint="eastAsia"/>
          <w:color w:val="0D0D0D" w:themeColor="text1" w:themeTint="F2"/>
          <w:szCs w:val="21"/>
        </w:rPr>
        <w:t>。本周</w:t>
      </w:r>
      <w:r w:rsidR="00B56EEC">
        <w:rPr>
          <w:rFonts w:ascii="宋体" w:hAnsi="宋体" w:hint="eastAsia"/>
          <w:color w:val="0D0D0D" w:themeColor="text1" w:themeTint="F2"/>
          <w:szCs w:val="21"/>
        </w:rPr>
        <w:t>继续</w:t>
      </w:r>
      <w:r>
        <w:rPr>
          <w:rFonts w:ascii="宋体" w:hAnsi="宋体" w:hint="eastAsia"/>
          <w:color w:val="0D0D0D" w:themeColor="text1" w:themeTint="F2"/>
          <w:szCs w:val="21"/>
        </w:rPr>
        <w:t>观察小朋友们</w:t>
      </w:r>
      <w:r w:rsidR="00B02BD6">
        <w:rPr>
          <w:rFonts w:ascii="宋体" w:hAnsi="宋体" w:hint="eastAsia"/>
          <w:color w:val="0D0D0D" w:themeColor="text1" w:themeTint="F2"/>
          <w:szCs w:val="21"/>
        </w:rPr>
        <w:t>午餐</w:t>
      </w:r>
      <w:r>
        <w:rPr>
          <w:rFonts w:ascii="宋体" w:hAnsi="宋体" w:hint="eastAsia"/>
          <w:color w:val="0D0D0D" w:themeColor="text1" w:themeTint="F2"/>
          <w:szCs w:val="21"/>
        </w:rPr>
        <w:t>是否</w:t>
      </w:r>
      <w:r w:rsidR="003E368F">
        <w:rPr>
          <w:rFonts w:ascii="宋体" w:hAnsi="宋体" w:hint="eastAsia"/>
          <w:color w:val="0D0D0D" w:themeColor="text1" w:themeTint="F2"/>
          <w:szCs w:val="21"/>
        </w:rPr>
        <w:t>能自己独立吃完自己的一份饭菜</w:t>
      </w:r>
      <w:r>
        <w:rPr>
          <w:rFonts w:ascii="宋体" w:hAnsi="宋体" w:hint="eastAsia"/>
          <w:color w:val="0D0D0D" w:themeColor="text1" w:themeTint="F2"/>
          <w:szCs w:val="21"/>
        </w:rPr>
        <w:t>，</w:t>
      </w:r>
      <w:r w:rsidR="003E368F">
        <w:rPr>
          <w:rFonts w:ascii="宋体" w:hAnsi="宋体" w:hint="eastAsia"/>
          <w:color w:val="0D0D0D" w:themeColor="text1" w:themeTint="F2"/>
          <w:szCs w:val="21"/>
        </w:rPr>
        <w:t>且能自主举手要求盛汤</w:t>
      </w:r>
      <w:r>
        <w:rPr>
          <w:rFonts w:ascii="宋体" w:hAnsi="宋体" w:hint="eastAsia"/>
          <w:color w:val="0D0D0D" w:themeColor="text1" w:themeTint="F2"/>
          <w:szCs w:val="21"/>
        </w:rPr>
        <w:t>。一起来看看小朋友们在午餐环节</w:t>
      </w:r>
      <w:r w:rsidR="00F67280">
        <w:rPr>
          <w:rFonts w:ascii="宋体" w:hAnsi="宋体" w:hint="eastAsia"/>
          <w:color w:val="0D0D0D" w:themeColor="text1" w:themeTint="F2"/>
          <w:szCs w:val="21"/>
        </w:rPr>
        <w:t>的表现</w:t>
      </w:r>
      <w:r>
        <w:rPr>
          <w:rFonts w:ascii="宋体" w:hAnsi="宋体" w:hint="eastAsia"/>
          <w:color w:val="0D0D0D" w:themeColor="text1" w:themeTint="F2"/>
          <w:szCs w:val="21"/>
        </w:rPr>
        <w:t>吧！</w:t>
      </w:r>
    </w:p>
    <w:p w:rsidR="00940F4A" w:rsidRDefault="00940F4A" w:rsidP="00940F4A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自己动手吃完饭菜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老师喂着吃完   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 xml:space="preserve">★自主举手盛汤    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▲老师提醒后举手盛汤</w:t>
      </w:r>
    </w:p>
    <w:tbl>
      <w:tblPr>
        <w:tblStyle w:val="PlainTable1"/>
        <w:tblW w:w="9122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9"/>
        <w:gridCol w:w="1844"/>
        <w:gridCol w:w="1559"/>
        <w:gridCol w:w="1272"/>
        <w:gridCol w:w="1701"/>
        <w:gridCol w:w="1417"/>
      </w:tblGrid>
      <w:tr w:rsidR="003E368F" w:rsidTr="003E368F">
        <w:trPr>
          <w:cnfStyle w:val="100000000000"/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Pr="003E368F" w:rsidRDefault="003E368F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自主进餐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3E368F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举手盛汤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Pr="003E368F" w:rsidRDefault="003E368F" w:rsidP="00C730C8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自主进餐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C730C8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举手盛汤</w:t>
            </w:r>
          </w:p>
        </w:tc>
      </w:tr>
      <w:tr w:rsidR="00B56EEC" w:rsidTr="00C910E8">
        <w:trPr>
          <w:trHeight w:val="337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B56EEC" w:rsidTr="00425F82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B56EEC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56EEC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56EEC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56EEC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56EEC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56EEC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56EEC" w:rsidTr="00DF3F1A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B56EEC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56EEC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</w:tbl>
    <w:p w:rsidR="00B56EEC" w:rsidRDefault="00B56EEC" w:rsidP="00B56EE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923034" cy="1442276"/>
            <wp:effectExtent l="19050" t="0" r="1016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4" cy="144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3" cy="1449415"/>
            <wp:effectExtent l="19050" t="0" r="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3" cy="14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EEC" w:rsidRDefault="00B56EEC" w:rsidP="00B56EE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4" cy="1442276"/>
            <wp:effectExtent l="19050" t="0" r="1016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4" cy="144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4" cy="1449415"/>
            <wp:effectExtent l="19050" t="0" r="0" b="0"/>
            <wp:docPr id="1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4" cy="14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1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11" w:rsidRDefault="00F62011" w:rsidP="00F62011">
      <w:pPr>
        <w:rPr>
          <w:rFonts w:ascii="宋体" w:hAnsi="宋体"/>
          <w:color w:val="0D0D0D" w:themeColor="text1" w:themeTint="F2"/>
          <w:szCs w:val="21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EE767A">
        <w:trPr>
          <w:jc w:val="center"/>
        </w:trPr>
        <w:tc>
          <w:tcPr>
            <w:tcW w:w="9216" w:type="dxa"/>
          </w:tcPr>
          <w:p w:rsidR="009E6AE5" w:rsidRPr="00E56470" w:rsidRDefault="009E6AE5" w:rsidP="009E6AE5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</w:t>
            </w:r>
            <w:r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★关于</w:t>
            </w:r>
            <w:r w:rsidR="00A7758E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安全教育平台</w:t>
            </w: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的问题</w:t>
            </w:r>
            <w:r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：</w:t>
            </w:r>
          </w:p>
          <w:p w:rsidR="000C69B9" w:rsidRPr="00940F4A" w:rsidRDefault="009E6AE5" w:rsidP="00A7758E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</w:pPr>
            <w:r w:rsidRPr="00702EE7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各位家长好！今</w:t>
            </w:r>
            <w:r w:rsidRPr="00702EE7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天</w:t>
            </w:r>
            <w:r w:rsidR="00A7758E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我们在园学习了校园版《“119”消防安全教育专题》，请各位家长回家后抽空带领幼儿完成家庭版安全教育内容，感谢您的配合！</w:t>
            </w:r>
          </w:p>
        </w:tc>
      </w:tr>
    </w:tbl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6750" w:rsidRDefault="00E56750" w:rsidP="00587420">
      <w:r>
        <w:separator/>
      </w:r>
    </w:p>
  </w:endnote>
  <w:endnote w:type="continuationSeparator" w:id="1">
    <w:p w:rsidR="00E56750" w:rsidRDefault="00E56750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6750" w:rsidRDefault="00E56750" w:rsidP="00587420">
      <w:r>
        <w:separator/>
      </w:r>
    </w:p>
  </w:footnote>
  <w:footnote w:type="continuationSeparator" w:id="1">
    <w:p w:rsidR="00E56750" w:rsidRDefault="00E56750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63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52958"/>
    <w:rsid w:val="00055C58"/>
    <w:rsid w:val="0007124E"/>
    <w:rsid w:val="00076156"/>
    <w:rsid w:val="00094400"/>
    <w:rsid w:val="000A6859"/>
    <w:rsid w:val="000C1549"/>
    <w:rsid w:val="000C4748"/>
    <w:rsid w:val="000C69B9"/>
    <w:rsid w:val="000D0E01"/>
    <w:rsid w:val="000D3981"/>
    <w:rsid w:val="000F34D2"/>
    <w:rsid w:val="001057D6"/>
    <w:rsid w:val="00111D14"/>
    <w:rsid w:val="00116C1D"/>
    <w:rsid w:val="00123376"/>
    <w:rsid w:val="00125246"/>
    <w:rsid w:val="00136F71"/>
    <w:rsid w:val="001417F5"/>
    <w:rsid w:val="00152225"/>
    <w:rsid w:val="001550D8"/>
    <w:rsid w:val="00157E5C"/>
    <w:rsid w:val="00171C91"/>
    <w:rsid w:val="0017703E"/>
    <w:rsid w:val="001770F8"/>
    <w:rsid w:val="00177FAC"/>
    <w:rsid w:val="00184BC5"/>
    <w:rsid w:val="00186B5A"/>
    <w:rsid w:val="00193A6A"/>
    <w:rsid w:val="001A0C3B"/>
    <w:rsid w:val="001B684F"/>
    <w:rsid w:val="001C60EA"/>
    <w:rsid w:val="001D32C0"/>
    <w:rsid w:val="001E278E"/>
    <w:rsid w:val="00211E85"/>
    <w:rsid w:val="00224C2C"/>
    <w:rsid w:val="00230A64"/>
    <w:rsid w:val="00235516"/>
    <w:rsid w:val="00236C61"/>
    <w:rsid w:val="00242FA3"/>
    <w:rsid w:val="00247225"/>
    <w:rsid w:val="002550D7"/>
    <w:rsid w:val="00260CEF"/>
    <w:rsid w:val="0026275D"/>
    <w:rsid w:val="002664F6"/>
    <w:rsid w:val="00271B3E"/>
    <w:rsid w:val="00290CB7"/>
    <w:rsid w:val="002964F2"/>
    <w:rsid w:val="002A5D5B"/>
    <w:rsid w:val="002B2B35"/>
    <w:rsid w:val="002B4260"/>
    <w:rsid w:val="002C3920"/>
    <w:rsid w:val="002D1426"/>
    <w:rsid w:val="002D2982"/>
    <w:rsid w:val="002E3C2E"/>
    <w:rsid w:val="002E4DDB"/>
    <w:rsid w:val="002F1FF2"/>
    <w:rsid w:val="002F4F89"/>
    <w:rsid w:val="00306FB9"/>
    <w:rsid w:val="0031223F"/>
    <w:rsid w:val="00337ECD"/>
    <w:rsid w:val="00360174"/>
    <w:rsid w:val="003661AE"/>
    <w:rsid w:val="00376C1B"/>
    <w:rsid w:val="003A28B0"/>
    <w:rsid w:val="003A61AE"/>
    <w:rsid w:val="003D7BBD"/>
    <w:rsid w:val="003E368F"/>
    <w:rsid w:val="003E58B0"/>
    <w:rsid w:val="003F0A95"/>
    <w:rsid w:val="00402F0B"/>
    <w:rsid w:val="004178CC"/>
    <w:rsid w:val="00431366"/>
    <w:rsid w:val="00435707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E394A"/>
    <w:rsid w:val="004F0302"/>
    <w:rsid w:val="004F15AC"/>
    <w:rsid w:val="004F17C5"/>
    <w:rsid w:val="004F3439"/>
    <w:rsid w:val="005202E2"/>
    <w:rsid w:val="00530747"/>
    <w:rsid w:val="00533BFA"/>
    <w:rsid w:val="00534DBB"/>
    <w:rsid w:val="00541916"/>
    <w:rsid w:val="00566665"/>
    <w:rsid w:val="00574F11"/>
    <w:rsid w:val="00587420"/>
    <w:rsid w:val="005916F3"/>
    <w:rsid w:val="005A7D01"/>
    <w:rsid w:val="005B6947"/>
    <w:rsid w:val="005C245B"/>
    <w:rsid w:val="005C6BE0"/>
    <w:rsid w:val="005F3047"/>
    <w:rsid w:val="005F370B"/>
    <w:rsid w:val="00613771"/>
    <w:rsid w:val="00622B4E"/>
    <w:rsid w:val="006343E9"/>
    <w:rsid w:val="00640B7B"/>
    <w:rsid w:val="006479DE"/>
    <w:rsid w:val="00664563"/>
    <w:rsid w:val="0066613D"/>
    <w:rsid w:val="00670BE9"/>
    <w:rsid w:val="00675C11"/>
    <w:rsid w:val="00685D9E"/>
    <w:rsid w:val="00692496"/>
    <w:rsid w:val="00695482"/>
    <w:rsid w:val="00695A0C"/>
    <w:rsid w:val="006A2615"/>
    <w:rsid w:val="006C5184"/>
    <w:rsid w:val="00701760"/>
    <w:rsid w:val="00703940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94D50"/>
    <w:rsid w:val="007A2857"/>
    <w:rsid w:val="007B0C94"/>
    <w:rsid w:val="007B4389"/>
    <w:rsid w:val="007C4FD1"/>
    <w:rsid w:val="007D07F3"/>
    <w:rsid w:val="007E5194"/>
    <w:rsid w:val="007F72C3"/>
    <w:rsid w:val="00804D7E"/>
    <w:rsid w:val="00812BD8"/>
    <w:rsid w:val="008273C1"/>
    <w:rsid w:val="00830054"/>
    <w:rsid w:val="008336AB"/>
    <w:rsid w:val="00840C0C"/>
    <w:rsid w:val="00867595"/>
    <w:rsid w:val="0087012F"/>
    <w:rsid w:val="008820AD"/>
    <w:rsid w:val="0089343E"/>
    <w:rsid w:val="008A1D87"/>
    <w:rsid w:val="008A58B3"/>
    <w:rsid w:val="008D1395"/>
    <w:rsid w:val="008D3D87"/>
    <w:rsid w:val="008E4D56"/>
    <w:rsid w:val="00901A87"/>
    <w:rsid w:val="00915725"/>
    <w:rsid w:val="009176B2"/>
    <w:rsid w:val="00923658"/>
    <w:rsid w:val="00925B7A"/>
    <w:rsid w:val="00940F4A"/>
    <w:rsid w:val="0096699D"/>
    <w:rsid w:val="00986E6F"/>
    <w:rsid w:val="00987CFC"/>
    <w:rsid w:val="00990CEA"/>
    <w:rsid w:val="00995721"/>
    <w:rsid w:val="009A0D26"/>
    <w:rsid w:val="009A32CD"/>
    <w:rsid w:val="009B6AEF"/>
    <w:rsid w:val="009E4C06"/>
    <w:rsid w:val="009E6AE5"/>
    <w:rsid w:val="009F31A9"/>
    <w:rsid w:val="00A02C24"/>
    <w:rsid w:val="00A20925"/>
    <w:rsid w:val="00A23292"/>
    <w:rsid w:val="00A32455"/>
    <w:rsid w:val="00A41D40"/>
    <w:rsid w:val="00A42506"/>
    <w:rsid w:val="00A52FB6"/>
    <w:rsid w:val="00A54774"/>
    <w:rsid w:val="00A64D16"/>
    <w:rsid w:val="00A719AE"/>
    <w:rsid w:val="00A7218C"/>
    <w:rsid w:val="00A7758E"/>
    <w:rsid w:val="00A813EF"/>
    <w:rsid w:val="00A8639F"/>
    <w:rsid w:val="00A86807"/>
    <w:rsid w:val="00A909BD"/>
    <w:rsid w:val="00AA6849"/>
    <w:rsid w:val="00AB0E71"/>
    <w:rsid w:val="00AB259A"/>
    <w:rsid w:val="00AB5515"/>
    <w:rsid w:val="00AD038F"/>
    <w:rsid w:val="00AE5CD3"/>
    <w:rsid w:val="00AF724B"/>
    <w:rsid w:val="00B02BD6"/>
    <w:rsid w:val="00B155E1"/>
    <w:rsid w:val="00B329ED"/>
    <w:rsid w:val="00B46A79"/>
    <w:rsid w:val="00B56EEC"/>
    <w:rsid w:val="00B74221"/>
    <w:rsid w:val="00B77CE2"/>
    <w:rsid w:val="00B85D97"/>
    <w:rsid w:val="00B87EBF"/>
    <w:rsid w:val="00BA088F"/>
    <w:rsid w:val="00BD4EC4"/>
    <w:rsid w:val="00BF22DD"/>
    <w:rsid w:val="00C1551F"/>
    <w:rsid w:val="00C20532"/>
    <w:rsid w:val="00C31BD1"/>
    <w:rsid w:val="00C51FF2"/>
    <w:rsid w:val="00C62B6E"/>
    <w:rsid w:val="00C807D8"/>
    <w:rsid w:val="00CA156E"/>
    <w:rsid w:val="00CB60EF"/>
    <w:rsid w:val="00CC51D9"/>
    <w:rsid w:val="00CF74CE"/>
    <w:rsid w:val="00D76A94"/>
    <w:rsid w:val="00DB4FA0"/>
    <w:rsid w:val="00DC2CE8"/>
    <w:rsid w:val="00DD336D"/>
    <w:rsid w:val="00DF1DCB"/>
    <w:rsid w:val="00E01364"/>
    <w:rsid w:val="00E0275A"/>
    <w:rsid w:val="00E15D8F"/>
    <w:rsid w:val="00E2131D"/>
    <w:rsid w:val="00E34817"/>
    <w:rsid w:val="00E36582"/>
    <w:rsid w:val="00E51363"/>
    <w:rsid w:val="00E56750"/>
    <w:rsid w:val="00E6719B"/>
    <w:rsid w:val="00E73AC9"/>
    <w:rsid w:val="00E77614"/>
    <w:rsid w:val="00E833A7"/>
    <w:rsid w:val="00E9215A"/>
    <w:rsid w:val="00E94E64"/>
    <w:rsid w:val="00EA63B2"/>
    <w:rsid w:val="00ED4615"/>
    <w:rsid w:val="00EE2DCF"/>
    <w:rsid w:val="00EF7686"/>
    <w:rsid w:val="00F02562"/>
    <w:rsid w:val="00F072E0"/>
    <w:rsid w:val="00F11C67"/>
    <w:rsid w:val="00F12BFB"/>
    <w:rsid w:val="00F20677"/>
    <w:rsid w:val="00F43223"/>
    <w:rsid w:val="00F438FD"/>
    <w:rsid w:val="00F62011"/>
    <w:rsid w:val="00F67280"/>
    <w:rsid w:val="00F70145"/>
    <w:rsid w:val="00F96A29"/>
    <w:rsid w:val="00FB131A"/>
    <w:rsid w:val="00FD2DFB"/>
    <w:rsid w:val="00FD2E81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65381-F8B0-42E8-87E7-5E91DD7BA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1451</TotalTime>
  <Pages>4</Pages>
  <Words>271</Words>
  <Characters>1550</Characters>
  <Application>Microsoft Office Word</Application>
  <DocSecurity>0</DocSecurity>
  <Lines>12</Lines>
  <Paragraphs>3</Paragraphs>
  <ScaleCrop>false</ScaleCrop>
  <Company>Microsoft</Company>
  <LinksUpToDate>false</LinksUpToDate>
  <CharactersWithSpaces>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98</cp:revision>
  <cp:lastPrinted>2023-10-30T09:30:00Z</cp:lastPrinted>
  <dcterms:created xsi:type="dcterms:W3CDTF">2021-10-07T23:38:00Z</dcterms:created>
  <dcterms:modified xsi:type="dcterms:W3CDTF">2023-11-06T06:12:00Z</dcterms:modified>
</cp:coreProperties>
</file>