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23" w:rsidRDefault="00D02C23" w:rsidP="00D02C23">
      <w:pPr>
        <w:tabs>
          <w:tab w:val="center" w:pos="4819"/>
          <w:tab w:val="left" w:pos="7620"/>
        </w:tabs>
        <w:ind w:firstLineChars="896" w:firstLine="2698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交往互动式教学设计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"/>
        <w:gridCol w:w="368"/>
        <w:gridCol w:w="3240"/>
        <w:gridCol w:w="1350"/>
        <w:gridCol w:w="709"/>
        <w:gridCol w:w="101"/>
        <w:gridCol w:w="2700"/>
      </w:tblGrid>
      <w:tr w:rsidR="00D02C23" w:rsidTr="0086559A">
        <w:trPr>
          <w:trHeight w:val="316"/>
        </w:trPr>
        <w:tc>
          <w:tcPr>
            <w:tcW w:w="8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课题   </w:t>
            </w:r>
          </w:p>
        </w:tc>
        <w:tc>
          <w:tcPr>
            <w:tcW w:w="49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图形的放大与缩小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教时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C23" w:rsidRDefault="00D02C23" w:rsidP="0086559A">
            <w:pPr>
              <w:spacing w:line="320" w:lineRule="exac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第1课时</w:t>
            </w:r>
          </w:p>
        </w:tc>
      </w:tr>
      <w:tr w:rsidR="00D02C23" w:rsidTr="0086559A">
        <w:trPr>
          <w:trHeight w:val="316"/>
        </w:trPr>
        <w:tc>
          <w:tcPr>
            <w:tcW w:w="8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9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2C23" w:rsidRDefault="00D02C23" w:rsidP="00D02C23">
            <w:pPr>
              <w:spacing w:line="320" w:lineRule="exac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3月 3日</w:t>
            </w:r>
          </w:p>
        </w:tc>
      </w:tr>
      <w:tr w:rsidR="00D02C23" w:rsidTr="0086559A">
        <w:trPr>
          <w:trHeight w:val="1459"/>
        </w:trPr>
        <w:tc>
          <w:tcPr>
            <w:tcW w:w="577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D02C23" w:rsidRDefault="00D02C23" w:rsidP="00792A60">
            <w:pPr>
              <w:spacing w:line="320" w:lineRule="exact"/>
              <w:ind w:leftChars="57" w:left="16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教学目标:</w:t>
            </w:r>
          </w:p>
          <w:p w:rsidR="0086559A" w:rsidRPr="0086559A" w:rsidRDefault="0086559A" w:rsidP="0086559A">
            <w:pPr>
              <w:rPr>
                <w:sz w:val="21"/>
                <w:szCs w:val="21"/>
              </w:rPr>
            </w:pPr>
            <w:r w:rsidRPr="0086559A">
              <w:rPr>
                <w:rFonts w:hint="eastAsia"/>
                <w:sz w:val="21"/>
                <w:szCs w:val="21"/>
              </w:rPr>
              <w:t>1.</w:t>
            </w:r>
            <w:r w:rsidRPr="0086559A">
              <w:rPr>
                <w:rFonts w:hint="eastAsia"/>
                <w:sz w:val="21"/>
                <w:szCs w:val="21"/>
              </w:rPr>
              <w:t>学生在具体的情境中认识和理解图形放大和缩小的含义，学会利用方格纸把简单图形按指定的比放大或缩小。</w:t>
            </w:r>
          </w:p>
          <w:p w:rsidR="0086559A" w:rsidRPr="0086559A" w:rsidRDefault="0086559A" w:rsidP="0086559A">
            <w:pPr>
              <w:rPr>
                <w:sz w:val="21"/>
                <w:szCs w:val="21"/>
              </w:rPr>
            </w:pPr>
            <w:r w:rsidRPr="0086559A">
              <w:rPr>
                <w:rFonts w:hint="eastAsia"/>
                <w:sz w:val="21"/>
                <w:szCs w:val="21"/>
              </w:rPr>
              <w:t>2.</w:t>
            </w:r>
            <w:r w:rsidRPr="0086559A">
              <w:rPr>
                <w:rFonts w:hint="eastAsia"/>
                <w:sz w:val="21"/>
                <w:szCs w:val="21"/>
              </w:rPr>
              <w:t>使学生在数学学习过程中，初步体会图形的相似变换，培养观察、比较、想象和推理能力，进一步发展空间观念。</w:t>
            </w:r>
          </w:p>
          <w:p w:rsidR="00D02C23" w:rsidRPr="0086559A" w:rsidRDefault="0086559A" w:rsidP="00792A60">
            <w:pPr>
              <w:rPr>
                <w:sz w:val="21"/>
                <w:szCs w:val="21"/>
              </w:rPr>
            </w:pPr>
            <w:r w:rsidRPr="0086559A">
              <w:rPr>
                <w:rFonts w:hint="eastAsia"/>
                <w:sz w:val="21"/>
                <w:szCs w:val="21"/>
              </w:rPr>
              <w:t>3.</w:t>
            </w:r>
            <w:r w:rsidRPr="0086559A">
              <w:rPr>
                <w:rFonts w:hint="eastAsia"/>
                <w:sz w:val="21"/>
                <w:szCs w:val="21"/>
              </w:rPr>
              <w:t>使学生进一步体会数学与生活的联系，培养独立思考、主动交流的意识，进一步激发学习数学的积极情感，并在活动中体验成功的喜悦。</w:t>
            </w:r>
            <w:r w:rsidRPr="008655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重点</w:t>
            </w:r>
          </w:p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与</w:t>
            </w:r>
          </w:p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难点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6559A" w:rsidRPr="0086559A" w:rsidRDefault="0086559A" w:rsidP="0086559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6559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重点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86559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理解图形的放大和缩小, 能利用方格纸把一个简单图形按指定的比放大或缩小。</w:t>
            </w:r>
          </w:p>
          <w:p w:rsidR="00D02C23" w:rsidRDefault="0086559A" w:rsidP="0086559A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86559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难点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：</w:t>
            </w:r>
            <w:r w:rsidRPr="0086559A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使学生在观察、比较、思考和交流等活动中,感受图形放大、缩小。初步体会图形的相似。</w:t>
            </w:r>
          </w:p>
        </w:tc>
      </w:tr>
      <w:tr w:rsidR="00D02C23" w:rsidTr="00792A60">
        <w:trPr>
          <w:trHeight w:val="316"/>
        </w:trPr>
        <w:tc>
          <w:tcPr>
            <w:tcW w:w="928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   学   过   程</w:t>
            </w:r>
          </w:p>
        </w:tc>
      </w:tr>
      <w:tr w:rsidR="00D02C23" w:rsidTr="00792A60">
        <w:trPr>
          <w:trHeight w:val="316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活动板块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活动内容与呈现方式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学生活动方式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交流方式</w:t>
            </w:r>
          </w:p>
        </w:tc>
      </w:tr>
      <w:tr w:rsidR="00D02C23" w:rsidTr="00792A60">
        <w:trPr>
          <w:trHeight w:val="993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FF34C0">
              <w:rPr>
                <w:rFonts w:ascii="宋体" w:hAnsi="宋体" w:hint="eastAsia"/>
                <w:sz w:val="21"/>
                <w:szCs w:val="21"/>
              </w:rPr>
              <w:t>情境引入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Pr="00FF34C0" w:rsidRDefault="00FF34C0" w:rsidP="00FF34C0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firstLineChars="0"/>
              <w:rPr>
                <w:rFonts w:ascii="宋体" w:hAnsi="宋体"/>
                <w:sz w:val="21"/>
                <w:szCs w:val="21"/>
              </w:rPr>
            </w:pPr>
            <w:r w:rsidRPr="00FF34C0">
              <w:rPr>
                <w:rFonts w:ascii="宋体" w:hAnsi="宋体" w:hint="eastAsia"/>
                <w:sz w:val="21"/>
                <w:szCs w:val="21"/>
              </w:rPr>
              <w:t>电脑出示一张图片。</w:t>
            </w:r>
          </w:p>
          <w:p w:rsidR="00FF34C0" w:rsidRDefault="00FF34C0" w:rsidP="00FF34C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师：这是国庆阅兵时拍下的照片，是不是太小了，怎么办呢？</w:t>
            </w:r>
            <w:r w:rsidR="00B92719">
              <w:rPr>
                <w:rFonts w:ascii="宋体" w:hAnsi="宋体" w:hint="eastAsia"/>
                <w:sz w:val="21"/>
                <w:szCs w:val="21"/>
              </w:rPr>
              <w:t>（放大）</w:t>
            </w:r>
          </w:p>
          <w:p w:rsidR="00D02C23" w:rsidRDefault="00D02C23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</w:t>
            </w:r>
            <w:r w:rsidR="00FF34C0">
              <w:rPr>
                <w:rFonts w:ascii="宋体" w:hAnsi="宋体" w:hint="eastAsia"/>
                <w:sz w:val="21"/>
                <w:szCs w:val="21"/>
              </w:rPr>
              <w:t>谈话：今天这节课，我们要从数学的角度来研究图形的放大。</w:t>
            </w:r>
          </w:p>
          <w:p w:rsidR="00FF34C0" w:rsidRPr="00FF34C0" w:rsidRDefault="002E5F27" w:rsidP="002E5F2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>
              <w:rPr>
                <w:rFonts w:ascii="宋体" w:hAnsi="宋体"/>
                <w:sz w:val="21"/>
                <w:szCs w:val="21"/>
              </w:rPr>
              <w:t>板书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图形的放大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学生</w:t>
            </w:r>
            <w:r w:rsidR="00FF34C0">
              <w:rPr>
                <w:rFonts w:ascii="宋体" w:hAnsi="宋体" w:hint="eastAsia"/>
                <w:sz w:val="21"/>
                <w:szCs w:val="21"/>
              </w:rPr>
              <w:t>口</w:t>
            </w:r>
            <w:r>
              <w:rPr>
                <w:rFonts w:ascii="宋体" w:hAnsi="宋体" w:hint="eastAsia"/>
                <w:sz w:val="21"/>
                <w:szCs w:val="21"/>
              </w:rPr>
              <w:t>答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Default="00D02C23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集体交流</w:t>
            </w:r>
          </w:p>
        </w:tc>
      </w:tr>
      <w:tr w:rsidR="00D02C23" w:rsidTr="00792A60">
        <w:trPr>
          <w:trHeight w:val="1875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C23" w:rsidRDefault="00D02C23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二：</w:t>
            </w:r>
            <w:r w:rsidR="0077086B">
              <w:rPr>
                <w:rFonts w:ascii="宋体" w:hAnsi="宋体" w:hint="eastAsia"/>
                <w:sz w:val="21"/>
                <w:szCs w:val="21"/>
              </w:rPr>
              <w:t>探究新</w:t>
            </w:r>
          </w:p>
          <w:p w:rsidR="0077086B" w:rsidRDefault="0077086B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知</w:t>
            </w: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686D04" w:rsidRDefault="00686D04" w:rsidP="0077086B">
            <w:pPr>
              <w:ind w:left="1080" w:hanging="108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 w:rsidRPr="0077086B">
              <w:rPr>
                <w:rFonts w:ascii="宋体" w:hAnsi="宋体" w:cs="Tahoma" w:hint="eastAsia"/>
                <w:kern w:val="0"/>
                <w:sz w:val="21"/>
                <w:szCs w:val="21"/>
              </w:rPr>
              <w:lastRenderedPageBreak/>
              <w:t>（一）图形的放大与缩小的意义</w:t>
            </w:r>
          </w:p>
          <w:p w:rsidR="0077086B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1、图形的放大</w:t>
            </w:r>
          </w:p>
          <w:p w:rsidR="0077086B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师：这3幅图与原图比，只有图3的形状没有改变，怎样使图形在放大的过程中形状不变呢？</w:t>
            </w:r>
          </w:p>
          <w:p w:rsidR="0077086B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出示原图和图3，提问：放大后图形的长与原图的长有什么关系？宽呢？</w:t>
            </w:r>
          </w:p>
          <w:p w:rsidR="0077086B" w:rsidRDefault="00FB3BD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小结：把长方形的每条边都放大到原来的2倍，放大后的长方形与原来长方形对应边长的比是2:1，就表示把原图按2:1的比放大。</w:t>
            </w:r>
          </w:p>
          <w:p w:rsidR="0077086B" w:rsidRDefault="00FB3BD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追问：把图形按2：1的比放大表示什么？</w:t>
            </w:r>
          </w:p>
          <w:p w:rsidR="0077086B" w:rsidRDefault="00FB3BD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问：还想按怎样的比放大？</w:t>
            </w:r>
          </w:p>
          <w:p w:rsidR="0077086B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77086B" w:rsidRDefault="0077086B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77086B" w:rsidRDefault="00221352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引导学生比较发现：比的前项表示放大后的长度，后项表示原来的长度。比的前项＞后项表示放大。</w:t>
            </w:r>
          </w:p>
          <w:p w:rsidR="00221352" w:rsidRDefault="00221352" w:rsidP="00221352">
            <w:pPr>
              <w:pStyle w:val="a5"/>
              <w:widowControl/>
              <w:numPr>
                <w:ilvl w:val="0"/>
                <w:numId w:val="1"/>
              </w:numPr>
              <w:wordWrap w:val="0"/>
              <w:ind w:firstLineChars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 w:rsidRPr="00221352">
              <w:rPr>
                <w:rFonts w:ascii="宋体" w:hAnsi="宋体" w:cs="Tahoma" w:hint="eastAsia"/>
                <w:kern w:val="0"/>
                <w:sz w:val="21"/>
                <w:szCs w:val="21"/>
              </w:rPr>
              <w:t>图形的缩小。</w:t>
            </w:r>
          </w:p>
          <w:p w:rsidR="00221352" w:rsidRDefault="00221352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lastRenderedPageBreak/>
              <w:t>师：推想一下，按怎样的比表示缩小呢？</w:t>
            </w:r>
          </w:p>
          <w:p w:rsidR="00221352" w:rsidRDefault="005A774F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出示例题2，把原图按1:2的比缩小，缩小后的长和宽是原来的几分之几，各是多少厘米？</w:t>
            </w:r>
          </w:p>
          <w:p w:rsidR="00221352" w:rsidRDefault="00221352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221352" w:rsidRDefault="00FF4AAD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3、观察比较</w:t>
            </w:r>
          </w:p>
          <w:p w:rsidR="00221352" w:rsidRDefault="00FF4AAD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谈话：刚才我们把原图按2:1的比放大，又把原图按1:2的比缩小，请大家分别用放大和缩小后的图形与原图比较，你能发现什么？</w:t>
            </w:r>
          </w:p>
          <w:p w:rsidR="00221352" w:rsidRPr="00FF4AAD" w:rsidRDefault="00FF4AAD" w:rsidP="00221352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小结。</w:t>
            </w:r>
          </w:p>
          <w:p w:rsidR="0077086B" w:rsidRDefault="00170E51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（二）在方格纸上按指定的比把简单图形放大或缩小</w:t>
            </w:r>
          </w:p>
          <w:p w:rsidR="00FF4AAD" w:rsidRDefault="00170E51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1、出示例2.</w:t>
            </w:r>
          </w:p>
          <w:p w:rsidR="00FF4AAD" w:rsidRDefault="00170E51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先按3:1的比画出长方形放大后的图形，再按1:2的比画出原来长方形缩小后的图形。</w:t>
            </w:r>
          </w:p>
          <w:p w:rsidR="00FF4AAD" w:rsidRDefault="00686D04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小结解题步骤：一看、二算、三画。（板书）</w:t>
            </w:r>
          </w:p>
          <w:p w:rsidR="00FF4AAD" w:rsidRDefault="00686D04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2、教学试一试。</w:t>
            </w:r>
          </w:p>
          <w:p w:rsidR="00FF4AAD" w:rsidRPr="0077086B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D02C23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77086B" w:rsidRDefault="0077086B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77086B" w:rsidRDefault="0077086B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口答。</w:t>
            </w:r>
          </w:p>
          <w:p w:rsidR="0077086B" w:rsidRDefault="0077086B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77086B" w:rsidRDefault="0077086B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B3BD7" w:rsidP="00792A60">
            <w:pPr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说给同桌听</w:t>
            </w:r>
            <w:r w:rsidR="00221352">
              <w:rPr>
                <w:rFonts w:ascii="宋体" w:hAnsi="宋体" w:cs="Tahoma" w:hint="eastAsia"/>
                <w:kern w:val="0"/>
                <w:sz w:val="21"/>
                <w:szCs w:val="21"/>
              </w:rPr>
              <w:t>。</w:t>
            </w:r>
          </w:p>
          <w:p w:rsidR="00D02C23" w:rsidRDefault="00D02C23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FB3BD7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思考。</w:t>
            </w: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独立思考后在小组里交流。</w:t>
            </w: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FF4AAD" w:rsidP="00792A60">
            <w:pPr>
              <w:spacing w:line="320" w:lineRule="exac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思考，同桌交流</w:t>
            </w:r>
          </w:p>
          <w:p w:rsidR="005A774F" w:rsidRDefault="005A774F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170E51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读题目。</w:t>
            </w: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170E51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尝试练习</w:t>
            </w:r>
            <w:r w:rsidR="00686D04">
              <w:rPr>
                <w:rFonts w:ascii="宋体" w:hAnsi="宋体" w:hint="eastAsia"/>
                <w:sz w:val="21"/>
                <w:szCs w:val="21"/>
              </w:rPr>
              <w:t>，在小组里交流。</w:t>
            </w: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686D04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独立画。</w:t>
            </w: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FF4AAD" w:rsidRDefault="00FF4AAD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lastRenderedPageBreak/>
              <w:t>预设：</w:t>
            </w: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放大后图形的长是原来的2倍，宽也是原来的2倍。放大后的长与原来长的比是</w:t>
            </w:r>
            <w:r w:rsidR="00CA48B0">
              <w:rPr>
                <w:rFonts w:ascii="宋体" w:hAnsi="宋体" w:cs="Tahoma" w:hint="eastAsia"/>
                <w:kern w:val="0"/>
                <w:sz w:val="21"/>
                <w:szCs w:val="21"/>
              </w:rPr>
              <w:t>2:1，放大后的宽与原来宽的比是2:1</w:t>
            </w:r>
          </w:p>
          <w:p w:rsidR="00F306E7" w:rsidRDefault="00CA48B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追问：比的前项表示？后项呢？</w:t>
            </w: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221352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指名说。</w:t>
            </w: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B3BD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指名口答。</w:t>
            </w:r>
            <w:r w:rsidR="00546A65">
              <w:rPr>
                <w:rFonts w:ascii="宋体" w:hAnsi="宋体" w:cs="Tahoma" w:hint="eastAsia"/>
                <w:kern w:val="0"/>
                <w:sz w:val="21"/>
                <w:szCs w:val="21"/>
              </w:rPr>
              <w:t>预设：按3:1的比放大</w:t>
            </w:r>
            <w:r w:rsidR="00221352">
              <w:rPr>
                <w:rFonts w:ascii="宋体" w:hAnsi="宋体" w:cs="Tahoma" w:hint="eastAsia"/>
                <w:kern w:val="0"/>
                <w:sz w:val="21"/>
                <w:szCs w:val="21"/>
              </w:rPr>
              <w:t>。追问：3:1表示什么？按5:2的比放大表示什么？</w:t>
            </w: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F306E7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306E7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lastRenderedPageBreak/>
              <w:t>预设：比的前项＜后项</w:t>
            </w:r>
          </w:p>
          <w:p w:rsidR="009116F0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5A774F" w:rsidRDefault="005A774F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集体交流：按1:2的比缩小，比的前项表示？后项呢？1:2表示？</w:t>
            </w:r>
            <w:r w:rsidR="009D0D60">
              <w:rPr>
                <w:rFonts w:ascii="宋体" w:hAnsi="宋体" w:cs="Tahoma" w:hint="eastAsia"/>
                <w:kern w:val="0"/>
                <w:sz w:val="21"/>
                <w:szCs w:val="21"/>
              </w:rPr>
              <w:t>（同桌互相说，指名说）还能按怎样的比缩小？</w:t>
            </w:r>
          </w:p>
          <w:p w:rsidR="009116F0" w:rsidRPr="009D0D60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9116F0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预设：形状相同、大小不同</w:t>
            </w:r>
          </w:p>
          <w:p w:rsidR="009116F0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板书。</w:t>
            </w:r>
          </w:p>
          <w:p w:rsidR="009116F0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9116F0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9116F0" w:rsidRDefault="009116F0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686D04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交流：为什么要这样画？你是怎样想的？</w:t>
            </w: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FF4AAD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FF4AAD" w:rsidRDefault="00686D04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指名交流。</w:t>
            </w:r>
          </w:p>
          <w:p w:rsidR="00D02C23" w:rsidRPr="00686D04" w:rsidRDefault="00686D04" w:rsidP="00686D04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追问：量一量，斜边的长也是原来的2倍吗？</w:t>
            </w:r>
          </w:p>
        </w:tc>
      </w:tr>
      <w:tr w:rsidR="00D02C23" w:rsidTr="00792A60">
        <w:trPr>
          <w:trHeight w:val="180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6D04" w:rsidRDefault="00D02C23" w:rsidP="00686D04">
            <w:pPr>
              <w:ind w:left="1080" w:hanging="10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三：</w:t>
            </w:r>
            <w:r w:rsidR="00686D04">
              <w:rPr>
                <w:rFonts w:ascii="宋体" w:hAnsi="宋体" w:hint="eastAsia"/>
                <w:sz w:val="21"/>
                <w:szCs w:val="21"/>
              </w:rPr>
              <w:t>巩固</w:t>
            </w:r>
            <w:r>
              <w:rPr>
                <w:rFonts w:ascii="宋体" w:hAnsi="宋体" w:hint="eastAsia"/>
                <w:sz w:val="21"/>
                <w:szCs w:val="21"/>
              </w:rPr>
              <w:t>练</w:t>
            </w:r>
          </w:p>
          <w:p w:rsidR="00D02C23" w:rsidRDefault="00D02C23" w:rsidP="00686D04">
            <w:pPr>
              <w:ind w:left="1080" w:hanging="10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b/>
                <w:kern w:val="0"/>
                <w:sz w:val="21"/>
                <w:szCs w:val="21"/>
              </w:rPr>
              <w:t>1、</w:t>
            </w:r>
            <w:proofErr w:type="gramStart"/>
            <w:r w:rsidR="00443617">
              <w:rPr>
                <w:rFonts w:ascii="宋体" w:hAnsi="宋体" w:cs="Tahoma" w:hint="eastAsia"/>
                <w:kern w:val="0"/>
                <w:sz w:val="21"/>
                <w:szCs w:val="21"/>
              </w:rPr>
              <w:t>做练一练</w:t>
            </w:r>
            <w:proofErr w:type="gramEnd"/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b/>
                <w:kern w:val="0"/>
                <w:sz w:val="21"/>
                <w:szCs w:val="21"/>
              </w:rPr>
              <w:t>2、</w:t>
            </w:r>
            <w:r w:rsidR="00443617">
              <w:rPr>
                <w:rFonts w:ascii="宋体" w:hAnsi="宋体" w:cs="Tahoma" w:hint="eastAsia"/>
                <w:kern w:val="0"/>
                <w:sz w:val="21"/>
                <w:szCs w:val="21"/>
              </w:rPr>
              <w:t>练习六第1题</w:t>
            </w:r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443617" w:rsidRDefault="00D02C23" w:rsidP="00443617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b/>
                <w:kern w:val="0"/>
                <w:sz w:val="21"/>
                <w:szCs w:val="21"/>
              </w:rPr>
              <w:t>3、</w:t>
            </w:r>
            <w:r w:rsidR="00443617">
              <w:rPr>
                <w:rFonts w:ascii="宋体" w:hAnsi="宋体" w:cs="Tahoma" w:hint="eastAsia"/>
                <w:kern w:val="0"/>
                <w:sz w:val="21"/>
                <w:szCs w:val="21"/>
              </w:rPr>
              <w:t>练习六第2题</w:t>
            </w:r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 </w:t>
            </w:r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独立完成</w:t>
            </w:r>
          </w:p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独立完成</w:t>
            </w:r>
          </w:p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D02C23" w:rsidRDefault="00443617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独立</w:t>
            </w:r>
            <w:r w:rsidR="00D02C23">
              <w:rPr>
                <w:rFonts w:ascii="宋体" w:hAnsi="宋体" w:hint="eastAsia"/>
                <w:sz w:val="21"/>
                <w:szCs w:val="21"/>
              </w:rPr>
              <w:t>完成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口</w:t>
            </w:r>
            <w:proofErr w:type="gramStart"/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答交流</w:t>
            </w:r>
            <w:proofErr w:type="gramEnd"/>
            <w:r>
              <w:rPr>
                <w:rFonts w:ascii="宋体" w:hAnsi="宋体" w:cs="Tahoma" w:hint="eastAsia"/>
                <w:kern w:val="0"/>
                <w:sz w:val="21"/>
                <w:szCs w:val="21"/>
              </w:rPr>
              <w:t>说说想法</w:t>
            </w:r>
          </w:p>
          <w:p w:rsidR="00D02C23" w:rsidRDefault="00D02C23" w:rsidP="00792A60">
            <w:pPr>
              <w:widowControl/>
              <w:wordWrap w:val="0"/>
              <w:jc w:val="left"/>
              <w:rPr>
                <w:rFonts w:ascii="宋体" w:hAnsi="宋体" w:cs="Tahoma"/>
                <w:kern w:val="0"/>
                <w:sz w:val="21"/>
                <w:szCs w:val="21"/>
              </w:rPr>
            </w:pPr>
          </w:p>
          <w:p w:rsidR="00D02C23" w:rsidRDefault="00D02C23" w:rsidP="00792A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集体交流。</w:t>
            </w:r>
          </w:p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  <w:p w:rsidR="00D02C23" w:rsidRDefault="00443617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集体校对。</w:t>
            </w:r>
          </w:p>
        </w:tc>
      </w:tr>
      <w:tr w:rsidR="00D02C23" w:rsidTr="00792A60">
        <w:trPr>
          <w:trHeight w:val="700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2C23" w:rsidRDefault="00443617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四</w:t>
            </w:r>
            <w:r w:rsidR="00D02C23">
              <w:rPr>
                <w:rFonts w:ascii="宋体" w:hAnsi="宋体" w:hint="eastAsia"/>
                <w:sz w:val="21"/>
                <w:szCs w:val="21"/>
              </w:rPr>
              <w:t>：课堂小结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Pr="00443617" w:rsidRDefault="00D02C23" w:rsidP="00443617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firstLineChars="0"/>
              <w:rPr>
                <w:rFonts w:ascii="宋体" w:hAnsi="宋体" w:hint="eastAsia"/>
                <w:sz w:val="21"/>
                <w:szCs w:val="21"/>
              </w:rPr>
            </w:pPr>
            <w:r w:rsidRPr="00443617">
              <w:rPr>
                <w:rFonts w:ascii="宋体" w:hAnsi="宋体" w:hint="eastAsia"/>
                <w:sz w:val="21"/>
                <w:szCs w:val="21"/>
              </w:rPr>
              <w:t>通过本节课的学习，你学到了哪些知识？</w:t>
            </w:r>
          </w:p>
          <w:p w:rsidR="00443617" w:rsidRPr="00443617" w:rsidRDefault="00443617" w:rsidP="00443617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生活中放大与缩小的现象。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Default="00D02C23" w:rsidP="0044361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相互交流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02C23" w:rsidRDefault="00D02C23" w:rsidP="0044361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指明回答。</w:t>
            </w:r>
          </w:p>
        </w:tc>
      </w:tr>
      <w:tr w:rsidR="00D02C23" w:rsidTr="00792A60">
        <w:trPr>
          <w:trHeight w:val="1685"/>
        </w:trPr>
        <w:tc>
          <w:tcPr>
            <w:tcW w:w="11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2C23" w:rsidRDefault="00D02C23" w:rsidP="00792A60"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板书设计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2C23" w:rsidRDefault="003676C8" w:rsidP="00792A60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                    图形的放大与缩小</w:t>
            </w:r>
          </w:p>
          <w:p w:rsidR="00D02C23" w:rsidRPr="003676C8" w:rsidRDefault="0010245D" w:rsidP="00792A60">
            <w:pPr>
              <w:widowControl/>
              <w:wordWrap w:val="0"/>
              <w:spacing w:line="360" w:lineRule="atLeast"/>
              <w:ind w:firstLineChars="98" w:firstLine="207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noProof/>
                <w:kern w:val="0"/>
                <w:sz w:val="21"/>
                <w:szCs w:val="21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0" type="#_x0000_t88" style="position:absolute;left:0;text-align:left;margin-left:150.6pt;margin-top:10.65pt;width:7.15pt;height:54pt;z-index:251658240"/>
              </w:pict>
            </w:r>
            <w:r w:rsidR="00D02C2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 xml:space="preserve">      </w:t>
            </w:r>
            <w:r w:rsidR="003676C8"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把原图按2:1的比放大                   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="003676C8"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>一看</w:t>
            </w:r>
          </w:p>
          <w:p w:rsidR="003676C8" w:rsidRPr="003676C8" w:rsidRDefault="003676C8" w:rsidP="003676C8">
            <w:pPr>
              <w:widowControl/>
              <w:wordWrap w:val="0"/>
              <w:spacing w:line="360" w:lineRule="atLeast"/>
              <w:ind w:firstLineChars="98" w:firstLine="206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3:1          </w:t>
            </w:r>
            <w:r w:rsidR="001024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>形状相同         二算</w:t>
            </w:r>
          </w:p>
          <w:p w:rsidR="003676C8" w:rsidRPr="003676C8" w:rsidRDefault="003676C8" w:rsidP="003676C8">
            <w:pPr>
              <w:widowControl/>
              <w:wordWrap w:val="0"/>
              <w:spacing w:line="360" w:lineRule="atLeast"/>
              <w:ind w:firstLineChars="98" w:firstLine="206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把原图按1:2的比缩小  </w:t>
            </w:r>
            <w:r w:rsidR="0010245D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>大小不同         三画</w:t>
            </w:r>
          </w:p>
          <w:p w:rsidR="003676C8" w:rsidRPr="00BF6A6F" w:rsidRDefault="003676C8" w:rsidP="0010245D">
            <w:pPr>
              <w:widowControl/>
              <w:wordWrap w:val="0"/>
              <w:spacing w:line="360" w:lineRule="atLeast"/>
              <w:ind w:firstLineChars="98" w:firstLine="206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3676C8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        1:4</w:t>
            </w:r>
          </w:p>
        </w:tc>
      </w:tr>
    </w:tbl>
    <w:p w:rsidR="00FF01CF" w:rsidRDefault="00FF01CF"/>
    <w:sectPr w:rsidR="00FF01CF" w:rsidSect="00FF0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3C4" w:rsidRDefault="005643C4" w:rsidP="00D02C23">
      <w:r>
        <w:separator/>
      </w:r>
    </w:p>
  </w:endnote>
  <w:endnote w:type="continuationSeparator" w:id="0">
    <w:p w:rsidR="005643C4" w:rsidRDefault="005643C4" w:rsidP="00D02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3C4" w:rsidRDefault="005643C4" w:rsidP="00D02C23">
      <w:r>
        <w:separator/>
      </w:r>
    </w:p>
  </w:footnote>
  <w:footnote w:type="continuationSeparator" w:id="0">
    <w:p w:rsidR="005643C4" w:rsidRDefault="005643C4" w:rsidP="00D02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20867"/>
    <w:multiLevelType w:val="hybridMultilevel"/>
    <w:tmpl w:val="E7B49DFA"/>
    <w:lvl w:ilvl="0" w:tplc="DD1AC2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46413E"/>
    <w:multiLevelType w:val="hybridMultilevel"/>
    <w:tmpl w:val="6DC457E6"/>
    <w:lvl w:ilvl="0" w:tplc="9448FB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C23"/>
    <w:rsid w:val="00023AC2"/>
    <w:rsid w:val="0010245D"/>
    <w:rsid w:val="00170E51"/>
    <w:rsid w:val="002144FA"/>
    <w:rsid w:val="00221352"/>
    <w:rsid w:val="002E5F27"/>
    <w:rsid w:val="00362CC9"/>
    <w:rsid w:val="003676C8"/>
    <w:rsid w:val="003C653F"/>
    <w:rsid w:val="003E1D78"/>
    <w:rsid w:val="00443617"/>
    <w:rsid w:val="00546A65"/>
    <w:rsid w:val="005643C4"/>
    <w:rsid w:val="005A774F"/>
    <w:rsid w:val="005C3E67"/>
    <w:rsid w:val="00686D04"/>
    <w:rsid w:val="0077086B"/>
    <w:rsid w:val="008209A8"/>
    <w:rsid w:val="0086559A"/>
    <w:rsid w:val="008D5759"/>
    <w:rsid w:val="009116F0"/>
    <w:rsid w:val="009D0D60"/>
    <w:rsid w:val="00B92719"/>
    <w:rsid w:val="00BA56EF"/>
    <w:rsid w:val="00CA48B0"/>
    <w:rsid w:val="00D02C23"/>
    <w:rsid w:val="00D7084C"/>
    <w:rsid w:val="00F306E7"/>
    <w:rsid w:val="00F4162A"/>
    <w:rsid w:val="00FB3BD7"/>
    <w:rsid w:val="00FF01CF"/>
    <w:rsid w:val="00FF34C0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2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C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C23"/>
    <w:rPr>
      <w:sz w:val="18"/>
      <w:szCs w:val="18"/>
    </w:rPr>
  </w:style>
  <w:style w:type="paragraph" w:styleId="a5">
    <w:name w:val="List Paragraph"/>
    <w:basedOn w:val="a"/>
    <w:uiPriority w:val="34"/>
    <w:qFormat/>
    <w:rsid w:val="00FF34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2021-03-01T12:30:00Z</dcterms:created>
  <dcterms:modified xsi:type="dcterms:W3CDTF">2021-03-01T12:37:00Z</dcterms:modified>
</cp:coreProperties>
</file>