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11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顾书言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好吃的小面包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他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bookmarkStart w:id="0" w:name="_GoBack" w:colFirst="4" w:colLast="4"/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bookmarkEnd w:id="0"/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百叶卷肉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腐竹炒黄瓜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大白菜海带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6" name="图片 6" descr="/Users/zhangjie/Desktop/IMG_8957.jpegIMG_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957.jpegIMG_895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7" name="图片 7" descr="/Users/zhangjie/Desktop/IMG_8958.jpegIMG_8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958.jpegIMG_895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9" name="图片 9" descr="/Users/zhangjie/Desktop/IMG_8959.jpegIMG_8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959.jpegIMG_89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5" name="图片 5" descr="/Users/zhangjie/Desktop/IMG_8963.jpegIMG_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8963.jpegIMG_896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0" name="图片 10" descr="/Users/zhangjie/Desktop/IMG_8961.jpegIMG_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8961.jpegIMG_896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1" name="图片 11" descr="/Users/zhangjie/Desktop/IMG_8962.jpegIMG_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8962.jpegIMG_896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/>
          <w:bCs/>
          <w:u w:val="single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今天我们班能够早早来园进行游戏的幼儿是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Hans"/>
        </w:rPr>
        <w:t>张嘉辰</w:t>
      </w:r>
      <w:r>
        <w:rPr>
          <w:rFonts w:hint="default" w:ascii="Helvetica" w:hAnsi="Helvetica" w:cs="Helvetica"/>
          <w:b/>
          <w:bCs/>
          <w:u w:val="single"/>
          <w:lang w:val="en-US" w:eastAsia="zh-Hans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丁</w:t>
      </w:r>
      <w:r>
        <w:rPr>
          <w:rFonts w:hint="eastAsia" w:ascii="Helvetica" w:hAnsi="Helvetica" w:cs="Helvetica"/>
          <w:b/>
          <w:bCs/>
          <w:u w:val="single"/>
          <w:lang w:val="en-US" w:eastAsia="zh-Hans"/>
        </w:rPr>
        <w:t>趙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妍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龚</w:t>
      </w:r>
      <w:r>
        <w:rPr>
          <w:rFonts w:hint="eastAsia" w:ascii="Helvetica" w:hAnsi="Helvetica" w:cs="Helvetica"/>
          <w:b/>
          <w:bCs/>
          <w:u w:val="single"/>
          <w:lang w:val="en-US" w:eastAsia="zh-Hans"/>
        </w:rPr>
        <w:t>昕苒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、赵静姝</w:t>
      </w:r>
      <w:r>
        <w:rPr>
          <w:rFonts w:hint="default" w:ascii="Helvetica" w:hAnsi="Helvetica" w:cs="Helvetic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2" name="图片 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4" name="图片 14" descr="/Users/zhangjie/Desktop/IMG_8965.jpegIMG_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8965.jpegIMG_896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15" name="图片 15" descr="/Users/zhangjie/Desktop/IMG_8966.jpegIMG_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8966.jpegIMG_896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6" name="图片 16" descr="/Users/zhangjie/Desktop/IMG_8967.jpegIMG_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8967.jpegIMG_896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7" name="图片 17" descr="/Users/zhangjie/Desktop/IMG_8969.jpegIMG_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8969.jpegIMG_896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18" name="图片 18" descr="/Users/zhangjie/Desktop/IMG_8971.jpegIMG_8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8971.jpegIMG_897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9" name="图片 19" descr="/Users/zhangjie/Desktop/IMG_8968.jpegIMG_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IMG_8968.jpegIMG_896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天气渐渐变热了起来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宝宝们穿上轻薄的衣服进行户外游戏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还是玩的满头大汗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所以及时提醒孩子们喝水休息和擦汗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。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1.</w:t>
      </w:r>
      <w:r>
        <w:rPr>
          <w:rFonts w:hint="eastAsia" w:ascii="Helvetica" w:hAnsi="Helvetica" w:cs="Helvetica"/>
          <w:b/>
          <w:bCs/>
          <w:lang w:val="en-US" w:eastAsia="zh-Hans"/>
        </w:rPr>
        <w:t>语言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饼干圆圆</w:t>
      </w:r>
    </w:p>
    <w:p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szCs w:val="21"/>
        </w:rPr>
        <w:t>《饼干圆圆》是一首极富想象力的儿歌，通过饼干的形状进行想象创编。饼干是小班孩子们最熟悉和喜欢的食品，以饼干为主题的儿歌孩子们也是非常喜欢的，通过儿歌让孩子们认识圆圆的饼干像什么、咬了一口的饼干像什么。也让孩子懂得有好吃的要和大家一起分享。</w:t>
      </w:r>
    </w:p>
    <w:p>
      <w:pPr>
        <w:spacing w:line="360" w:lineRule="exact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24130</wp:posOffset>
            </wp:positionV>
            <wp:extent cx="3040380" cy="2280285"/>
            <wp:effectExtent l="0" t="0" r="7620" b="5715"/>
            <wp:wrapSquare wrapText="bothSides"/>
            <wp:docPr id="2" name="图片 2" descr="/Users/zhangjie/Desktop/IMG_8978.jpegIMG_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978.jpegIMG_897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 w:firstLineChars="200"/>
        <w:rPr>
          <w:rFonts w:hint="default"/>
          <w:b/>
          <w:bCs/>
          <w:szCs w:val="21"/>
          <w:u w:val="single"/>
        </w:rPr>
      </w:pPr>
      <w:r>
        <w:rPr>
          <w:rFonts w:hint="eastAsia"/>
          <w:b w:val="0"/>
          <w:bCs w:val="0"/>
          <w:szCs w:val="21"/>
          <w:u w:val="none"/>
          <w:lang w:val="en-US" w:eastAsia="zh-Hans"/>
        </w:rPr>
        <w:t>今天大部分幼儿都能够仔细观看图片</w:t>
      </w:r>
      <w:r>
        <w:rPr>
          <w:rFonts w:hint="default"/>
          <w:b w:val="0"/>
          <w:bCs w:val="0"/>
          <w:szCs w:val="21"/>
          <w:u w:val="none"/>
          <w:lang w:eastAsia="zh-Hans"/>
        </w:rPr>
        <w:t>，</w:t>
      </w:r>
      <w:r>
        <w:rPr>
          <w:rFonts w:hint="eastAsia"/>
          <w:b w:val="0"/>
          <w:bCs w:val="0"/>
          <w:szCs w:val="21"/>
          <w:u w:val="none"/>
          <w:lang w:val="en-US" w:eastAsia="zh-Hans"/>
        </w:rPr>
        <w:t>说一说自己看到的东西</w:t>
      </w:r>
      <w:r>
        <w:rPr>
          <w:rFonts w:hint="default"/>
          <w:b w:val="0"/>
          <w:bCs w:val="0"/>
          <w:szCs w:val="21"/>
          <w:u w:val="none"/>
          <w:lang w:eastAsia="zh-Hans"/>
        </w:rPr>
        <w:t>。</w:t>
      </w:r>
      <w:r>
        <w:rPr>
          <w:rFonts w:hint="eastAsia"/>
          <w:b w:val="0"/>
          <w:bCs w:val="0"/>
          <w:szCs w:val="21"/>
          <w:u w:val="none"/>
          <w:lang w:val="en-US" w:eastAsia="zh-Hans"/>
        </w:rPr>
        <w:t>其中能够完整</w:t>
      </w:r>
      <w:r>
        <w:rPr>
          <w:rFonts w:hint="default"/>
          <w:b w:val="0"/>
          <w:bCs w:val="0"/>
          <w:szCs w:val="21"/>
          <w:u w:val="none"/>
          <w:lang w:eastAsia="zh-Hans"/>
        </w:rPr>
        <w:t>、</w:t>
      </w:r>
      <w:r>
        <w:rPr>
          <w:rFonts w:hint="eastAsia"/>
          <w:b w:val="0"/>
          <w:bCs w:val="0"/>
          <w:szCs w:val="21"/>
          <w:u w:val="none"/>
          <w:lang w:val="en-US" w:eastAsia="zh-Hans"/>
        </w:rPr>
        <w:t>连贯地讲述这首儿歌的幼儿是</w:t>
      </w:r>
      <w:r>
        <w:rPr>
          <w:rFonts w:hint="default"/>
          <w:b w:val="0"/>
          <w:bCs w:val="0"/>
          <w:szCs w:val="21"/>
          <w:u w:val="none"/>
          <w:lang w:eastAsia="zh-Hans"/>
        </w:rPr>
        <w:t>：</w:t>
      </w:r>
      <w:r>
        <w:rPr>
          <w:rFonts w:hint="eastAsia"/>
          <w:b/>
          <w:bCs/>
          <w:szCs w:val="21"/>
          <w:u w:val="single"/>
          <w:lang w:val="en-US" w:eastAsia="zh-CN"/>
        </w:rPr>
        <w:t>杨子宸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黄英豪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梅语辰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于一鸣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姜怀逸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姜怀兴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周成旭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顾书言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许烁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Hans"/>
        </w:rPr>
        <w:t>张嘉辰</w:t>
      </w:r>
      <w:r>
        <w:rPr>
          <w:rFonts w:hint="default"/>
          <w:b/>
          <w:bCs/>
          <w:szCs w:val="21"/>
          <w:u w:val="single"/>
          <w:lang w:eastAsia="zh-Hans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史芯宁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高语晴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吕卓彤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刘若熙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丁</w:t>
      </w:r>
      <w:r>
        <w:rPr>
          <w:rFonts w:hint="eastAsia"/>
          <w:b/>
          <w:bCs/>
          <w:szCs w:val="21"/>
          <w:u w:val="single"/>
          <w:lang w:val="en-US" w:eastAsia="zh-Hans"/>
        </w:rPr>
        <w:t>趙</w:t>
      </w:r>
      <w:r>
        <w:rPr>
          <w:rFonts w:hint="eastAsia"/>
          <w:b/>
          <w:bCs/>
          <w:szCs w:val="21"/>
          <w:u w:val="single"/>
          <w:lang w:val="en-US" w:eastAsia="zh-CN"/>
        </w:rPr>
        <w:t>妍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朱宸钰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李诗雨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eastAsia"/>
          <w:b/>
          <w:bCs/>
          <w:szCs w:val="21"/>
          <w:u w:val="single"/>
          <w:lang w:val="en-US" w:eastAsia="zh-CN"/>
        </w:rPr>
        <w:t>杨静宸</w:t>
      </w:r>
      <w:r>
        <w:rPr>
          <w:rFonts w:hint="default"/>
          <w:b/>
          <w:bCs/>
          <w:szCs w:val="21"/>
          <w:u w:val="single"/>
          <w:lang w:eastAsia="zh-CN"/>
        </w:rPr>
        <w:t>、</w:t>
      </w:r>
      <w:r>
        <w:rPr>
          <w:rFonts w:hint="default"/>
          <w:b/>
          <w:bCs/>
          <w:szCs w:val="21"/>
          <w:u w:val="single"/>
          <w:lang w:val="en-US" w:eastAsia="zh-CN"/>
        </w:rPr>
        <w:t>赵静姝</w:t>
      </w:r>
      <w:r>
        <w:rPr>
          <w:rFonts w:hint="default"/>
          <w:b/>
          <w:bCs/>
          <w:szCs w:val="21"/>
          <w:u w:val="single"/>
          <w:lang w:eastAsia="zh-CN"/>
        </w:rPr>
        <w:t>。</w:t>
      </w:r>
    </w:p>
    <w:p>
      <w:pPr>
        <w:spacing w:line="400" w:lineRule="exact"/>
        <w:ind w:firstLine="470" w:firstLineChars="196"/>
        <w:rPr>
          <w:rFonts w:hint="default"/>
          <w:lang w:eastAsia="zh-Hans"/>
        </w:rPr>
      </w:pPr>
    </w:p>
    <w:p>
      <w:pPr>
        <w:spacing w:line="400" w:lineRule="exact"/>
        <w:rPr>
          <w:rFonts w:hint="default"/>
          <w:lang w:eastAsia="zh-CN"/>
        </w:rPr>
      </w:pPr>
    </w:p>
    <w:p>
      <w:pPr>
        <w:spacing w:line="400" w:lineRule="exact"/>
        <w:ind w:firstLine="471" w:firstLineChars="196"/>
        <w:rPr>
          <w:rFonts w:hint="default"/>
          <w:b/>
          <w:bCs/>
          <w:u w:val="singl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安全教育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咬人的缝隙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还有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位幼儿没有完成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请家长们带着幼儿回去完成一起哦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DCFF4190"/>
    <w:rsid w:val="E67E460B"/>
    <w:rsid w:val="E7FB4C5E"/>
    <w:rsid w:val="F7268A84"/>
    <w:rsid w:val="FCEF055B"/>
    <w:rsid w:val="FD5381F4"/>
    <w:rsid w:val="FEFE02C4"/>
    <w:rsid w:val="FF7C0E31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2021-09-17T04:49:00Z</dcterms:created>
  <dc:creator>Youny</dc:creator>
  <cp:lastModifiedBy>Aೄ </cp:lastModifiedBy>
  <cp:lastPrinted>2022-12-10T17:09:00Z</cp:lastPrinted>
  <dcterms:modified xsi:type="dcterms:W3CDTF">2023-04-11T14:40:55Z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18FFF35F604300CC73C534646568C2D3_43</vt:lpwstr>
  </property>
</Properties>
</file>