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sz w:val="21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4月4日动态</w:t>
      </w:r>
    </w:p>
    <w:p>
      <w:pPr>
        <w:rPr>
          <w:rFonts w:hint="eastAsia" w:ascii="宋体" w:hAnsi="宋体" w:eastAsia="宋体" w:cs="宋体"/>
          <w:b w:val="0"/>
          <w:bCs w:val="0"/>
          <w:sz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lang w:val="en-US" w:eastAsia="zh-CN"/>
        </w:rPr>
        <w:t>集体活动篇</w:t>
      </w:r>
    </w:p>
    <w:p>
      <w:pPr>
        <w:jc w:val="center"/>
        <w:rPr>
          <w:rFonts w:hint="default" w:ascii="宋体" w:hAnsi="宋体" w:eastAsia="宋体" w:cs="宋体"/>
          <w:b w:val="0"/>
          <w:bCs w:val="0"/>
          <w:sz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lang w:val="en-US" w:eastAsia="zh-CN"/>
        </w:rPr>
        <w:t>社会：《清明节》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/>
          <w:szCs w:val="21"/>
        </w:rPr>
        <w:t>清明节，又称踏青节、行清节、三月节、祭祖节等，节期在仲春与暮春之交。清明节源自早期人类的祖先信仰与春祭礼俗，是中华民族最隆重盛大的祭祖大节。清明节兼具自然与人文两大内涵，既是自然节气点，也是传统节日，扫墓祭祖与踏青郊游是清明节的两大礼俗主题，这两大传统礼俗主题在中国自古传承，至今不辍。开展本次活动是引导幼儿了解清明节的习俗，懂得⽤⽂明的⽅式表达对亲⼈的思念。</w:t>
      </w: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植物角篇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1784350</wp:posOffset>
            </wp:positionH>
            <wp:positionV relativeFrom="paragraph">
              <wp:posOffset>172720</wp:posOffset>
            </wp:positionV>
            <wp:extent cx="1800225" cy="1350010"/>
            <wp:effectExtent l="0" t="0" r="13335" b="6350"/>
            <wp:wrapNone/>
            <wp:docPr id="3" name="图片 3" descr="IMG_2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88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-225425</wp:posOffset>
            </wp:positionH>
            <wp:positionV relativeFrom="paragraph">
              <wp:posOffset>193675</wp:posOffset>
            </wp:positionV>
            <wp:extent cx="1800225" cy="1350010"/>
            <wp:effectExtent l="0" t="0" r="13335" b="6350"/>
            <wp:wrapNone/>
            <wp:docPr id="2" name="图片 2" descr="IMG_2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88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3813810</wp:posOffset>
            </wp:positionH>
            <wp:positionV relativeFrom="paragraph">
              <wp:posOffset>10160</wp:posOffset>
            </wp:positionV>
            <wp:extent cx="1800225" cy="1350010"/>
            <wp:effectExtent l="0" t="0" r="13335" b="6350"/>
            <wp:wrapNone/>
            <wp:docPr id="4" name="图片 4" descr="IMG_2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88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  <w:lang w:val="en-US" w:eastAsia="zh-CN"/>
        </w:rPr>
        <w:t>天气逐渐变热，植物角的乌龟盆和金鱼缸需要经常喂食、换水、清洗等，于是和孩子们一起讨论了照顾它们的好办法，有的孩子说需要一周喂两次小动物们，有的说看见水浑了就要换水，还有的说要搬到太阳底下晒晒太阳。孩子们各抒己见纷纷大胆地表达了自己照顾它们的好办法。</w:t>
      </w:r>
    </w:p>
    <w:p>
      <w:pPr>
        <w:spacing w:line="360" w:lineRule="exact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  <w:lang w:val="en-US" w:eastAsia="zh-CN"/>
        </w:rPr>
        <w:t>区域游戏篇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3764915</wp:posOffset>
            </wp:positionH>
            <wp:positionV relativeFrom="paragraph">
              <wp:posOffset>78740</wp:posOffset>
            </wp:positionV>
            <wp:extent cx="1800225" cy="1350010"/>
            <wp:effectExtent l="0" t="0" r="13335" b="6350"/>
            <wp:wrapNone/>
            <wp:docPr id="7" name="图片 7" descr="IMG_2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94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1735455</wp:posOffset>
            </wp:positionH>
            <wp:positionV relativeFrom="paragraph">
              <wp:posOffset>113030</wp:posOffset>
            </wp:positionV>
            <wp:extent cx="1800225" cy="1350010"/>
            <wp:effectExtent l="0" t="0" r="13335" b="6350"/>
            <wp:wrapNone/>
            <wp:docPr id="6" name="图片 6" descr="IMG_2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93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-246380</wp:posOffset>
            </wp:positionH>
            <wp:positionV relativeFrom="paragraph">
              <wp:posOffset>92710</wp:posOffset>
            </wp:positionV>
            <wp:extent cx="1800225" cy="1350010"/>
            <wp:effectExtent l="0" t="0" r="13335" b="6350"/>
            <wp:wrapNone/>
            <wp:docPr id="5" name="图片 5" descr="IMG_2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89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  <w:lang w:val="en-US" w:eastAsia="zh-CN"/>
        </w:rPr>
        <w:t>科探区：颜色变变变              建构区：雪花片               植物角：浇水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-370205</wp:posOffset>
            </wp:positionH>
            <wp:positionV relativeFrom="paragraph">
              <wp:posOffset>147955</wp:posOffset>
            </wp:positionV>
            <wp:extent cx="1800225" cy="1350010"/>
            <wp:effectExtent l="0" t="0" r="13335" b="6350"/>
            <wp:wrapNone/>
            <wp:docPr id="8" name="图片 8" descr="IMG_2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94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3695065</wp:posOffset>
            </wp:positionH>
            <wp:positionV relativeFrom="paragraph">
              <wp:posOffset>182880</wp:posOffset>
            </wp:positionV>
            <wp:extent cx="1800225" cy="1350010"/>
            <wp:effectExtent l="0" t="0" r="13335" b="6350"/>
            <wp:wrapNone/>
            <wp:docPr id="10" name="图片 10" descr="IMG_2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94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1596390</wp:posOffset>
            </wp:positionH>
            <wp:positionV relativeFrom="paragraph">
              <wp:posOffset>134620</wp:posOffset>
            </wp:positionV>
            <wp:extent cx="1800225" cy="1350010"/>
            <wp:effectExtent l="0" t="0" r="13335" b="6350"/>
            <wp:wrapNone/>
            <wp:docPr id="9" name="图片 9" descr="IMG_2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94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eastAsia="zh-CN"/>
        </w:rPr>
      </w:pPr>
    </w:p>
    <w:p>
      <w:pPr>
        <w:spacing w:line="360" w:lineRule="exact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</w:rPr>
      </w:pPr>
    </w:p>
    <w:p>
      <w:pPr>
        <w:spacing w:line="360" w:lineRule="exac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植物角：剪黄叶                饲养区：喂食                  饲养区：喂食</w:t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温馨提示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</w:rPr>
        <w:t>最近天气</w:t>
      </w:r>
      <w:r>
        <w:rPr>
          <w:rFonts w:hint="eastAsia" w:ascii="宋体" w:hAnsi="宋体" w:eastAsia="宋体"/>
          <w:lang w:val="en-US" w:eastAsia="zh-CN"/>
        </w:rPr>
        <w:t>温差较大</w:t>
      </w:r>
      <w:r>
        <w:rPr>
          <w:rFonts w:hint="eastAsia" w:ascii="宋体" w:hAnsi="宋体" w:eastAsia="宋体"/>
        </w:rPr>
        <w:t>，小朋友们容易感冒咳嗽，爸爸妈妈要及时给小朋友添加衣物哦，请假在家休息的小朋友要及时照顾好自己的身体，多喝水哦</w:t>
      </w:r>
      <w:r>
        <w:rPr>
          <w:rFonts w:hint="eastAsia" w:ascii="宋体" w:hAnsi="宋体" w:eastAsia="宋体"/>
          <w:lang w:eastAsia="zh-CN"/>
        </w:rPr>
        <w:t>！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eastAsia="zh-CN"/>
        </w:rPr>
      </w:pPr>
      <w:r>
        <w:rPr>
          <w:rFonts w:ascii="宋体" w:hAnsi="宋体" w:eastAsia="宋体"/>
        </w:rPr>
        <w:t>1.</w:t>
      </w:r>
      <w:r>
        <w:rPr>
          <w:rFonts w:hint="eastAsia" w:ascii="宋体" w:hAnsi="宋体" w:eastAsia="宋体"/>
        </w:rPr>
        <w:t>请各位家长给小朋友的保温杯里放温水哦</w:t>
      </w:r>
      <w:r>
        <w:rPr>
          <w:rFonts w:hint="eastAsia" w:ascii="宋体" w:hAnsi="宋体" w:eastAsia="宋体"/>
          <w:lang w:eastAsia="zh-CN"/>
        </w:rPr>
        <w:t>！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2.请各位将垫背巾在家给孩子垫好，户外出汗，预防感冒。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default" w:ascii="宋体" w:hAnsi="宋体" w:eastAsia="宋体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-1134745</wp:posOffset>
          </wp:positionH>
          <wp:positionV relativeFrom="margin">
            <wp:posOffset>-911860</wp:posOffset>
          </wp:positionV>
          <wp:extent cx="7550150" cy="10680065"/>
          <wp:effectExtent l="0" t="0" r="12700" b="6985"/>
          <wp:wrapNone/>
          <wp:docPr id="1" name="WordPictureWatermark221409" descr="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21409" descr="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0150" cy="1068006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NSwiaGRpZCI6ImU3NTc0YWM3OGNkYWIxMGZlZTcxZWVjMTVmOTRlM2IwIiwidXNlckNvdW50Ijo1fQ=="/>
  </w:docVars>
  <w:rsids>
    <w:rsidRoot w:val="5C55666C"/>
    <w:rsid w:val="12B97A97"/>
    <w:rsid w:val="1ECB3DE1"/>
    <w:rsid w:val="23541B60"/>
    <w:rsid w:val="334B1349"/>
    <w:rsid w:val="37D050DF"/>
    <w:rsid w:val="387F3BF4"/>
    <w:rsid w:val="49406E02"/>
    <w:rsid w:val="498F6A09"/>
    <w:rsid w:val="4B100DF1"/>
    <w:rsid w:val="59F941F8"/>
    <w:rsid w:val="5C55666C"/>
    <w:rsid w:val="6BDC40E8"/>
    <w:rsid w:val="6F134EE0"/>
    <w:rsid w:val="70AE30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cerresourceshop\template\19954113\3e990d7e-2ea9-4513-8a43-7c8001bbf144\&#23567;&#28165;&#26032;&#36793;&#26694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小清新边框信纸.docx</Template>
  <Pages>2</Pages>
  <Words>487</Words>
  <Characters>489</Characters>
  <Lines>0</Lines>
  <Paragraphs>0</Paragraphs>
  <TotalTime>38</TotalTime>
  <ScaleCrop>false</ScaleCrop>
  <LinksUpToDate>false</LinksUpToDate>
  <CharactersWithSpaces>552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2022-10-28T04:49:00Z</dcterms:created>
  <dc:creator>栗子</dc:creator>
  <cp:lastModifiedBy>栗子</cp:lastModifiedBy>
  <dcterms:modified xsi:type="dcterms:W3CDTF">2023-04-10T03:25:43Z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KSOTemplateUUID">
    <vt:lpwstr>v1.0_mb_q13fuR4H2U1S2fDYGJDxYQ==</vt:lpwstr>
  </property>
  <property fmtid="{D5CDD505-2E9C-101B-9397-08002B2CF9AE}" pid="4" name="ICV">
    <vt:lpwstr>7BED195B573B4266949940C4CFF1CD21_13</vt:lpwstr>
  </property>
</Properties>
</file>