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E7" w:rsidRDefault="00C132E7" w:rsidP="00C132E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cs="Arial" w:hint="eastAsia"/>
          <w:color w:val="000000"/>
          <w:spacing w:val="-15"/>
          <w:sz w:val="44"/>
          <w:szCs w:val="44"/>
        </w:rPr>
        <w:t>关于上报2023年教职工申请调动信息的通知</w:t>
      </w:r>
    </w:p>
    <w:bookmarkEnd w:id="0"/>
    <w:p w:rsidR="00C132E7" w:rsidRDefault="00C132E7" w:rsidP="00C132E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各中小学：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为促进我区教师科学、合理、有序的流动，进一步优化教师队伍结构，根据人事管理有关政策，现就做好2023年师资调配工作的有关事项通知如下：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黑体" w:eastAsia="黑体" w:hAnsi="黑体" w:cs="Arial" w:hint="eastAsia"/>
          <w:color w:val="000000"/>
        </w:rPr>
        <w:t>一、关于申请区内调动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30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1.个人填写《常州市新北区中小学教职工区内调动申请表》（附件1）。学校领导班子集体研究后</w:t>
      </w:r>
      <w:r w:rsidRPr="00C132E7">
        <w:rPr>
          <w:rStyle w:val="a4"/>
          <w:rFonts w:ascii="仿宋_GB2312" w:eastAsia="仿宋_GB2312" w:hAnsi="Arial" w:cs="Arial" w:hint="eastAsia"/>
          <w:color w:val="000000"/>
        </w:rPr>
        <w:t>签署明确意见（同意调出或不同意调出）并加盖公章。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30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2.</w:t>
      </w:r>
      <w:r w:rsidRPr="00C132E7">
        <w:rPr>
          <w:rStyle w:val="a4"/>
          <w:rFonts w:ascii="仿宋_GB2312" w:eastAsia="仿宋_GB2312" w:hAnsi="Arial" w:cs="Arial" w:hint="eastAsia"/>
          <w:color w:val="000000"/>
        </w:rPr>
        <w:t>11月10日前</w:t>
      </w:r>
      <w:r w:rsidRPr="00C132E7">
        <w:rPr>
          <w:rFonts w:ascii="仿宋_GB2312" w:eastAsia="仿宋_GB2312" w:hAnsi="Arial" w:cs="Arial" w:hint="eastAsia"/>
          <w:color w:val="000000"/>
        </w:rPr>
        <w:t>，学校将申请区内调动人员的下列材料报局组织人事处：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left="480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（1）《常州市新北区中小学教职工区内调动申请表》（附件1）纸质版一份；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left="480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（2）身份证、结婚证、房产证、毕业证书、学位证书、教师资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格证书、职称证书、专业称号证书、区级（含）以上评优课获奖证明、工作期间区级（含）以上</w:t>
      </w:r>
      <w:r w:rsidRPr="00C132E7">
        <w:rPr>
          <w:rStyle w:val="a4"/>
          <w:rFonts w:ascii="仿宋_GB2312" w:eastAsia="仿宋_GB2312" w:hAnsi="Arial" w:cs="Arial" w:hint="eastAsia"/>
          <w:color w:val="000000"/>
        </w:rPr>
        <w:t>主要</w:t>
      </w:r>
      <w:r w:rsidRPr="00C132E7">
        <w:rPr>
          <w:rFonts w:ascii="仿宋_GB2312" w:eastAsia="仿宋_GB2312" w:hAnsi="Arial" w:cs="Arial" w:hint="eastAsia"/>
          <w:color w:val="000000"/>
        </w:rPr>
        <w:t>荣誉证书、配偶单位工作证明、生活困难等有效证明材料，提供原件和复印件，原件核对后退还，一份复印件按以上顺序装订好。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（3）各校填写好《2023年新北区中小学教职工区内调动申请情况汇总表》（附件2）并于11月10前将电子版发送至邮箱：747782418@qq.com。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黑体" w:eastAsia="黑体" w:hAnsi="黑体" w:cs="Arial" w:hint="eastAsia"/>
          <w:color w:val="000000"/>
        </w:rPr>
        <w:t>二、关于申请调出本区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1.个人填写《常州市新北区中小学教职工调出本区申请表》（附件3）。学校领导班子集体研究后</w:t>
      </w:r>
      <w:r w:rsidRPr="00C132E7">
        <w:rPr>
          <w:rStyle w:val="a4"/>
          <w:rFonts w:ascii="仿宋_GB2312" w:eastAsia="仿宋_GB2312" w:hAnsi="Arial" w:cs="Arial" w:hint="eastAsia"/>
          <w:color w:val="000000"/>
        </w:rPr>
        <w:t>签署明确意见（同意调出或不同意调出）并加盖公章</w:t>
      </w:r>
      <w:r w:rsidRPr="00C132E7">
        <w:rPr>
          <w:rFonts w:ascii="仿宋_GB2312" w:eastAsia="仿宋_GB2312" w:hAnsi="Arial" w:cs="Arial" w:hint="eastAsia"/>
          <w:color w:val="000000"/>
        </w:rPr>
        <w:t>。</w:t>
      </w:r>
      <w:r w:rsidRPr="00C132E7">
        <w:rPr>
          <w:rFonts w:ascii="仿宋_GB2312" w:eastAsia="仿宋_GB2312" w:hAnsi="Arial" w:cs="Arial" w:hint="eastAsia"/>
          <w:color w:val="000000"/>
        </w:rPr>
        <w:t>    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2.考虑到部分学校调出人员后需补充进人，凡申请调出本区人员，均需作相应承诺（承诺书样式见附件4）。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3.申请调出人员请提前联系</w:t>
      </w:r>
      <w:proofErr w:type="gramStart"/>
      <w:r w:rsidRPr="00C132E7">
        <w:rPr>
          <w:rFonts w:ascii="仿宋_GB2312" w:eastAsia="仿宋_GB2312" w:hAnsi="Arial" w:cs="Arial" w:hint="eastAsia"/>
          <w:color w:val="000000"/>
        </w:rPr>
        <w:t>好拟</w:t>
      </w:r>
      <w:proofErr w:type="gramEnd"/>
      <w:r w:rsidRPr="00C132E7">
        <w:rPr>
          <w:rFonts w:ascii="仿宋_GB2312" w:eastAsia="仿宋_GB2312" w:hAnsi="Arial" w:cs="Arial" w:hint="eastAsia"/>
          <w:color w:val="000000"/>
        </w:rPr>
        <w:t>调入单位。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4.教职工申请调出本区，各校可以在不影响教育教学工作的前提下予以同意。非人员紧缺的调出学校原则上不再下达补充进人指标。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5.</w:t>
      </w:r>
      <w:r w:rsidRPr="00C132E7">
        <w:rPr>
          <w:rStyle w:val="a4"/>
          <w:rFonts w:ascii="仿宋_GB2312" w:eastAsia="仿宋_GB2312" w:hAnsi="Arial" w:cs="Arial" w:hint="eastAsia"/>
          <w:color w:val="000000"/>
        </w:rPr>
        <w:t>11月10日前</w:t>
      </w:r>
      <w:r w:rsidRPr="00C132E7">
        <w:rPr>
          <w:rFonts w:ascii="仿宋_GB2312" w:eastAsia="仿宋_GB2312" w:hAnsi="Arial" w:cs="Arial" w:hint="eastAsia"/>
          <w:color w:val="000000"/>
        </w:rPr>
        <w:t>，学校将申请调出本区人员的下列材料报局组织人事处：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left="405"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lastRenderedPageBreak/>
        <w:t>（1）《常州市新北区中小学教职工调出本区申请表》（附件3）纸质版一份；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left="405"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（2）《承诺书》（附件4）纸质版一份；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left="405"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（3）身份证、结婚证、房产证、毕业证书、学位证书、教师资格证书、职称证书、专业称号证书、区级（含）以上评优课获奖证明、工作期间区级（含）以上</w:t>
      </w:r>
      <w:r w:rsidRPr="00C132E7">
        <w:rPr>
          <w:rStyle w:val="a4"/>
          <w:rFonts w:ascii="仿宋_GB2312" w:eastAsia="仿宋_GB2312" w:hAnsi="Arial" w:cs="Arial" w:hint="eastAsia"/>
          <w:color w:val="000000"/>
        </w:rPr>
        <w:t>主要</w:t>
      </w:r>
      <w:r w:rsidRPr="00C132E7">
        <w:rPr>
          <w:rFonts w:ascii="仿宋_GB2312" w:eastAsia="仿宋_GB2312" w:hAnsi="Arial" w:cs="Arial" w:hint="eastAsia"/>
          <w:color w:val="000000"/>
        </w:rPr>
        <w:t>荣誉证书、配偶单位工作证明、生活困难等有效证明材料，提供原件和复印件，原件核对后退还，一份复印件按以上顺序装订好。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left="405"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（4）各校填写好《2023年新北区中小学教职工调出本区申请情况汇总表》（附件5）并于11月10日前将电子版发送至邮箱：747782418@qq.com。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黑体" w:eastAsia="黑体" w:hAnsi="黑体" w:cs="Arial" w:hint="eastAsia"/>
          <w:color w:val="000000"/>
        </w:rPr>
        <w:t>三、有关要求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1. 无论是申请区内调动还是调出本区，学校意见分“同意调出”和“不同意调出”两种，不应出现“如有补充则同意调出”等字样。学校如师资紧缺，应在明确签署是否同意调出意见的基础上，与局组织人事处单独沟通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Style w:val="a4"/>
          <w:rFonts w:ascii="仿宋_GB2312" w:eastAsia="仿宋_GB2312" w:hAnsi="Arial" w:cs="Arial" w:hint="eastAsia"/>
          <w:color w:val="000000"/>
        </w:rPr>
        <w:t>2. 关于参加招聘考试前审批。</w:t>
      </w:r>
      <w:r w:rsidRPr="00C132E7">
        <w:rPr>
          <w:rFonts w:ascii="仿宋_GB2312" w:eastAsia="仿宋_GB2312" w:hAnsi="Arial" w:cs="Arial" w:hint="eastAsia"/>
          <w:color w:val="000000"/>
        </w:rPr>
        <w:t>全区</w:t>
      </w:r>
      <w:r w:rsidRPr="00C132E7">
        <w:rPr>
          <w:rFonts w:ascii="仿宋_GB2312" w:eastAsia="仿宋_GB2312" w:hAnsi="Times New Roman" w:cs="Times New Roman" w:hint="eastAsia"/>
          <w:color w:val="000000"/>
        </w:rPr>
        <w:t>在编在职教师参加上级机关事业单位工作人员遴选、各地各单位公务员招考、事业单位工作人员公开招聘等，</w:t>
      </w:r>
      <w:r w:rsidRPr="00C132E7">
        <w:rPr>
          <w:rStyle w:val="a4"/>
          <w:rFonts w:ascii="仿宋_GB2312" w:eastAsia="仿宋_GB2312" w:hAnsi="Arial" w:cs="Arial" w:hint="eastAsia"/>
          <w:color w:val="000000"/>
        </w:rPr>
        <w:t>报名前必须由本人提出书面申请，经所在单位同意后，报区教育局组织人事处审批。未履行审批手续的或不符合劳动法规定（提前一个月提出辞职）的，录（聘）用后将不予办理调档调动等手续。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3.各校要严格教职工队伍管理，充分发挥考评和聘约管理的杠杆作用；超编较严重的学校要切实增强员额意识，积极引导教职工拓宽渠道，合理流动。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4．务必要及时将本通知精神传达至全体教职工，维护师资合理、有序流动的严肃性。申请调动材料统一由现工作单位按要求在规定日期前报送，逾期或教师个人送交材料一律不予受理。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645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 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 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3675"/>
        <w:jc w:val="right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常州国家高新区（新北区）教育局</w:t>
      </w:r>
    </w:p>
    <w:p w:rsidR="00C132E7" w:rsidRPr="00C132E7" w:rsidRDefault="00C132E7" w:rsidP="00C132E7">
      <w:pPr>
        <w:pStyle w:val="a3"/>
        <w:spacing w:before="75" w:beforeAutospacing="0" w:after="75" w:afterAutospacing="0" w:line="360" w:lineRule="auto"/>
        <w:ind w:firstLine="5115"/>
        <w:jc w:val="right"/>
        <w:rPr>
          <w:rFonts w:ascii="Arial" w:hAnsi="Arial" w:cs="Arial"/>
          <w:color w:val="000000"/>
        </w:rPr>
      </w:pPr>
      <w:r w:rsidRPr="00C132E7">
        <w:rPr>
          <w:rFonts w:ascii="仿宋_GB2312" w:eastAsia="仿宋_GB2312" w:hAnsi="Arial" w:cs="Arial" w:hint="eastAsia"/>
          <w:color w:val="000000"/>
        </w:rPr>
        <w:t>2022年11月1日</w:t>
      </w:r>
    </w:p>
    <w:p w:rsidR="000F3D9B" w:rsidRDefault="000F3D9B"/>
    <w:sectPr w:rsidR="000F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E7"/>
    <w:rsid w:val="000F3D9B"/>
    <w:rsid w:val="00C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2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C13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2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C13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>xz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XiaoBan</dc:creator>
  <cp:lastModifiedBy>XiaoBan</cp:lastModifiedBy>
  <cp:revision>1</cp:revision>
  <dcterms:created xsi:type="dcterms:W3CDTF">2022-11-03T12:25:00Z</dcterms:created>
  <dcterms:modified xsi:type="dcterms:W3CDTF">2022-11-03T12:26:00Z</dcterms:modified>
</cp:coreProperties>
</file>