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hint="default" w:ascii="宋体" w:eastAsia="宋体"/>
          <w:bCs/>
          <w:sz w:val="32"/>
          <w:lang w:val="en-US" w:eastAsia="zh-CN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</w:t>
      </w:r>
      <w:r>
        <w:rPr>
          <w:rFonts w:hint="eastAsia" w:ascii="宋体" w:hAnsi="宋体"/>
          <w:szCs w:val="21"/>
          <w:u w:val="single"/>
        </w:rPr>
        <w:t xml:space="preserve">22 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</w:rPr>
        <w:t>26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default" w:ascii="宋体" w:hAnsi="宋体"/>
          <w:u w:val="single"/>
          <w:lang w:eastAsia="zh-CN"/>
        </w:rPr>
        <w:t>9</w:t>
      </w:r>
      <w:r>
        <w:rPr>
          <w:rFonts w:hint="eastAsia" w:ascii="宋体" w:hAnsi="宋体"/>
        </w:rPr>
        <w:t>月</w:t>
      </w:r>
      <w:r>
        <w:rPr>
          <w:rFonts w:hint="default" w:ascii="宋体" w:hAnsi="宋体"/>
          <w:u w:val="single"/>
        </w:rPr>
        <w:t>30</w:t>
      </w:r>
      <w:r>
        <w:rPr>
          <w:rFonts w:hint="eastAsia" w:ascii="宋体" w:hAnsi="宋体"/>
        </w:rPr>
        <w:t xml:space="preserve">日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  <w:lang w:val="en-US" w:eastAsia="zh-Hans"/>
        </w:rPr>
        <w:t>五</w:t>
      </w:r>
      <w:r>
        <w:rPr>
          <w:rFonts w:hint="eastAsia" w:ascii="宋体" w:hAnsi="宋体"/>
          <w:szCs w:val="21"/>
        </w:rPr>
        <w:t>周</w:t>
      </w:r>
    </w:p>
    <w:tbl>
      <w:tblPr>
        <w:tblStyle w:val="3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default" w:ascii="宋体" w:hAnsi="宋体" w:eastAsia="宋体" w:cstheme="majorEastAsia"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我上幼儿园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cstheme="majorEastAsia"/>
                <w:kern w:val="2"/>
                <w:sz w:val="24"/>
                <w:szCs w:val="24"/>
                <w:lang w:val="en-US" w:eastAsia="zh-Hans"/>
              </w:rPr>
              <w:t>五</w:t>
            </w:r>
            <w:r>
              <w:rPr>
                <w:rFonts w:hint="default" w:ascii="宋体" w:hAnsi="宋体" w:cstheme="majorEastAsia"/>
                <w:kern w:val="2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theme="min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经过近一个月的幼儿园生活，孩子们已经能够较好适应幼儿园的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生活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对幼儿园的人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事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Hans"/>
              </w:rPr>
              <w:t>物都有了一定的了解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上周中，85.9%的幼儿能够和好朋友友好游戏，95.8%的幼儿能够自主选择游戏，85.5%的幼儿能够自主进餐，58.6%的幼儿依旧还存在挑食的情况。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新宋体" w:hAnsi="新宋体" w:eastAsia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本周我们将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围绕“我爱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来开展活动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引导孩子们</w:t>
            </w:r>
            <w:r>
              <w:rPr>
                <w:rFonts w:hint="eastAsia"/>
                <w:color w:val="000000"/>
                <w:lang w:val="en-US" w:eastAsia="zh-Hans"/>
              </w:rPr>
              <w:t>继续了解</w:t>
            </w:r>
            <w:r>
              <w:rPr>
                <w:rFonts w:hint="default"/>
                <w:color w:val="000000"/>
                <w:lang w:eastAsia="zh-Hans"/>
              </w:rPr>
              <w:t>、</w:t>
            </w:r>
            <w:r>
              <w:rPr>
                <w:rFonts w:hint="eastAsia"/>
                <w:color w:val="000000"/>
                <w:lang w:val="en-US" w:eastAsia="zh-Hans"/>
              </w:rPr>
              <w:t>认识幼儿园的一切</w:t>
            </w:r>
            <w:r>
              <w:rPr>
                <w:rFonts w:hint="default"/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val="en-US" w:eastAsia="zh-Hans"/>
              </w:rPr>
              <w:t>在游戏中感受上幼儿园的乐趣</w:t>
            </w:r>
            <w:r>
              <w:rPr>
                <w:rFonts w:hint="default"/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val="en-US" w:eastAsia="zh-Hans"/>
              </w:rPr>
              <w:t>表达表现自己对幼儿园的喜爱之情</w:t>
            </w:r>
            <w:r>
              <w:rPr>
                <w:rFonts w:hint="default"/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val="en-US" w:eastAsia="zh-CN"/>
              </w:rPr>
              <w:t>进而爱上幼儿园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szCs w:val="21"/>
              </w:rPr>
            </w:pPr>
            <w:r>
              <w:rPr>
                <w:rFonts w:hint="eastAsia" w:ascii="宋体" w:hAnsi="宋体" w:cstheme="minorEastAsia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进一步</w:t>
            </w:r>
            <w:r>
              <w:rPr>
                <w:rFonts w:hint="eastAsia"/>
                <w:color w:val="000000"/>
              </w:rPr>
              <w:t>认识、了解幼儿园，</w:t>
            </w:r>
            <w:r>
              <w:rPr>
                <w:rFonts w:hint="eastAsia"/>
                <w:color w:val="000000"/>
                <w:lang w:val="en-US" w:eastAsia="zh-CN"/>
              </w:rPr>
              <w:t>在游戏中感受上幼儿园的乐趣。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能用儿歌、歌唱等多种形式表达对幼儿园的喜爱之情。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  <w:szCs w:val="21"/>
              </w:rPr>
              <w:t>创设《我上幼儿园》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教室环境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张贴幼儿游戏的</w:t>
            </w:r>
            <w:r>
              <w:rPr>
                <w:rFonts w:hint="eastAsia" w:ascii="宋体" w:hAnsi="宋体" w:cs="宋体"/>
                <w:kern w:val="0"/>
                <w:szCs w:val="21"/>
              </w:rPr>
              <w:t>精彩瞬间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照片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继续丰富幼儿的游戏材料。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theme="minorEastAsia"/>
                <w:szCs w:val="21"/>
                <w:lang w:eastAsia="zh-Hans"/>
              </w:rPr>
            </w:pPr>
            <w:r>
              <w:rPr>
                <w:rFonts w:hint="default" w:ascii="宋体" w:hAnsi="宋体"/>
                <w:lang w:eastAsia="zh-CN"/>
              </w:rPr>
              <w:t>2</w:t>
            </w:r>
            <w:r>
              <w:rPr>
                <w:rFonts w:ascii="宋体" w:hAnsi="宋体"/>
              </w:rPr>
              <w:t>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提供娃娃、小衣服、鞋帽、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澡盆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梳妆台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锅、碗、各类食物、煤气灶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冰箱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等，供幼儿进行游戏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小蓝和小黄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挑食的弗雷达》</w:t>
            </w:r>
            <w:r>
              <w:rPr>
                <w:rFonts w:hint="default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cs="宋体"/>
                <w:lang w:val="en-US" w:eastAsia="zh-CN"/>
              </w:rPr>
              <w:t>吃饭自己来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故事图片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指偶等</w:t>
            </w:r>
            <w:r>
              <w:rPr>
                <w:rFonts w:hint="default" w:ascii="宋体" w:hAnsi="宋体" w:cs="宋体"/>
                <w:lang w:eastAsia="zh-Hans"/>
              </w:rPr>
              <w:t>，</w:t>
            </w:r>
            <w:r>
              <w:rPr>
                <w:rFonts w:ascii="宋体" w:hAnsi="宋体" w:cs="宋体"/>
              </w:rPr>
              <w:t>供幼儿自主阅读、</w:t>
            </w:r>
            <w:r>
              <w:rPr>
                <w:rFonts w:hint="eastAsia" w:ascii="宋体" w:hAnsi="宋体" w:cs="宋体"/>
                <w:lang w:val="en-US" w:eastAsia="zh-Hans"/>
              </w:rPr>
              <w:t>讲述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提供拼图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比大小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亿童游戏材料等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供幼儿操作游戏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提供各色超轻粘土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皱纹纸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吸管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毛绒球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棉花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白纸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勾线笔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固体胶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剪刀等材料供幼儿进行创意游戏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：继续提供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雪花片、拼插积木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磁力大师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等，供幼儿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探索建构</w:t>
            </w:r>
            <w:r>
              <w:rPr>
                <w:rFonts w:hint="default" w:ascii="宋体" w:hAnsi="宋体" w:cs="宋体"/>
                <w:kern w:val="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提供夹子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勺子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钓竿等材料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供幼儿进行情景游戏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2"/>
              </w:rPr>
            </w:pPr>
            <w:r>
              <w:rPr>
                <w:rFonts w:hint="eastAsia" w:ascii="宋体" w:hAnsi="宋体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能按照自己的需要喝水、如厕，并按标记进出。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户外体育活动时能跟上老师的队伍，不乱跑，并愿意和同伴一起玩。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继续学习用正确的洗手方法；学会饭后洗手、漱口、擦嘴的一些常规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能够用双手搬椅子，离开座位时能把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塞好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小椅子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</w:rPr>
              <w:t>关注要点：</w:t>
            </w:r>
            <w:r>
              <w:rPr>
                <w:rFonts w:hint="eastAsia" w:ascii="宋体" w:hAnsi="宋体" w:cs="宋体"/>
                <w:lang w:val="en-US" w:eastAsia="zh-CN"/>
              </w:rPr>
              <w:t>徐萍关注</w:t>
            </w:r>
            <w:r>
              <w:rPr>
                <w:rFonts w:hint="eastAsia" w:ascii="宋体" w:hAnsi="宋体" w:cs="宋体"/>
                <w:lang w:val="en-US" w:eastAsia="zh-Hans"/>
              </w:rPr>
              <w:t>全体</w:t>
            </w:r>
            <w:r>
              <w:rPr>
                <w:rFonts w:hint="eastAsia" w:ascii="宋体" w:hAnsi="宋体" w:cs="宋体"/>
              </w:rPr>
              <w:t>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</w:t>
            </w:r>
            <w:r>
              <w:rPr>
                <w:rFonts w:hint="eastAsia" w:ascii="宋体" w:hAnsi="宋体" w:cs="宋体"/>
                <w:lang w:val="en-US" w:eastAsia="zh-Hans"/>
              </w:rPr>
              <w:t>是否都在进行游戏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Hans"/>
              </w:rPr>
              <w:t>幼儿的游戏行为</w:t>
            </w:r>
            <w:r>
              <w:rPr>
                <w:rFonts w:hint="eastAsia" w:ascii="宋体" w:hAnsi="宋体" w:cs="宋体"/>
                <w:lang w:val="en-US" w:eastAsia="zh-CN"/>
              </w:rPr>
              <w:t>。3.游戏结束后，</w:t>
            </w:r>
            <w:r>
              <w:rPr>
                <w:rFonts w:hint="eastAsia" w:ascii="宋体" w:hAnsi="宋体" w:cs="宋体"/>
                <w:lang w:val="en-US" w:eastAsia="zh-Hans"/>
              </w:rPr>
              <w:t>引导幼儿收拾玩具</w:t>
            </w:r>
            <w:r>
              <w:rPr>
                <w:rFonts w:hint="eastAsia" w:ascii="宋体" w:hAnsi="宋体" w:cs="宋体"/>
                <w:lang w:val="en-US" w:eastAsia="zh-CN"/>
              </w:rPr>
              <w:t>。李想关注</w:t>
            </w:r>
            <w:r>
              <w:rPr>
                <w:rFonts w:hint="eastAsia" w:ascii="宋体" w:hAnsi="宋体" w:cs="宋体"/>
                <w:lang w:val="en-US" w:eastAsia="zh-Hans"/>
              </w:rPr>
              <w:t>局部</w:t>
            </w:r>
            <w:r>
              <w:rPr>
                <w:rFonts w:hint="eastAsia" w:ascii="宋体" w:hAnsi="宋体" w:cs="宋体"/>
                <w:lang w:val="en-US" w:eastAsia="zh-CN"/>
              </w:rPr>
              <w:t>：1.</w:t>
            </w:r>
            <w:r>
              <w:rPr>
                <w:rFonts w:hint="eastAsia" w:ascii="宋体" w:hAnsi="宋体" w:cs="宋体"/>
                <w:lang w:val="en-US" w:eastAsia="zh-Hans"/>
              </w:rPr>
              <w:t>关注个别游离的幼儿</w:t>
            </w:r>
            <w:r>
              <w:rPr>
                <w:rFonts w:hint="eastAsia" w:ascii="宋体" w:hAnsi="宋体" w:cs="宋体"/>
                <w:lang w:val="en-US" w:eastAsia="zh-CN"/>
              </w:rPr>
              <w:t>。2.</w:t>
            </w:r>
            <w:r>
              <w:rPr>
                <w:rFonts w:hint="eastAsia" w:ascii="宋体" w:hAnsi="宋体" w:cs="宋体"/>
                <w:lang w:val="en-US" w:eastAsia="zh-Hans"/>
              </w:rPr>
              <w:t>娃娃家游戏的材料使用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幼儿互动情况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整理房间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照顾宝宝、做饭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  <w:lang w:eastAsia="zh-CN"/>
              </w:rPr>
              <w:t>《</w:t>
            </w:r>
            <w:r>
              <w:rPr>
                <w:rFonts w:hint="eastAsia" w:ascii="宋体" w:hAnsi="宋体" w:cs="宋体"/>
                <w:lang w:val="en-US" w:eastAsia="zh-Hans"/>
              </w:rPr>
              <w:t>小蓝和小黄</w:t>
            </w:r>
            <w:r>
              <w:rPr>
                <w:rFonts w:hint="eastAsia" w:ascii="宋体" w:hAnsi="宋体" w:cs="宋体"/>
                <w:lang w:eastAsia="zh-CN"/>
              </w:rPr>
              <w:t>》、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挑食的弗雷达》</w:t>
            </w:r>
            <w:r>
              <w:rPr>
                <w:rFonts w:hint="default" w:ascii="宋体" w:hAnsi="宋体" w:cs="宋体"/>
                <w:lang w:eastAsia="zh-CN"/>
              </w:rPr>
              <w:t>、《</w:t>
            </w:r>
            <w:r>
              <w:rPr>
                <w:rFonts w:hint="eastAsia" w:ascii="宋体" w:hAnsi="宋体" w:cs="宋体"/>
                <w:lang w:val="en-US" w:eastAsia="zh-CN"/>
              </w:rPr>
              <w:t>吃饭自己来</w:t>
            </w:r>
            <w:r>
              <w:rPr>
                <w:rFonts w:hint="default" w:ascii="宋体" w:hAnsi="宋体" w:cs="宋体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CN"/>
              </w:rPr>
              <w:t>七巧板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生日派对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动物擂台赛</w:t>
            </w:r>
            <w:r>
              <w:rPr>
                <w:rFonts w:hint="default" w:ascii="宋体" w:hAnsi="宋体" w:cs="宋体"/>
                <w:lang w:eastAsia="zh-Hans"/>
              </w:rPr>
              <w:t>》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拼图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美工区</w:t>
            </w:r>
            <w:r>
              <w:rPr>
                <w:rFonts w:hint="default" w:ascii="宋体" w:hAnsi="宋体" w:cs="宋体"/>
                <w:lang w:eastAsia="zh-Hans"/>
              </w:rPr>
              <w:t>：《</w:t>
            </w:r>
            <w:r>
              <w:rPr>
                <w:rFonts w:hint="eastAsia" w:ascii="宋体" w:hAnsi="宋体" w:cs="宋体"/>
                <w:lang w:val="en-US" w:eastAsia="zh-Hans"/>
              </w:rPr>
              <w:t>剪面条</w:t>
            </w:r>
            <w:r>
              <w:rPr>
                <w:rFonts w:hint="default" w:ascii="宋体" w:hAnsi="宋体" w:cs="宋体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lang w:val="en-US" w:eastAsia="zh-Hans"/>
              </w:rPr>
              <w:t>甜甜圈</w:t>
            </w:r>
            <w:r>
              <w:rPr>
                <w:rFonts w:hint="default" w:ascii="宋体" w:hAnsi="宋体" w:cs="宋体"/>
                <w:lang w:eastAsia="zh-Hans"/>
              </w:rPr>
              <w:t>》、</w:t>
            </w:r>
            <w:r>
              <w:rPr>
                <w:rFonts w:hint="eastAsia" w:ascii="宋体" w:hAnsi="宋体" w:cs="宋体"/>
                <w:lang w:val="en-US" w:eastAsia="zh-Hans"/>
              </w:rPr>
              <w:t>自由涂鸦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建构区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单元积木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雪花片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乐高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拼插积木</w:t>
            </w:r>
            <w:r>
              <w:rPr>
                <w:rFonts w:hint="default" w:ascii="宋体" w:hAnsi="宋体" w:cs="宋体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夹</w:t>
            </w:r>
            <w:r>
              <w:rPr>
                <w:rFonts w:hint="eastAsia" w:ascii="宋体" w:hAnsi="宋体" w:cs="宋体"/>
                <w:lang w:val="en-US" w:eastAsia="zh-CN"/>
              </w:rPr>
              <w:t>珠子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小球扑通、好玩的洞洞</w:t>
            </w:r>
            <w:r>
              <w:rPr>
                <w:rFonts w:hint="eastAsia" w:ascii="宋体" w:hAnsi="宋体" w:cs="宋体"/>
                <w:lang w:val="en-US" w:eastAsia="zh-Hans"/>
              </w:rPr>
              <w:t>等</w:t>
            </w:r>
            <w:r>
              <w:rPr>
                <w:rFonts w:hint="default" w:ascii="宋体" w:hAnsi="宋体" w:cs="宋体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theme="minorEastAsia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胡秋月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观察幼儿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能否跟好前面幼儿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一个跟着一个走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孙玲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关注中间及后面的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引导掉队的幼儿及时跟上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晴天：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球类区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滑滑梯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小车区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平衡区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送乘客……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雨天：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cstheme="majorEastAsia"/>
                <w:color w:val="000000"/>
                <w:szCs w:val="21"/>
              </w:rPr>
            </w:pPr>
            <w:r>
              <w:rPr>
                <w:rFonts w:hint="eastAsia" w:ascii="宋体" w:hAnsi="宋体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好娃娃有礼貌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tLeas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幼儿园也是我的家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我爱我的幼儿园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图形碰碰乐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健康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宝宝生病了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每周一整理：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我会穿开衫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玩攀爬架要注意</w:t>
            </w:r>
          </w:p>
        </w:tc>
      </w:tr>
    </w:tbl>
    <w:p>
      <w:pPr>
        <w:spacing w:line="36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徐萍、李想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李想</w:t>
      </w:r>
    </w:p>
    <w:p/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活动名称</w:t>
            </w:r>
          </w:p>
        </w:tc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综合</w:t>
            </w:r>
            <w:r>
              <w:rPr>
                <w:rFonts w:hint="default"/>
                <w:vertAlign w:val="baseline"/>
                <w:lang w:eastAsia="zh-Hans"/>
              </w:rPr>
              <w:t>：</w:t>
            </w:r>
            <w:r>
              <w:rPr>
                <w:rFonts w:hint="eastAsia"/>
                <w:vertAlign w:val="baseline"/>
                <w:lang w:val="en-US" w:eastAsia="zh-Hans"/>
              </w:rPr>
              <w:t>好娃娃有礼貌</w:t>
            </w:r>
          </w:p>
        </w:tc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胡秋月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幼儿园也是我的家</w:t>
            </w:r>
          </w:p>
        </w:tc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孙玲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音乐</w:t>
            </w:r>
            <w:r>
              <w:rPr>
                <w:rFonts w:hint="default"/>
                <w:vertAlign w:val="baseline"/>
                <w:lang w:eastAsia="zh-Hans"/>
              </w:rPr>
              <w:t>：</w:t>
            </w:r>
            <w:r>
              <w:rPr>
                <w:rFonts w:hint="eastAsia"/>
                <w:vertAlign w:val="baseline"/>
                <w:lang w:val="en-US" w:eastAsia="zh-Hans"/>
              </w:rPr>
              <w:t>我爱我的幼儿园</w:t>
            </w:r>
          </w:p>
        </w:tc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张嘉莉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0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数学</w:t>
            </w:r>
            <w:r>
              <w:rPr>
                <w:rFonts w:hint="default"/>
                <w:vertAlign w:val="baseline"/>
                <w:lang w:eastAsia="zh-Hans"/>
              </w:rPr>
              <w:t>：</w:t>
            </w:r>
            <w:r>
              <w:rPr>
                <w:rFonts w:hint="eastAsia"/>
                <w:vertAlign w:val="baseline"/>
                <w:lang w:val="en-US" w:eastAsia="zh-Hans"/>
              </w:rPr>
              <w:t>图形碰碰乐</w:t>
            </w:r>
          </w:p>
        </w:tc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邢虹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theme="minorEastAsia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健康</w:t>
            </w:r>
            <w:r>
              <w:rPr>
                <w:rFonts w:hint="default" w:ascii="宋体" w:hAnsi="宋体" w:cstheme="minorEastAsia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Hans"/>
              </w:rPr>
              <w:t>宝宝生病了</w:t>
            </w:r>
          </w:p>
        </w:tc>
        <w:tc>
          <w:tcPr>
            <w:tcW w:w="3171" w:type="dxa"/>
            <w:vAlign w:val="center"/>
          </w:tcPr>
          <w:p>
            <w:pPr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徐萍</w:t>
            </w:r>
          </w:p>
        </w:tc>
      </w:tr>
    </w:tbl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rPr>
          <w:rFonts w:hint="eastAsia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000000"/>
    <w:rsid w:val="1CFC1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1289</Words>
  <Characters>1320</Characters>
  <Lines>0</Lines>
  <Paragraphs>0</Paragraphs>
  <TotalTime>1</TotalTime>
  <ScaleCrop>false</ScaleCrop>
  <LinksUpToDate>false</LinksUpToDate>
  <CharactersWithSpaces>1337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2022-03-13T23:50:00Z</dcterms:created>
  <dc:creator>21世纪少女</dc:creator>
  <cp:lastModifiedBy>Administrator</cp:lastModifiedBy>
  <dcterms:modified xsi:type="dcterms:W3CDTF">2022-09-26T23:49:31Z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C952787D1F454348A8D2DE0A6AB1EF10</vt:lpwstr>
  </property>
  <property fmtid="{D5CDD505-2E9C-101B-9397-08002B2CF9AE}" pid="4" name="commondata">
    <vt:lpwstr>eyJoZGlkIjoiOGVkNzE3MDZiMzdhMmY5MDQyYWQxNGJhYjc1MTFhZjIifQ==</vt:lpwstr>
  </property>
</Properties>
</file>