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eastAsia" w:asci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常州市新北区新桥</w:t>
      </w: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街道</w:t>
      </w:r>
      <w:r>
        <w:rPr>
          <w:rFonts w:hint="eastAsia" w:ascii="黑体" w:hAnsi="黑体" w:eastAsia="黑体"/>
          <w:b/>
          <w:sz w:val="32"/>
          <w:szCs w:val="32"/>
        </w:rPr>
        <w:t>中心幼儿园（</w:t>
      </w: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西阆</w:t>
      </w:r>
      <w:r>
        <w:rPr>
          <w:rFonts w:hint="eastAsia" w:ascii="黑体" w:hAnsi="黑体" w:eastAsia="黑体"/>
          <w:b/>
          <w:sz w:val="32"/>
          <w:szCs w:val="32"/>
        </w:rPr>
        <w:t>园区）安全教育记录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2140"/>
        <w:gridCol w:w="2496"/>
        <w:gridCol w:w="30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12" w:type="dxa"/>
            <w:noWrap w:val="0"/>
            <w:vAlign w:val="top"/>
          </w:tcPr>
          <w:p>
            <w:pPr>
              <w:spacing w:line="400" w:lineRule="exact"/>
              <w:ind w:firstLine="420" w:firstLineChars="20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班  级</w:t>
            </w:r>
          </w:p>
        </w:tc>
        <w:tc>
          <w:tcPr>
            <w:tcW w:w="2140" w:type="dxa"/>
            <w:noWrap w:val="0"/>
            <w:vAlign w:val="top"/>
          </w:tcPr>
          <w:p>
            <w:pPr>
              <w:spacing w:line="400" w:lineRule="exact"/>
              <w:ind w:firstLine="525" w:firstLineChars="25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大（二）</w:t>
            </w:r>
            <w:r>
              <w:rPr>
                <w:rFonts w:hint="eastAsia" w:ascii="宋体" w:hAnsi="宋体"/>
                <w:szCs w:val="21"/>
              </w:rPr>
              <w:t>班</w:t>
            </w:r>
          </w:p>
        </w:tc>
        <w:tc>
          <w:tcPr>
            <w:tcW w:w="2496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幼儿人数</w:t>
            </w:r>
          </w:p>
        </w:tc>
        <w:tc>
          <w:tcPr>
            <w:tcW w:w="3032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35</w:t>
            </w:r>
            <w:r>
              <w:rPr>
                <w:rFonts w:hint="eastAsia" w:ascii="宋体" w:hAnsi="宋体"/>
                <w:szCs w:val="21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12" w:type="dxa"/>
            <w:noWrap w:val="0"/>
            <w:vAlign w:val="top"/>
          </w:tcPr>
          <w:p>
            <w:pPr>
              <w:spacing w:line="400" w:lineRule="exact"/>
              <w:ind w:firstLine="630" w:firstLineChars="3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时  间</w:t>
            </w:r>
          </w:p>
        </w:tc>
        <w:tc>
          <w:tcPr>
            <w:tcW w:w="214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20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22.4</w:t>
            </w:r>
          </w:p>
        </w:tc>
        <w:tc>
          <w:tcPr>
            <w:tcW w:w="2496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带班老师</w:t>
            </w:r>
          </w:p>
        </w:tc>
        <w:tc>
          <w:tcPr>
            <w:tcW w:w="3032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周丽佼</w:t>
            </w:r>
            <w:r>
              <w:rPr>
                <w:rFonts w:hint="eastAsia" w:ascii="宋体" w:hAnsi="宋体"/>
                <w:szCs w:val="21"/>
                <w:lang w:eastAsia="zh-CN"/>
              </w:rPr>
              <w:t>、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季美岭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9380" w:type="dxa"/>
            <w:gridSpan w:val="4"/>
            <w:noWrap w:val="0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 w:firstLine="422" w:firstLineChars="200"/>
              <w:jc w:val="center"/>
              <w:rPr>
                <w:rFonts w:hint="eastAsia" w:cs="宋体"/>
                <w:b/>
                <w:bCs/>
                <w:i w:val="0"/>
                <w:caps w:val="0"/>
                <w:color w:val="000000"/>
                <w:spacing w:val="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cs="宋体"/>
                <w:b/>
                <w:bCs/>
                <w:i w:val="0"/>
                <w:caps w:val="0"/>
                <w:color w:val="000000"/>
                <w:spacing w:val="0"/>
                <w:sz w:val="21"/>
                <w:szCs w:val="21"/>
                <w:shd w:val="clear" w:color="auto" w:fill="FFFFFF"/>
                <w:lang w:val="en-US" w:eastAsia="zh-CN"/>
              </w:rPr>
              <w:t>一盔一带守护安全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 w:firstLine="361"/>
              <w:rPr>
                <w:rFonts w:hint="eastAsia" w:ascii="宋体" w:hAnsi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1"/>
                <w:szCs w:val="21"/>
                <w:lang w:val="en-US" w:eastAsia="zh-CN"/>
              </w:rPr>
              <w:t>据统计，摩托车、电动自行车、小汽车是导致交通事故死亡人数最多的车辆。电动车是常见的交通工具，它以小巧便携、灵活方便深受人们的喜爱，街上随处可见它的身影，因为不戴头盔或者不系安全带造成伤亡的事故比比皆是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 w:firstLine="361"/>
              <w:rPr>
                <w:rFonts w:hint="eastAsia" w:ascii="宋体" w:hAnsi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1"/>
                <w:szCs w:val="21"/>
                <w:lang w:val="en-US" w:eastAsia="zh-CN"/>
              </w:rPr>
              <w:t>我班有大部分幼儿上下学乘坐电动车，电动车出行的安全教育不容忽视。为进一步加强我班幼儿的交通安全，消除交通安全隐患，保障幼儿安全出行，我们开展了“一盔一带安全教育”的主题教育活动。</w:t>
            </w:r>
          </w:p>
          <w:p>
            <w:pPr>
              <w:spacing w:line="300" w:lineRule="exact"/>
              <w:ind w:firstLine="210" w:firstLineChars="100"/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1.观看视频图片</w:t>
            </w:r>
          </w:p>
          <w:p>
            <w:pPr>
              <w:spacing w:line="300" w:lineRule="exact"/>
              <w:ind w:firstLine="210" w:firstLineChars="100"/>
              <w:rPr>
                <w:rFonts w:hint="default" w:ascii="宋体" w:hAnsi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师：看看视频中的这个人骑车的时候发生了什么事情？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10" w:firstLineChars="100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幼：他拐弯的是时候跟一辆轿车撞到了。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10" w:firstLineChars="100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师：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他跟轿车撞了之后直接当场昏迷了，你们知道为什么吗？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10" w:firstLineChars="100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幼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：因为他骑车的时候没有戴头盔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10" w:firstLineChars="100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val="en-US" w:eastAsia="zh-CN"/>
              </w:rPr>
              <w:t>2.集体交流，理解什么是“一盔一带”</w:t>
            </w:r>
            <w:bookmarkStart w:id="0" w:name="_GoBack"/>
            <w:bookmarkEnd w:id="0"/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10" w:firstLineChars="100"/>
              <w:textAlignment w:val="auto"/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师：</w:t>
            </w:r>
            <w:r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val="en-US" w:eastAsia="zh-CN"/>
              </w:rPr>
              <w:t>自2020年6月1日起全国就已经开展“一盔一带”安全守护行动，那你们知道“一盔一带”指的是什么吗？</w:t>
            </w:r>
          </w:p>
          <w:p>
            <w:pPr>
              <w:spacing w:line="300" w:lineRule="exact"/>
              <w:ind w:firstLine="210" w:firstLineChars="100"/>
              <w:rPr>
                <w:rFonts w:hint="default" w:ascii="宋体" w:hAnsi="宋体" w:cs="宋体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幼：</w:t>
            </w:r>
            <w:r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val="en-US" w:eastAsia="zh-CN"/>
              </w:rPr>
              <w:t>一盔就是安全头盔，一带就是安全带。在乘坐电动车、摩托车的时候一定要佩戴好安全头盔，在乘坐私家车、出租车是一定要系好安全带。</w:t>
            </w:r>
          </w:p>
          <w:p>
            <w:pPr>
              <w:spacing w:line="300" w:lineRule="exact"/>
              <w:ind w:firstLine="210" w:firstLineChars="100"/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师：</w:t>
            </w: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为什么骑电动车要戴头盔呢？</w:t>
            </w:r>
          </w:p>
          <w:p>
            <w:pPr>
              <w:spacing w:line="300" w:lineRule="exact"/>
              <w:rPr>
                <w:rFonts w:hint="default" w:ascii="宋体" w:hAnsi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 xml:space="preserve">  幼：如果骑车时发生意外，头盔外壳坚硬安全，能够保护我们的脑袋，不会直接撞在障碍物上或者被砸伤。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10" w:firstLineChars="100"/>
              <w:textAlignment w:val="auto"/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3.出示头盔，了解头盔的结构</w:t>
            </w:r>
          </w:p>
          <w:p>
            <w:pPr>
              <w:spacing w:line="300" w:lineRule="exact"/>
              <w:ind w:firstLine="210" w:firstLineChars="100"/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师：我们一起来看一看这个头盔是由哪几部分组成的呢？</w:t>
            </w:r>
          </w:p>
          <w:p>
            <w:pPr>
              <w:spacing w:line="300" w:lineRule="exact"/>
              <w:ind w:firstLine="210" w:firstLineChars="100"/>
              <w:rPr>
                <w:rFonts w:hint="default" w:ascii="宋体" w:hAnsi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 xml:space="preserve">幼：挡风罩、帽体、安全束带、下巴护垫... </w:t>
            </w:r>
          </w:p>
          <w:p>
            <w:pPr>
              <w:spacing w:line="300" w:lineRule="exact"/>
              <w:ind w:firstLine="210" w:firstLineChars="100"/>
              <w:rPr>
                <w:rFonts w:hint="eastAsia" w:ascii="宋体" w:hAnsi="宋体" w:cs="宋体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  <w:lang w:val="en-US" w:eastAsia="zh-CN"/>
              </w:rPr>
              <w:t>师：那我们头盔的正确佩戴方法是怎样？</w:t>
            </w:r>
          </w:p>
          <w:p>
            <w:pPr>
              <w:spacing w:line="300" w:lineRule="exact"/>
              <w:ind w:firstLine="210" w:firstLineChars="100"/>
              <w:rPr>
                <w:rFonts w:hint="eastAsia" w:ascii="宋体" w:hAnsi="宋体" w:cs="宋体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  <w:lang w:val="en-US" w:eastAsia="zh-CN"/>
              </w:rPr>
              <w:t>幼：（1）打开束带；</w:t>
            </w:r>
          </w:p>
          <w:p>
            <w:pPr>
              <w:numPr>
                <w:ilvl w:val="0"/>
                <w:numId w:val="0"/>
              </w:numPr>
              <w:spacing w:line="300" w:lineRule="exact"/>
              <w:ind w:firstLine="420" w:firstLineChars="200"/>
              <w:rPr>
                <w:rFonts w:hint="default" w:ascii="宋体" w:hAnsi="宋体" w:cs="宋体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  <w:lang w:val="en-US" w:eastAsia="zh-CN"/>
              </w:rPr>
              <w:t>（2）将头盔水平放于头上，缓慢收紧束带直到感觉舒适；</w:t>
            </w:r>
          </w:p>
          <w:p>
            <w:pPr>
              <w:numPr>
                <w:ilvl w:val="0"/>
                <w:numId w:val="0"/>
              </w:numPr>
              <w:spacing w:line="300" w:lineRule="exact"/>
              <w:ind w:firstLine="420" w:firstLineChars="200"/>
              <w:rPr>
                <w:rFonts w:hint="default" w:ascii="宋体" w:hAnsi="宋体" w:cs="宋体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  <w:lang w:val="en-US" w:eastAsia="zh-CN"/>
              </w:rPr>
              <w:t>（3）调整束带置于耳朵下方；</w:t>
            </w:r>
          </w:p>
          <w:p>
            <w:pPr>
              <w:numPr>
                <w:ilvl w:val="0"/>
                <w:numId w:val="0"/>
              </w:numPr>
              <w:spacing w:line="300" w:lineRule="exact"/>
              <w:ind w:firstLine="420" w:firstLineChars="200"/>
              <w:rPr>
                <w:rFonts w:hint="default" w:ascii="宋体" w:hAnsi="宋体" w:cs="宋体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  <w:lang w:val="en-US" w:eastAsia="zh-CN"/>
              </w:rPr>
              <w:t>（4）束带调整好之后，拉金属带紧贴下巴；</w:t>
            </w:r>
          </w:p>
          <w:p>
            <w:pPr>
              <w:numPr>
                <w:ilvl w:val="0"/>
                <w:numId w:val="0"/>
              </w:numPr>
              <w:spacing w:line="300" w:lineRule="exact"/>
              <w:ind w:firstLine="420" w:firstLineChars="200"/>
              <w:rPr>
                <w:rFonts w:hint="default" w:ascii="宋体" w:hAnsi="宋体" w:cs="宋体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  <w:lang w:val="en-US" w:eastAsia="zh-CN"/>
              </w:rPr>
              <w:t xml:space="preserve">（5）确保头盔移动的幅度不大，同时保证未松开束带前头盔不会掉下来。    </w:t>
            </w:r>
          </w:p>
          <w:p>
            <w:pPr>
              <w:spacing w:line="300" w:lineRule="exact"/>
              <w:ind w:firstLine="210" w:firstLineChars="100"/>
              <w:rPr>
                <w:rFonts w:hint="default" w:ascii="宋体" w:hAnsi="宋体" w:cs="宋体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  <w:lang w:val="en-US" w:eastAsia="zh-CN"/>
              </w:rPr>
              <w:t>师：下面请两位幼儿上来，互相佩戴头盔，演示如何正确佩戴头盔。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10" w:firstLineChars="100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师：</w:t>
            </w:r>
            <w:r>
              <w:rPr>
                <w:rFonts w:hint="eastAsia" w:ascii="宋体" w:hAnsi="宋体" w:cs="宋体"/>
                <w:bCs/>
                <w:color w:val="000000"/>
                <w:szCs w:val="21"/>
                <w:lang w:val="en-US" w:eastAsia="zh-CN"/>
              </w:rPr>
              <w:t>为了自己及家人幸福请让“戴好头盔”和“系好安全带”成为习惯。“安全出行，佩戴头盔，从我做起”，生命只有一次，文明从我做起，让我们携起手来，共同营造文明和谐畅通的交通环境。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 w:firstLineChars="200"/>
              <w:textAlignment w:val="auto"/>
              <w:rPr>
                <w:rFonts w:hint="default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shd w:val="clear" w:color="auto" w:fill="FFFFFF"/>
                <w:lang w:val="en-US" w:eastAsia="zh-CN"/>
              </w:rPr>
            </w:pPr>
          </w:p>
        </w:tc>
      </w:tr>
    </w:tbl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3996055</wp:posOffset>
            </wp:positionH>
            <wp:positionV relativeFrom="paragraph">
              <wp:posOffset>170815</wp:posOffset>
            </wp:positionV>
            <wp:extent cx="1670050" cy="1252855"/>
            <wp:effectExtent l="0" t="0" r="6350" b="12065"/>
            <wp:wrapNone/>
            <wp:docPr id="2" name="图片 2" descr="_202110132117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_2021101321172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70050" cy="1252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宋体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2099310</wp:posOffset>
            </wp:positionH>
            <wp:positionV relativeFrom="paragraph">
              <wp:posOffset>170180</wp:posOffset>
            </wp:positionV>
            <wp:extent cx="1645285" cy="1234440"/>
            <wp:effectExtent l="0" t="0" r="635" b="0"/>
            <wp:wrapNone/>
            <wp:docPr id="1" name="图片 1" descr="_202110132126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_2021101321265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45285" cy="1234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宋体"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186690</wp:posOffset>
            </wp:positionH>
            <wp:positionV relativeFrom="paragraph">
              <wp:posOffset>180975</wp:posOffset>
            </wp:positionV>
            <wp:extent cx="1621155" cy="1216025"/>
            <wp:effectExtent l="0" t="0" r="9525" b="3175"/>
            <wp:wrapNone/>
            <wp:docPr id="3" name="图片 3" descr="_202110132116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_2021101321162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21155" cy="1216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6" w:h="16838"/>
      <w:pgMar w:top="1417" w:right="1304" w:bottom="1247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DC443D"/>
    <w:rsid w:val="32DC443D"/>
    <w:rsid w:val="439C34E8"/>
    <w:rsid w:val="644F0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 w:line="300" w:lineRule="atLeast"/>
      <w:jc w:val="left"/>
    </w:pPr>
    <w:rPr>
      <w:rFonts w:ascii="宋体" w:hAnsi="宋体" w:cs="宋体"/>
      <w:color w:val="333333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828</Words>
  <Characters>842</Characters>
  <Lines>0</Lines>
  <Paragraphs>0</Paragraphs>
  <TotalTime>3</TotalTime>
  <ScaleCrop>false</ScaleCrop>
  <LinksUpToDate>false</LinksUpToDate>
  <CharactersWithSpaces>853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2021-10-23T13:31:00Z</dcterms:created>
  <dc:creator>懒喵喵^o^</dc:creator>
  <cp:lastModifiedBy>懒喵喵^o^</cp:lastModifiedBy>
  <dcterms:modified xsi:type="dcterms:W3CDTF">2022-05-18T23:56:57Z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0FA588B3F2C947E59982061D43F092C3</vt:lpwstr>
  </property>
</Properties>
</file>