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《乘法分配律》</w:t>
      </w:r>
      <w:bookmarkStart w:id="0" w:name="_GoBack"/>
      <w:bookmarkEnd w:id="0"/>
      <w:r>
        <w:rPr>
          <w:rFonts w:hint="eastAsia"/>
          <w:sz w:val="36"/>
          <w:szCs w:val="24"/>
        </w:rPr>
        <w:t>教学反思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乘法分配律是四年级学习的重点，也是难点之一。它是在学生学习了加法交换律、加法结合律及乘法交换律、乘法结合律的基础上教学的，是一节比较抽象的概念课，教学是我根据教学内容的特点，为学生提供多种探究方法，激发学生的自主意识.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一、在对本节课的教学目标上，我定位在：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（1）通过学生比赛列式计算解决情景问题后，观察、比较、分析理解乘法分配律的含义，教师引导学生概括出乘法分配律的内容。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(2)初步感受乘法分配律能使一些计算简便。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（3）培养学生分析、推理、概括的思维能力。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二、结合自己所教案例，对本节课教学策略进行以下几点简要分析：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1、总体上我的教学思路是由具体——抽象-—具体。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学生已有的知识经验的基础上，一起来研究抽象的算式，寻找它们各自的特点，从而概括它们的规律。在寻找规律的过程中，有同学是横向观察,也有同学是纵向观察，老师都予以肯定和表扬，目的是让学生从自己的数学现实出发，去尝试解决问题，又能使不同思维水平的学生得到相应的满足，获得相应的成功体验.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2、从学生已有知识出发。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教师要深入了解各层次学生思维实际，提供充分的信息，为各层次学生参与探索学习活动创造条件,没有学生主体的主动参与，不会有学生主体的主动发展，教师若不了解学生实际,一下子把学习目标定得很高,势必会造成部分学生高不可攀而坐等观望，失去信心浪费宝贵的学习时间。以往教学该课时都是以计算引入，有复习旧知，也有比一比谁的计算能力强开场。我想是不是可以抛开计算，带着愉快的心情进课堂,因此，我在一开始设计了一个植树的情境，让学生在一个宽松愉悦的环境中，走进生活,开始学习新知。这样所设的起点较低,学生比较容易接受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3、鼓励学生大胆猜想。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猜想是科学发现的前奏。学生的学习活动中同样不能没有猜想,否则，主体性探究 活动便缺少了内在的动力，自主学习的过程也成了失去目标的无意义操作。学生看到加法交换律和加法结合律，从直观上产生了关于乘法运算定律的猜想。于是，接下来的举例就成了验证猜想的必需，无论猜想的结论是“是"还是“非”，学生的思维一直是活跃着的，对学生都是有意义的。这个过程是教会学生 学习与掌握探索方法的过程，是培养学生学习品格的过程.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4、师生平等交流。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教学过程是师生共创共生的过程，新课程确定的培养目标和所倡导的学习方式要求 教师必须转换角色。改变已有的教学行为,教师必须从“师道尊严”的架子中走出来，与学生平等地参与教学，成为共同建构学习的参与者。在以上教学片断中，教 师让学生充分经历学习过程，调动学生学习的热情:猜想--倾听——举例-—验证，在 欣赏学生的“闪光”处给学生“点拨".教师没有过多的讲授,也没有花大量的时间去 刻意的创设教学情境，只是做唤醒学生主体意识的工作,引导学生大胆猜想，大胆表达.学生借助已有的知识经验,自主解决新问题,使学生的主体地位得以体现。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5、将学生放在主体位置。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把学生放在主动探索知识规律的主体位置上，让学生能自由地利用自己的知识经验、思维方式去尝试解决问题.在探究这一系列的等式有什么共同点的活动中,学生涌现出的各种说法，说明学生的智力潜能是巨大的.所以我在这里花了较多的时间，让学生多说，谈谈各自不同的看法，说说自己的新发现，教师尽可能少说，为的就是要还给学生自由探索的时间和空间，从而能使学生的主动性、自主性和创造性得到充分的发挥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三、教学中的不足和改进之处: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教学过程中，也有不尽人意的地方，如虽然本节课在感知乘法分配律上下了不少工夫，但在乘法分配律的理解上还不够，因此在归纳乘法分配律的内容时，学生难以完整地总结出乘法分配律，另外还有部分学困生对乘法分配律不太理解，运用时问题较多等，今后的工作中，要多向以下几个方面努力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1．多听课,多学习。尤其是优秀教师的课，学习他们的新思想、新方法，改善课堂教学，提高课堂教学艺术和课堂效率。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2．加强同科组教师之间的沟通和交流,相互学习，取长补短，共同进步。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3．认真钻研教材，把握好教材的重点、难点、关键点、易混点,上课时才能做到心中有数,游刃有余.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A4"/>
    <w:rsid w:val="003E60A4"/>
    <w:rsid w:val="00414552"/>
    <w:rsid w:val="00DA77B2"/>
    <w:rsid w:val="2D0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252</Words>
  <Characters>1438</Characters>
  <Lines>11</Lines>
  <Paragraphs>3</Paragraphs>
  <TotalTime>1</TotalTime>
  <ScaleCrop>false</ScaleCrop>
  <LinksUpToDate>false</LinksUpToDate>
  <CharactersWithSpaces>1687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2018-06-05T23:59:00Z</dcterms:created>
  <dc:creator>微软用户</dc:creator>
  <cp:lastModifiedBy>Hy</cp:lastModifiedBy>
  <dcterms:modified xsi:type="dcterms:W3CDTF">2022-04-30T08:03:26Z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D55011E28D354202A9823F059805B814</vt:lpwstr>
  </property>
</Properties>
</file>