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三十五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ind w:firstLine="42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一、时间地点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2022年1月5日下午13:30新桥实验小学支部活动室</w:t>
      </w:r>
      <w:bookmarkStart w:id="0" w:name="_GoBack"/>
      <w:bookmarkEnd w:id="0"/>
    </w:p>
    <w:p>
      <w:pPr>
        <w:numPr>
          <w:ilvl w:val="0"/>
          <w:numId w:val="1"/>
        </w:numPr>
        <w:ind w:firstLine="420"/>
        <w:jc w:val="both"/>
        <w:rPr>
          <w:rFonts w:hint="default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lang w:val="en-US" w:eastAsia="zh-CN"/>
        </w:rPr>
        <w:t>评估专家及分组安排</w:t>
      </w:r>
    </w:p>
    <w:tbl>
      <w:tblPr>
        <w:tblStyle w:val="7"/>
        <w:tblW w:w="7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556"/>
        <w:gridCol w:w="3203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5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评估专家</w:t>
            </w:r>
          </w:p>
        </w:tc>
        <w:tc>
          <w:tcPr>
            <w:tcW w:w="3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课题组</w:t>
            </w:r>
          </w:p>
        </w:tc>
        <w:tc>
          <w:tcPr>
            <w:tcW w:w="14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周小芬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✮</w:t>
            </w:r>
            <w:r>
              <w:rPr>
                <w:rFonts w:hint="eastAsia"/>
                <w:vertAlign w:val="baseline"/>
                <w:lang w:val="en-US" w:eastAsia="zh-CN"/>
              </w:rPr>
              <w:t>、徐春凤、金薇</w:t>
            </w:r>
          </w:p>
        </w:tc>
        <w:tc>
          <w:tcPr>
            <w:tcW w:w="3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初中政治、初中语文、初中英语</w:t>
            </w:r>
          </w:p>
        </w:tc>
        <w:tc>
          <w:tcPr>
            <w:tcW w:w="14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博雅楼三楼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邵宏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✮</w:t>
            </w:r>
            <w:r>
              <w:rPr>
                <w:rFonts w:hint="eastAsia"/>
                <w:vertAlign w:val="baseline"/>
                <w:lang w:val="en-US" w:eastAsia="zh-CN"/>
              </w:rPr>
              <w:t>、盛小青、钱丽娟</w:t>
            </w:r>
          </w:p>
        </w:tc>
        <w:tc>
          <w:tcPr>
            <w:tcW w:w="3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初中数学、初中物理、综合实践</w:t>
            </w:r>
          </w:p>
        </w:tc>
        <w:tc>
          <w:tcPr>
            <w:tcW w:w="14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博雅楼一楼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荣誉室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姚振平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✮</w:t>
            </w:r>
            <w:r>
              <w:rPr>
                <w:rFonts w:hint="eastAsia"/>
                <w:vertAlign w:val="baseline"/>
                <w:lang w:val="en-US" w:eastAsia="zh-CN"/>
              </w:rPr>
              <w:t>、陈华芳</w:t>
            </w:r>
          </w:p>
        </w:tc>
        <w:tc>
          <w:tcPr>
            <w:tcW w:w="3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小学语文、幼教（1）、幼教（2）</w:t>
            </w:r>
          </w:p>
        </w:tc>
        <w:tc>
          <w:tcPr>
            <w:tcW w:w="14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弘毅楼四楼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李志军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✮</w:t>
            </w:r>
            <w:r>
              <w:rPr>
                <w:rFonts w:hint="eastAsia"/>
                <w:vertAlign w:val="baseline"/>
                <w:lang w:val="en-US" w:eastAsia="zh-CN"/>
              </w:rPr>
              <w:t>、徐文娟、张卫</w:t>
            </w:r>
          </w:p>
        </w:tc>
        <w:tc>
          <w:tcPr>
            <w:tcW w:w="3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小学数学（1）、小学数学（2）、小学英语</w:t>
            </w:r>
          </w:p>
        </w:tc>
        <w:tc>
          <w:tcPr>
            <w:tcW w:w="14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弘毅楼四楼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支部活动室</w:t>
            </w:r>
          </w:p>
        </w:tc>
      </w:tr>
    </w:tbl>
    <w:p>
      <w:pPr>
        <w:numPr>
          <w:ilvl w:val="0"/>
          <w:numId w:val="1"/>
        </w:numPr>
        <w:ind w:firstLine="420"/>
        <w:jc w:val="both"/>
        <w:rPr>
          <w:rFonts w:hint="default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具体要求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 xml:space="preserve">  1、请各课题组事先准备好中期评估表（1份，见附件）和中期报告（3-4份）和汇报课件。</w:t>
      </w:r>
    </w:p>
    <w:p>
      <w:pPr>
        <w:numPr>
          <w:ilvl w:val="0"/>
          <w:numId w:val="0"/>
        </w:numPr>
        <w:ind w:firstLine="42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2、各课题第一、第二主持人参加中期评估活动，汇报时间控制在10分钟。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3、请各参加人员配合学校做好疫情防控工作。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</w:t>
      </w:r>
    </w:p>
    <w:p>
      <w:pPr>
        <w:rPr>
          <w:b/>
          <w:sz w:val="24"/>
          <w:szCs w:val="24"/>
        </w:rPr>
      </w:pP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新北区“姚建法名教师”成长营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1.4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29EBA"/>
    <w:multiLevelType w:val="singleLevel"/>
    <w:tmpl w:val="5F529EB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25E31F8"/>
    <w:rsid w:val="027F5A36"/>
    <w:rsid w:val="0A4108F7"/>
    <w:rsid w:val="0C532149"/>
    <w:rsid w:val="0F827E3C"/>
    <w:rsid w:val="12070C7D"/>
    <w:rsid w:val="151B44AC"/>
    <w:rsid w:val="171E4D37"/>
    <w:rsid w:val="18CF0E48"/>
    <w:rsid w:val="19794C5C"/>
    <w:rsid w:val="19AE61A3"/>
    <w:rsid w:val="1F53437D"/>
    <w:rsid w:val="22A13B1A"/>
    <w:rsid w:val="26AB2ED2"/>
    <w:rsid w:val="27504864"/>
    <w:rsid w:val="2F4108C9"/>
    <w:rsid w:val="3012563E"/>
    <w:rsid w:val="33A41869"/>
    <w:rsid w:val="34BF5724"/>
    <w:rsid w:val="351B2E14"/>
    <w:rsid w:val="37BB3276"/>
    <w:rsid w:val="41FF56FE"/>
    <w:rsid w:val="428F5DA8"/>
    <w:rsid w:val="46330320"/>
    <w:rsid w:val="49BA4C81"/>
    <w:rsid w:val="50FA2135"/>
    <w:rsid w:val="520428BD"/>
    <w:rsid w:val="52BB6197"/>
    <w:rsid w:val="55AD0BA6"/>
    <w:rsid w:val="55E97AB7"/>
    <w:rsid w:val="55EC5901"/>
    <w:rsid w:val="592B7873"/>
    <w:rsid w:val="5A605046"/>
    <w:rsid w:val="5C0A27AB"/>
    <w:rsid w:val="63A150F0"/>
    <w:rsid w:val="66185489"/>
    <w:rsid w:val="68331A7E"/>
    <w:rsid w:val="6B261824"/>
    <w:rsid w:val="7C5932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102</Words>
  <Characters>583</Characters>
  <Lines>4</Lines>
  <Paragraphs>1</Paragraphs>
  <TotalTime>2</TotalTime>
  <ScaleCrop>false</ScaleCrop>
  <LinksUpToDate>false</LinksUpToDate>
  <CharactersWithSpaces>684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2020-01-06T00:17:00Z</cp:lastPrinted>
  <dcterms:modified xsi:type="dcterms:W3CDTF">2022-01-06T05:18:42Z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B5BE95C589704952A607D911D71AE422</vt:lpwstr>
  </property>
</Properties>
</file>