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分与合教学反思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从教学内容来看，例题选择的是分</w:t>
      </w:r>
      <w:r>
        <w:rPr>
          <w:rFonts w:hint="eastAsia"/>
          <w:sz w:val="24"/>
          <w:szCs w:val="24"/>
          <w:lang w:val="en-US" w:eastAsia="zh-CN"/>
        </w:rPr>
        <w:t>桃子</w:t>
      </w:r>
      <w:r>
        <w:rPr>
          <w:rFonts w:hint="eastAsia"/>
          <w:sz w:val="24"/>
          <w:szCs w:val="24"/>
        </w:rPr>
        <w:t>教学4的分与合、分</w:t>
      </w:r>
      <w:r>
        <w:rPr>
          <w:rFonts w:hint="eastAsia"/>
          <w:sz w:val="24"/>
          <w:szCs w:val="24"/>
          <w:lang w:val="en-US" w:eastAsia="zh-CN"/>
        </w:rPr>
        <w:t>圆片</w:t>
      </w:r>
      <w:r>
        <w:rPr>
          <w:rFonts w:hint="eastAsia"/>
          <w:sz w:val="24"/>
          <w:szCs w:val="24"/>
        </w:rPr>
        <w:t>教学5的分与合，我找来了4朵花让学生上台动手分一分。既激发了学生的学习兴趣，又让孩子更直观的理解其中的含义。对孩子来说，2—5的分与合已经不陌生了，大部分在幼儿园已经学过，所以让他们用</w:t>
      </w:r>
      <w:r>
        <w:rPr>
          <w:rFonts w:hint="eastAsia"/>
          <w:sz w:val="24"/>
          <w:szCs w:val="24"/>
          <w:lang w:val="en-US" w:eastAsia="zh-CN"/>
        </w:rPr>
        <w:t>圆片</w:t>
      </w:r>
      <w:r>
        <w:rPr>
          <w:rFonts w:hint="eastAsia"/>
          <w:sz w:val="24"/>
          <w:szCs w:val="24"/>
        </w:rPr>
        <w:t>去分，似乎已提不起他们的兴趣。在教学4、5的分与合时，我在教材的基础上进行了补充，即引导他们有序地归纳为一个总的分合式，我觉得这也是孩子学习数学应培养的一种意识和能力。在这一环节上，我不是很满意，觉得自己引导的成分多了一些，原因是：1、孩子在幼儿园学习的分与合就是分开的分合式，已形成定势，不愿再去接受一种新的形式；2、怕孩子的归纳能力达不到，没有怎么放手。每学完一个分与合，及时通过游戏地形式加以巩固。在之后的练习中，引导学生先读题，再审题。在全课总结时，一位孩子的表现让我眼睛一亮，他准确地说出了这节课的主要内容，有条不紊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>从教学常规的训练上，说实话，我觉得一年级的孩子，一个月不到的时间，绝大部分同学已做得不错（也许我的要求不是太高），因为孩子还小，一堂课40分钟能基本坐住已很不容易了。从听课习惯上来讲，我注重培养孩子的听课习惯，如倾听，眼睛跟着老师转，等等，当然这需要假以时日，我相信会越来越好。但我们班有一个学生，在我讲课时不停地和我抢话说，折腾了半节课。其实在课前我已单独做过他的思想工作，不知他是希望表现自己，还是希望引起老师的注意，或是已养成的一种坏习惯，这个情况还比较特殊，因为一般孩子在老师的教育下都知道上课举手发言，更何况是这样旁若无人地在课堂上随便说话，这值得我去思考，找到一些解决办法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我的困惑：1、一年级孩子大部分数学知识都在幼儿园已经学过，如何更大限度地调动孩子上课听课的积极性，是值得我研究的一个话题。2、一年级数学教学中该如何放手，有时觉得自己把握不住。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9D"/>
    <w:rsid w:val="000D789D"/>
    <w:rsid w:val="00876ACA"/>
    <w:rsid w:val="00E30714"/>
    <w:rsid w:val="7E17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121</Words>
  <Characters>694</Characters>
  <Lines>5</Lines>
  <Paragraphs>1</Paragraphs>
  <TotalTime>5</TotalTime>
  <ScaleCrop>false</ScaleCrop>
  <LinksUpToDate>false</LinksUpToDate>
  <CharactersWithSpaces>814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2014-10-13T03:31:00Z</dcterms:created>
  <dc:creator>微软用户</dc:creator>
  <cp:lastModifiedBy>k</cp:lastModifiedBy>
  <dcterms:modified xsi:type="dcterms:W3CDTF">2021-10-12T11:57:41Z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7DDCFC13A561408896FF8C327345A5CC</vt:lpwstr>
  </property>
</Properties>
</file>