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有幸学习了孔珊珊老师执教的二年级语文《会走路的书》第一课时。这是一篇童话故事，清新优美，讲述了小鸟和驯鹿一家的友情。课文语言富有童趣，浅显易懂，且引人入胜，深受孩子们的喜欢。孔老师语言亲切，教态自然，能根据低年级孩子的年龄特点，结合他们的心理特征，设计教学，感受颇深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识字教学扎实多样。从课题中“路”字的教学开始，到串联课文情节的“玩”“送”“陪”“跟”，随文识字渗透在整个教学中。课堂上，孔老师把传统的生字词卡运用得淋漓尽致，“好一会儿”“好奇”“天天来陪”“有趣”这些关键词语和易读错词语的出示，在反复指导和朗读中，学生们做到熟记于心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注学习方法和学习习惯的培养。低年级正是打基础的阶段，教学中，孔老师注重对学生学习方法的指导和学生良好学习习惯的培养。如：引导学生，边读边画出，从哪里可以看出小鸟和小鹿是一对好朋友？引导学生在读和画中找出关键语句、关键词语，“天天来陪”“跟着去了很多有趣的地方”等等。每次学生自由朗读结束后，孔老师总会相机评价，表扬一些学生的读书习惯，鼓励大家向他们学习，在潜移默化中培养学生的学习习惯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default"/>
          <w:sz w:val="24"/>
          <w:szCs w:val="24"/>
          <w:lang w:val="en-US" w:eastAsia="zh-CN"/>
        </w:rPr>
        <w:t>注重说话，培养孩子说话能力。课上，</w:t>
      </w:r>
      <w:r>
        <w:rPr>
          <w:rFonts w:hint="eastAsia"/>
          <w:sz w:val="24"/>
          <w:szCs w:val="24"/>
          <w:lang w:val="en-US" w:eastAsia="zh-CN"/>
        </w:rPr>
        <w:t>孔</w:t>
      </w:r>
      <w:r>
        <w:rPr>
          <w:rFonts w:hint="default"/>
          <w:sz w:val="24"/>
          <w:szCs w:val="24"/>
          <w:lang w:val="en-US" w:eastAsia="zh-CN"/>
        </w:rPr>
        <w:t>老师很注重说话训练。第一处，“小鸟跟着他去了许多地方，看见了许多有趣的东西”时，引导学生想象他们可能去了哪些地方？看到了哪些有趣的地方，并让孩子们用上 “小鸟跟着小树来到了______，看到了_________ 。”句式说说。第二处，好朋友即将分别，一定有好多话要说，如果你是小鸟，会说什么？如果你是小树，会说些什么？孩子们有的说：“小树，我明年春天还会来的。”“小树再见了，我要走了，我会想你的。”“你可要早点回来呀！”“小鸟路上小心！”……从孩子们的对话中，我们可以深深地感觉到小鸟和小树的依依惜别之情。第三处，课文最后“小鸟来到小驯鹿的家……”引导学生想象他门之间又会发生什么故事呢？让学生续编下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去。不仅在这样的说话训练中培养了学生的想象力，也让学生在对话中实现对课文内容的提升。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整堂课，孔老师能根据新课标的要求，教学目标明确，教学方法多样，学生评价多元，随文识字和集中识字相结合，第一课时的教学达到了非常好的效果，值得我们学习。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EF0148"/>
    <w:multiLevelType w:val="singleLevel"/>
    <w:tmpl w:val="A6EF01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8514B"/>
    <w:rsid w:val="06B43B46"/>
    <w:rsid w:val="1228514B"/>
    <w:rsid w:val="29155B1E"/>
    <w:rsid w:val="3C5A7F4C"/>
    <w:rsid w:val="4D475906"/>
    <w:rsid w:val="52230FE7"/>
    <w:rsid w:val="606C78CD"/>
    <w:rsid w:val="64B52C4E"/>
    <w:rsid w:val="77025607"/>
    <w:rsid w:val="7BE442EF"/>
    <w:rsid w:val="7F433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2021-10-27T23:47:00Z</dcterms:created>
  <dc:creator>雾里看花</dc:creator>
  <cp:lastModifiedBy>雾里看花</cp:lastModifiedBy>
  <dcterms:modified xsi:type="dcterms:W3CDTF">2021-11-11T03:04:13Z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92EB86CBD2084DE08FB1B7502F149868</vt:lpwstr>
  </property>
</Properties>
</file>