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80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五年级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(6)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班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班队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780" w:firstLineChars="18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施伟芬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这学期我担任五年级</w:t>
      </w:r>
      <w:r>
        <w:rPr>
          <w:rFonts w:hint="eastAsia"/>
          <w:lang w:eastAsia="zh-CN"/>
        </w:rPr>
        <w:t>六</w:t>
      </w:r>
      <w:r>
        <w:rPr>
          <w:rFonts w:hint="eastAsia"/>
        </w:rPr>
        <w:t>班班主任，我关心热爱我的学生，既是学生的师长，又是他们的朋友。我为人师表，以身作则，处处做学生的表率，让学生在潜移默化中养成良好的学习、生活习惯。为了给学生创造一个良好的学习氛围，构成团结努力、尊师守纪、用心进取的班风、学风，我在班级管理上花了不少心血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首先，我选出了得力的班干，制定了班规，结合少先队的检查评比制度，我班也实行登分制，让班干协助管理，全体学生进行监督。学生在各方面表现得好就加分，表现不好就减分。每个学生的纪律、学习、卫生、操行状况都从他的登分表中体现出来。到了期末，根据学生得分的高低评出前十名给予奖励，这样就构成了一种竞争机制，大家都想得高分，都想办法在各个方面表现自己，为自己夺分，因此，无论是学习还是纪律，学生都有了很大进步，班主任也省去了很多管理上的繁琐细节，大部分学生会很自觉地遵守纪律和学习。这样有效地激发了学生各方面的用心性，无论是学习、纪律还是卫生、两操都比以前有了很大进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次，为丰富学生的课外生活，我班这学期开展了丰富多彩的活动。本学期我们班开展了丰富多彩的班队会活动，学生在活动中得到锻炼受到教育，如：崇尚节约队会，安全知识队会，猜谜语队会，讲故事队会等，还定期出版墙报，学生的特长得到发挥。另外在</w:t>
      </w:r>
      <w:r>
        <w:rPr>
          <w:rFonts w:hint="eastAsia"/>
          <w:lang w:eastAsia="zh-CN"/>
        </w:rPr>
        <w:t>校运动会</w:t>
      </w:r>
      <w:r>
        <w:rPr>
          <w:rFonts w:hint="eastAsia"/>
        </w:rPr>
        <w:t>上，我们班的学生表现出来的群众荣誉感让我感动，他们奋力拼搏的精神也值得表扬。透过这些活动，培养了学生的动手、动脑潜力，也让学生充分展示了自己的特长。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为班主任，学生的思想教育工作是必不可少的。每周的星期一早读课都是我对学生进行思想教育的固定时间，利用这20分钟，我会针对最近的事情向学生讲一些做人的道理和做事的原则、方法等，教会学生一些课堂上学不到的社会知识，让他们学会区分是非。有时也会利用其他时间针对个别学生的问题找学生谈话，及时纠正他们的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生在学校，安全第一，所以安全教育是我每一天放学前的必要资料。除了教育学生注意用电、用火安全和交通安全以外，还强调学生不准下河游泳，不准玩危险游戏，如爬树、玩弹弓、玩玩具枪、追逐打闹等危险的活动都不允许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为班主任，抓好学生的学习是首要任务。针对我班学生基础差、学习用心性差的特点，我个性强调学生必须要做好复习和预习工作。每一天早读前我都进教室检查学生的复习、预习状况，监督学生养成良好的学习习惯。在考</w:t>
      </w:r>
      <w:r>
        <w:rPr>
          <w:rFonts w:hint="eastAsia"/>
          <w:lang w:eastAsia="zh-CN"/>
        </w:rPr>
        <w:t>试</w:t>
      </w:r>
      <w:r>
        <w:rPr>
          <w:rFonts w:hint="eastAsia"/>
        </w:rPr>
        <w:t>后，给家长发了家校联系条，要求家长和老师共同监督学生完成学习任务。对于基础较差的学生，采取结对子一帮一的方式，让学习好的学生帮忙差生，大家共同进步。经过一学期的努力，我班学生的学习成绩有了提高，学生学习的用心性也高了，班上构成了你追我赶、不懂就问的学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不仅仅关心学生的学习、纪律，还关心他们的生活和思想状况，对我班的学生基本都进行了不同形式的家访，对学生的家庭状况了解很清楚，加强了学校和家长的联系，为更好的教育学生进行沟通。还经常和学生拉家常聊天，及时了解他们的思想动态。对不遵守纪律的学生耐心教育，不歧视他们，让他们感到群众的温暖，老师的爱。作为班主任，我以身作则，每一天早早来到学校辅导学生的学习和打扫卫生状况，要求学生做到的事老师首先做到，对学生一视同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总之，这个学期我们班的班风、学风比上学期有了更好的转变，学生的群众荣誉感更强，学习的用心性更高，纪律、卫生各方面做得更好。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C2ED8"/>
    <w:rsid w:val="181F1614"/>
    <w:rsid w:val="4760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你在想桃子？</cp:lastModifiedBy>
  <dcterms:modified xsi:type="dcterms:W3CDTF">2021-01-17T11:29:25Z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