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A5" w:rsidRDefault="001731C5" w:rsidP="001731C5">
      <w:pPr>
        <w:jc w:val="center"/>
        <w:rPr>
          <w:b/>
          <w:sz w:val="52"/>
          <w:szCs w:val="52"/>
        </w:rPr>
      </w:pPr>
      <w:r w:rsidRPr="001731C5">
        <w:rPr>
          <w:b/>
          <w:sz w:val="52"/>
          <w:szCs w:val="52"/>
        </w:rPr>
        <w:t>学习故事</w:t>
      </w:r>
    </w:p>
    <w:p w:rsidR="00E50405" w:rsidRPr="00E50405" w:rsidRDefault="00661E65" w:rsidP="001731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泥工：大蒜</w:t>
      </w:r>
      <w:bookmarkStart w:id="0" w:name="_GoBack"/>
      <w:bookmarkEnd w:id="0"/>
    </w:p>
    <w:p w:rsidR="001731C5" w:rsidRPr="001731C5" w:rsidRDefault="001731C5">
      <w:pPr>
        <w:rPr>
          <w:b/>
          <w:sz w:val="28"/>
          <w:szCs w:val="28"/>
        </w:rPr>
      </w:pPr>
      <w:r w:rsidRPr="001731C5">
        <w:rPr>
          <w:rFonts w:hint="eastAsia"/>
          <w:b/>
          <w:sz w:val="28"/>
          <w:szCs w:val="28"/>
        </w:rPr>
        <w:t>事件描述：</w:t>
      </w:r>
    </w:p>
    <w:p w:rsidR="00644472" w:rsidRDefault="001731C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Pr="000032B5">
        <w:rPr>
          <w:rFonts w:hint="eastAsia"/>
          <w:sz w:val="28"/>
          <w:szCs w:val="28"/>
        </w:rPr>
        <w:t xml:space="preserve">   </w:t>
      </w:r>
      <w:r w:rsidRPr="000032B5">
        <w:rPr>
          <w:rFonts w:asciiTheme="majorEastAsia" w:eastAsiaTheme="majorEastAsia" w:hAnsiTheme="majorEastAsia" w:hint="eastAsia"/>
          <w:sz w:val="28"/>
          <w:szCs w:val="28"/>
        </w:rPr>
        <w:t>9月</w:t>
      </w:r>
      <w:r w:rsidR="00644472">
        <w:rPr>
          <w:rFonts w:asciiTheme="majorEastAsia" w:eastAsiaTheme="majorEastAsia" w:hAnsiTheme="majorEastAsia" w:hint="eastAsia"/>
          <w:sz w:val="28"/>
          <w:szCs w:val="28"/>
        </w:rPr>
        <w:t>26日早晨区域游戏时，万灵煊和其他小伙伴一起来到美工区，寻找到贴有自己标记的橡皮泥后放到桌面上，然后又起身去拿了泥工板，回到座位后和同桌的小朋友一起聊着天，手上捏着橡皮泥</w:t>
      </w:r>
      <w:r w:rsidR="00164D91">
        <w:rPr>
          <w:rFonts w:asciiTheme="majorEastAsia" w:eastAsiaTheme="majorEastAsia" w:hAnsiTheme="majorEastAsia" w:hint="eastAsia"/>
          <w:sz w:val="28"/>
          <w:szCs w:val="28"/>
        </w:rPr>
        <w:t>，搓搓圆、搓搓长条、用盖子压出图案，就这样漫无目的的玩了大约一分钟后，我蹲下身体想着怎样能很自然的今天他们的谈话呢。这时突然有个小朋友说到：“看见没，我们植物角的大蒜好像发芽了哦”我抓住机会说道：“真的啊？我都没发现呢？你们还记得大蒜长什么样子吗？”万灵煊和其他小朋友异口同声的说道：“记得啊。”我又问道：“那你们能用橡皮泥做一做吗？”孩子们没有回答我的话，各自就开始揉捏起来。</w:t>
      </w:r>
      <w:r w:rsidR="003E5DE5">
        <w:rPr>
          <w:rFonts w:asciiTheme="majorEastAsia" w:eastAsiaTheme="majorEastAsia" w:hAnsiTheme="majorEastAsia" w:hint="eastAsia"/>
          <w:sz w:val="28"/>
          <w:szCs w:val="28"/>
        </w:rPr>
        <w:t>过了一分钟后万灵煊还是没有捏出什么形状出来，其他小朋友有的索性就放弃了。我看到情况不好，赶紧跑到</w:t>
      </w:r>
      <w:proofErr w:type="gramStart"/>
      <w:r w:rsidR="003E5DE5">
        <w:rPr>
          <w:rFonts w:asciiTheme="majorEastAsia" w:eastAsiaTheme="majorEastAsia" w:hAnsiTheme="majorEastAsia" w:hint="eastAsia"/>
          <w:sz w:val="28"/>
          <w:szCs w:val="28"/>
        </w:rPr>
        <w:t>植物角拿了</w:t>
      </w:r>
      <w:proofErr w:type="gramEnd"/>
      <w:r w:rsidR="003E5DE5">
        <w:rPr>
          <w:rFonts w:asciiTheme="majorEastAsia" w:eastAsiaTheme="majorEastAsia" w:hAnsiTheme="majorEastAsia" w:hint="eastAsia"/>
          <w:sz w:val="28"/>
          <w:szCs w:val="28"/>
        </w:rPr>
        <w:t>颗大蒜头放到桌上，万灵煊和其他小朋友停下手中的动作看了一眼大蒜头，万灵煊和大家又一起讨论着</w:t>
      </w:r>
      <w:r w:rsidR="003A4462">
        <w:rPr>
          <w:rFonts w:asciiTheme="majorEastAsia" w:eastAsiaTheme="majorEastAsia" w:hAnsiTheme="majorEastAsia" w:hint="eastAsia"/>
          <w:sz w:val="28"/>
          <w:szCs w:val="28"/>
        </w:rPr>
        <w:t>蒜头重新揉捏手中的橡皮泥，一边观察一边做大约过了1分钟后万灵煊手中大蒜头大概有了形状，可是太小体现不出大蒜头的厚实感，我说道：“万灵煊，你可以把大蒜头拿起来观察下。”接着万灵煊拿起桌面的大蒜头放在手中左右转了一圈，然后放下继续做橡皮泥“大蒜头”</w:t>
      </w:r>
      <w:r w:rsidR="00335053">
        <w:rPr>
          <w:rFonts w:asciiTheme="majorEastAsia" w:eastAsiaTheme="majorEastAsia" w:hAnsiTheme="majorEastAsia" w:hint="eastAsia"/>
          <w:sz w:val="28"/>
          <w:szCs w:val="28"/>
        </w:rPr>
        <w:t>过了一会大蒜头的厚实感有了明显体现，她又拿起大蒜头看了看放下，手中的泥工“大蒜头”在尖处也做了调整。最后拿起真实的大蒜头和自己的大蒜头对比了下，非常像呢！继续重新再做一个</w:t>
      </w:r>
      <w:r w:rsidR="00335053">
        <w:rPr>
          <w:rFonts w:asciiTheme="majorEastAsia" w:eastAsiaTheme="majorEastAsia" w:hAnsiTheme="majorEastAsia"/>
          <w:sz w:val="28"/>
          <w:szCs w:val="28"/>
        </w:rPr>
        <w:t>……</w:t>
      </w:r>
    </w:p>
    <w:p w:rsidR="00856899" w:rsidRPr="000032B5" w:rsidRDefault="00696B8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5ED2E20" wp14:editId="770F315A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2945765" cy="2209800"/>
            <wp:effectExtent l="0" t="0" r="698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A855046" wp14:editId="776557FB">
            <wp:simplePos x="0" y="0"/>
            <wp:positionH relativeFrom="column">
              <wp:posOffset>3790950</wp:posOffset>
            </wp:positionH>
            <wp:positionV relativeFrom="paragraph">
              <wp:posOffset>7620</wp:posOffset>
            </wp:positionV>
            <wp:extent cx="2882265" cy="2162175"/>
            <wp:effectExtent l="0" t="0" r="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472">
        <w:rPr>
          <w:rFonts w:asciiTheme="majorEastAsia" w:eastAsiaTheme="majorEastAsia" w:hAnsiTheme="majorEastAsia"/>
          <w:noProof/>
          <w:sz w:val="28"/>
          <w:szCs w:val="28"/>
        </w:rPr>
        <w:t xml:space="preserve"> </w:t>
      </w:r>
    </w:p>
    <w:p w:rsidR="001731C5" w:rsidRDefault="001731C5">
      <w:pPr>
        <w:rPr>
          <w:b/>
          <w:sz w:val="28"/>
          <w:szCs w:val="28"/>
        </w:rPr>
      </w:pPr>
    </w:p>
    <w:p w:rsidR="00856899" w:rsidRDefault="00856899">
      <w:pPr>
        <w:rPr>
          <w:b/>
          <w:sz w:val="28"/>
          <w:szCs w:val="28"/>
        </w:rPr>
      </w:pPr>
    </w:p>
    <w:p w:rsidR="00856899" w:rsidRDefault="00856899">
      <w:pPr>
        <w:rPr>
          <w:b/>
          <w:sz w:val="28"/>
          <w:szCs w:val="28"/>
        </w:rPr>
      </w:pPr>
    </w:p>
    <w:p w:rsidR="00696B8F" w:rsidRPr="001731C5" w:rsidRDefault="00696B8F">
      <w:pPr>
        <w:rPr>
          <w:b/>
          <w:sz w:val="28"/>
          <w:szCs w:val="28"/>
        </w:rPr>
      </w:pPr>
    </w:p>
    <w:p w:rsidR="00856899" w:rsidRDefault="00B024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情况</w:t>
      </w:r>
      <w:r w:rsidR="00CE39B6">
        <w:rPr>
          <w:rFonts w:hint="eastAsia"/>
          <w:b/>
          <w:sz w:val="28"/>
          <w:szCs w:val="28"/>
        </w:rPr>
        <w:t>分析：</w:t>
      </w:r>
    </w:p>
    <w:p w:rsidR="00CE39B6" w:rsidRPr="00DA6DD2" w:rsidRDefault="00CE39B6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Pr="00DA6DD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96B8F">
        <w:rPr>
          <w:rFonts w:asciiTheme="minorEastAsia" w:hAnsiTheme="minorEastAsia" w:hint="eastAsia"/>
          <w:sz w:val="28"/>
          <w:szCs w:val="28"/>
        </w:rPr>
        <w:t>万灵煊每次都对美工区的游戏非常感兴趣，每次都能在美工区发现不同的游戏方式。但是对于手工方面的能力不是很强，而且想象的能力也不是很好，对于这样的孩子作为老师应该尊重孩子的个体差异，尽量多丰富区域材料才能给孩子有创造的机会</w:t>
      </w:r>
      <w:r w:rsidR="00CB61BE">
        <w:rPr>
          <w:rFonts w:asciiTheme="minorEastAsia" w:hAnsiTheme="minorEastAsia" w:hint="eastAsia"/>
          <w:sz w:val="28"/>
          <w:szCs w:val="28"/>
        </w:rPr>
        <w:t>，结合主题的可以提供相应的实物给孩子作为参考，进行绘画、制作。</w:t>
      </w:r>
      <w:r w:rsidR="00696B8F">
        <w:rPr>
          <w:rFonts w:asciiTheme="minorEastAsia" w:hAnsiTheme="minorEastAsia" w:hint="eastAsia"/>
          <w:sz w:val="28"/>
          <w:szCs w:val="28"/>
        </w:rPr>
        <w:t>通过这次事件我</w:t>
      </w:r>
      <w:r w:rsidRPr="00DA6DD2">
        <w:rPr>
          <w:rFonts w:asciiTheme="minorEastAsia" w:hAnsiTheme="minorEastAsia" w:hint="eastAsia"/>
          <w:sz w:val="28"/>
          <w:szCs w:val="28"/>
        </w:rPr>
        <w:t>发现</w:t>
      </w:r>
      <w:r w:rsidR="00696B8F">
        <w:rPr>
          <w:rFonts w:asciiTheme="minorEastAsia" w:hAnsiTheme="minorEastAsia" w:hint="eastAsia"/>
          <w:sz w:val="28"/>
          <w:szCs w:val="28"/>
        </w:rPr>
        <w:t>万灵煊</w:t>
      </w:r>
      <w:r w:rsidRPr="00DA6DD2">
        <w:rPr>
          <w:rFonts w:asciiTheme="minorEastAsia" w:hAnsiTheme="minorEastAsia" w:hint="eastAsia"/>
          <w:sz w:val="28"/>
          <w:szCs w:val="28"/>
        </w:rPr>
        <w:t>是一个很有耐心</w:t>
      </w:r>
      <w:r w:rsidR="00FA794D">
        <w:rPr>
          <w:rFonts w:asciiTheme="minorEastAsia" w:hAnsiTheme="minorEastAsia" w:hint="eastAsia"/>
          <w:sz w:val="28"/>
          <w:szCs w:val="28"/>
        </w:rPr>
        <w:t>且很能坚持的孩子，</w:t>
      </w:r>
      <w:r w:rsidR="00696B8F">
        <w:rPr>
          <w:rFonts w:asciiTheme="minorEastAsia" w:hAnsiTheme="minorEastAsia" w:hint="eastAsia"/>
          <w:sz w:val="28"/>
          <w:szCs w:val="28"/>
        </w:rPr>
        <w:t>当同伴都</w:t>
      </w:r>
      <w:r w:rsidR="00FA794D">
        <w:rPr>
          <w:rFonts w:asciiTheme="minorEastAsia" w:hAnsiTheme="minorEastAsia" w:hint="eastAsia"/>
          <w:sz w:val="28"/>
          <w:szCs w:val="28"/>
        </w:rPr>
        <w:t>放弃制作时，她还能一遍遍观察实物进行制作。</w:t>
      </w:r>
    </w:p>
    <w:p w:rsidR="001731C5" w:rsidRPr="001731C5" w:rsidRDefault="001731C5">
      <w:pPr>
        <w:rPr>
          <w:b/>
          <w:sz w:val="28"/>
          <w:szCs w:val="28"/>
        </w:rPr>
      </w:pPr>
      <w:r w:rsidRPr="001731C5">
        <w:rPr>
          <w:rFonts w:hint="eastAsia"/>
          <w:b/>
          <w:sz w:val="28"/>
          <w:szCs w:val="28"/>
        </w:rPr>
        <w:t>家长反馈：</w:t>
      </w:r>
    </w:p>
    <w:p w:rsidR="002D07C7" w:rsidRPr="00DA6DD2" w:rsidRDefault="00DA6DD2" w:rsidP="002D07C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FA794D">
        <w:rPr>
          <w:rFonts w:hint="eastAsia"/>
          <w:sz w:val="28"/>
          <w:szCs w:val="28"/>
        </w:rPr>
        <w:t>万灵煊从小都是跟着奶奶生活，通过平时的家园联系了解到奶奶也不是很懂育儿方面的知识，对于孩子的培养也不是很重视。当我把万灵煊手工制作的东西给她奶奶看时，奶奶非常开心。但是当提到可以给孩子提供些材料时，奶奶有些</w:t>
      </w:r>
      <w:r w:rsidR="002D07C7">
        <w:rPr>
          <w:rFonts w:hint="eastAsia"/>
          <w:sz w:val="28"/>
          <w:szCs w:val="28"/>
        </w:rPr>
        <w:t>手足无措说道：“我也不知道提高什么样的东西给她”我给出了我的一些建议说道：“她和毛雨熙关系好，可以去她家玩玩，看看她喜欢玩什么？您就可以知道她的喜好啦。但注意是动作制作类的哦。如：剪纸、橡皮泥、超轻黏土等等。奶奶很用心的听取了我提的意见。</w:t>
      </w:r>
    </w:p>
    <w:p w:rsidR="00DA6DD2" w:rsidRPr="00DA6DD2" w:rsidRDefault="00DA6DD2">
      <w:pPr>
        <w:rPr>
          <w:sz w:val="28"/>
          <w:szCs w:val="28"/>
        </w:rPr>
      </w:pPr>
    </w:p>
    <w:sectPr w:rsidR="00DA6DD2" w:rsidRPr="00DA6DD2" w:rsidSect="008568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56" w:rsidRDefault="00FD4C56" w:rsidP="001C5A8E">
      <w:r>
        <w:separator/>
      </w:r>
    </w:p>
  </w:endnote>
  <w:endnote w:type="continuationSeparator" w:id="0">
    <w:p w:rsidR="00FD4C56" w:rsidRDefault="00FD4C56" w:rsidP="001C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56" w:rsidRDefault="00FD4C56" w:rsidP="001C5A8E">
      <w:r>
        <w:separator/>
      </w:r>
    </w:p>
  </w:footnote>
  <w:footnote w:type="continuationSeparator" w:id="0">
    <w:p w:rsidR="00FD4C56" w:rsidRDefault="00FD4C56" w:rsidP="001C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C5"/>
    <w:rsid w:val="000032B5"/>
    <w:rsid w:val="00164D91"/>
    <w:rsid w:val="001731C5"/>
    <w:rsid w:val="001C5A8E"/>
    <w:rsid w:val="002D07C7"/>
    <w:rsid w:val="00335053"/>
    <w:rsid w:val="003A4462"/>
    <w:rsid w:val="003E5DE5"/>
    <w:rsid w:val="00644472"/>
    <w:rsid w:val="00661E65"/>
    <w:rsid w:val="00696B8F"/>
    <w:rsid w:val="00723FED"/>
    <w:rsid w:val="00826CA5"/>
    <w:rsid w:val="00856899"/>
    <w:rsid w:val="008C55FC"/>
    <w:rsid w:val="009A2B74"/>
    <w:rsid w:val="00AA6CD3"/>
    <w:rsid w:val="00B024AC"/>
    <w:rsid w:val="00CB61BE"/>
    <w:rsid w:val="00CE39B6"/>
    <w:rsid w:val="00D53C49"/>
    <w:rsid w:val="00DA6DD2"/>
    <w:rsid w:val="00E35892"/>
    <w:rsid w:val="00E50405"/>
    <w:rsid w:val="00E746AC"/>
    <w:rsid w:val="00FA794D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8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68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5A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5A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8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68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5A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5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F2C8-4C9A-4D92-A194-DF4B6140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9</cp:revision>
  <dcterms:created xsi:type="dcterms:W3CDTF">2016-09-27T13:11:00Z</dcterms:created>
  <dcterms:modified xsi:type="dcterms:W3CDTF">2016-11-19T06:33:00Z</dcterms:modified>
</cp:coreProperties>
</file>