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《微课在小学 </w:t>
      </w:r>
      <w:r>
        <w:rPr>
          <w:rFonts w:hint="eastAsia"/>
          <w:b w:val="0"/>
          <w:bCs/>
          <w:sz w:val="28"/>
          <w:szCs w:val="28"/>
          <w:lang w:eastAsia="zh-CN"/>
        </w:rPr>
        <w:t>语文</w:t>
      </w:r>
      <w:r>
        <w:rPr>
          <w:rFonts w:hint="eastAsia"/>
          <w:b w:val="0"/>
          <w:bCs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学科教学中开发与应用的研究》教学设计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5"/>
        <w:gridCol w:w="1587"/>
        <w:gridCol w:w="1412"/>
        <w:gridCol w:w="1879"/>
        <w:gridCol w:w="426"/>
        <w:gridCol w:w="51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执教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孙美芬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常州市武进区洛阳中心小学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课题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《雾凇》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年级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四年级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学科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课时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039" w:type="dxa"/>
            <w:gridSpan w:val="8"/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一、教材分析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39" w:type="dxa"/>
            <w:gridSpan w:val="8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《雾凇》是四年级上册的第七单元中的一篇课文。本文是一篇写景的文章，作者以其清新明快的语言，描绘了吉林雾凇千姿百态、奇特壮美的景象，字里行间流露出作者对大自然、对祖国河山的热爱之情。学习这篇文章，可以激发学生的灵性、陶冶情操、丰富文化积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039" w:type="dxa"/>
            <w:gridSpan w:val="8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二、学生分析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39" w:type="dxa"/>
            <w:gridSpan w:val="8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由于学生对雾凇这一奇观比较陌生，甚至根本不知雾凇是什么，因此，给教学带来了一定困难。可让学生通过上网搜集材料，适当借助课件，来间接加深对雾凇的认识。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039" w:type="dxa"/>
            <w:gridSpan w:val="8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三、教学目标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39" w:type="dxa"/>
            <w:gridSpan w:val="8"/>
          </w:tcPr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1、整体感知课文。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2、学会本课生字，理解由生字组成的词语。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3、能正确、流利地朗读课文。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039" w:type="dxa"/>
            <w:gridSpan w:val="8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四、教学过程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教学过程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教师活动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学生活动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67" w:type="dxa"/>
            <w:gridSpan w:val="2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一、揭题导入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1、师：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同学们背诵古诗背得真好，我们还学过很过儿歌呢，《九九歌》大家会背诵吗？（屏幕出示）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三九严寒，在我国的北方，那可是千里冰封，万里雪飘。走进东北的吉林市，你会看到一道神奇而美丽的景象，那就是——雾凇。(板书：雾凇)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FF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2、师：大家先看这个“凇”字，这是一个什么字？(形声字)右边的“松”(表音)，左边的“冫”表义，大家知道，“冰、冷”都是两点水，(可板书：冰、冷)这“冫”就是表示寒冷之意。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我们猜测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雾凇只在寒冷的冬天才会形成。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到底是不是这样的呢？我们一起走进课文吧！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、师：读了课题，你想知道什么？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背诵古诗和《九九歌》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跟着老师板书，学习“雾凇”书写。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读课题，质疑：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雾凇是什么？是怎么形成的？是怎么样的？……)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由背诵古诗导入背诵《九九歌》，从而导入课文。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板书课题顺便教学“雾凇”的书写，有字形猜测词语的意思。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读题目质疑，带着疑问学习课文。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467" w:type="dxa"/>
            <w:gridSpan w:val="2"/>
          </w:tcPr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二、初读课文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99" w:type="dxa"/>
            <w:gridSpan w:val="2"/>
          </w:tcPr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1、师：课文将会告诉你答案，请同学们大声读课文，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出示要求：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准字音，读顺句子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2.遇到难读的句子停下来，可请教同桌或者老师，多读几遍。3.把自己喜欢的段落多读几遍。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(教师巡视)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2、师：老师要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来考考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大家。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课件出示：江</w:t>
            </w:r>
            <w:r>
              <w:rPr>
                <w:rFonts w:hint="eastAsia" w:ascii="宋体" w:hAnsi="宋体"/>
                <w:b w:val="0"/>
                <w:bCs w:val="0"/>
                <w:sz w:val="24"/>
                <w:em w:val="dot"/>
              </w:rPr>
              <w:t xml:space="preserve">畔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缀满  十里长</w:t>
            </w:r>
            <w:r>
              <w:rPr>
                <w:rFonts w:hint="eastAsia" w:ascii="宋体" w:hAnsi="宋体"/>
                <w:b w:val="0"/>
                <w:bCs w:val="0"/>
                <w:sz w:val="24"/>
                <w:em w:val="dot"/>
              </w:rPr>
              <w:t>堤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  <w:em w:val="dot"/>
              </w:rPr>
              <w:t>琼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枝玉树 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缭绕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  <w:em w:val="dot"/>
              </w:rPr>
              <w:t>凝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结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俗称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摄氏度 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em w:val="dot"/>
              </w:rPr>
              <w:t>当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淹</w:t>
            </w:r>
            <w:r>
              <w:rPr>
                <w:rFonts w:hint="eastAsia" w:ascii="宋体" w:hAnsi="宋体"/>
                <w:b w:val="0"/>
                <w:bCs w:val="0"/>
                <w:sz w:val="24"/>
                <w:em w:val="dot"/>
              </w:rPr>
              <w:t>没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  <w:em w:val="dot"/>
              </w:rPr>
              <w:t>模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糊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  <w:em w:val="dot"/>
              </w:rPr>
              <w:t>笼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罩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情不自</w:t>
            </w:r>
            <w:r>
              <w:rPr>
                <w:rFonts w:hint="eastAsia" w:ascii="宋体" w:hAnsi="宋体"/>
                <w:b w:val="0"/>
                <w:bCs w:val="0"/>
                <w:sz w:val="24"/>
                <w:em w:val="dot"/>
              </w:rPr>
              <w:t>禁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师：指名读，评价；齐读，评价。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请同学们再看这一组词语。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师：指名读，(评价：这里加点的字都是多音字，读得不错。)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出示：当(dāng)年:指过去某一时间。</w:t>
            </w:r>
          </w:p>
          <w:p>
            <w:pPr>
              <w:ind w:firstLine="720" w:firstLineChars="300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当(dàng)年：就在本年，同一年。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u w:val="singl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u w:val="single"/>
              </w:rPr>
              <w:t>当年12月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师：想一想划线词语该怎么读？当(dàng)年12月。一起读。同一年为当(dàng)年，那么同一月就说——当(dàng)月，同一日就说——当(dàng)日。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过渡：师：同学们词语会读了，下面我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请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同学们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再来大声读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课文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其他同学认真听，看他是否把字音读准，句子读通顺，声音是否响亮？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A.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指名读第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自然段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概括写了雾凇是闻名全国的奇观（板书）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师：同桂林山水、云南石林、长江三峡一起被誉为中国四大自然奇观。今天我们就来学习有关雾凇的文章(可用手势引导学生读课题)——雾凇。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B.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指名读第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自然段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出示课件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雾凇，俗称树挂，是在严寒季节里，空气中∕过于饱和的水汽∕遇冷凝结而成。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从当年12月∕至第二年2月间，松花江上游∕丰满水库里的水∕从发电站排出时，水温在4摄氏度左右。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再指名读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课文读完了，同学们能否准确地告诉我，雾凇是什么？找出文中语句。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出示：雾凇，俗称树挂，是在严寒季节里，空气中过于饱和的水汽遇冷凝结而成。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2、师：一齐读这句。读了这句，你知道雾凇的小名是什么？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生1：雾凇，俗称树挂。(评：说得不错)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师：树挂，树挂，树上挂着的是什么呢？（就是挂在树上的——霜花）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3、师：这句话除了告诉你这个，还告诉了你什么？(严寒季节里，空气中过于饱和的水汽遇冷凝结成了雾凇。)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4、师：饱和的水汽是什么意思？(指在空气中容纳水汽的限度，达到了最大限度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。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)过于饱和的水汽是什么意思？(空气中的水汽实在太多了，多得不能再多了。空气承受不住那么多水汽了。)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C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指名读第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自然段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7、(评价：你用你的朗读再现了雾凇壮观的景象。)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小结：同学们不仅读出了声还读出了意。我为你们感到骄傲！真是读书百遍，其义自见啊！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找出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雾凇美的语句还有哪些？，指名读第3节第2句。这里的“人们”可能指土生土长的。。。也可能是。。。   (吉林人、游客)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出示：人们漫步在松花江边，观赏着这千姿百态的琼枝玉树，便会情不自禁地赞叹：这真是“忽如一夜春风来，千树万树梨花开”呀!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假如你就是松花江畔的吉林人，看到这雾凇奇观，会感到非常——(自豪)，那谁能用自豪的语气来读这句话。（你读的很响亮，让我感受到了吉林人得自豪。）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让我们一起来做一做自豪的吉林人。（齐读）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假如你是那慕名而来的外地游客，看到这罕见的雾凇奇观，会感到非常——(惊奇、羡慕)，那好，谁来做做这个外地游客？（你读的让我仿佛看到了许多游人正在惊叹不已。）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让我们一起来当一当赞叹不止的游客。（齐读）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(评价：同学们似乎更加有身临其境之感了。)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学生自读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指名生读，根据要求评价。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学生自读课文。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4"/>
              </w:numPr>
              <w:tabs>
                <w:tab w:val="clear" w:pos="312"/>
              </w:tabs>
              <w:ind w:left="0" w:leftChars="0" w:firstLine="0" w:firstLine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指名学生朗读课文。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4"/>
              </w:numPr>
              <w:tabs>
                <w:tab w:val="clear" w:pos="312"/>
              </w:tabs>
              <w:ind w:left="0" w:leftChars="0" w:firstLine="0" w:firstLine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指名评价。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6.指名有感情朗读课文。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1.检查生字词语的认识，多音字，四字词语讲解。重点讲解“当”。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提出要求，再次朗读课文，按照要求评价同学的朗读，教会学生朗读课文需要达到哪些要求，对照要求朗读课文，评价同学的朗读。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指导长句朗读，为把课文读顺扫除障碍。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5"/>
              </w:numPr>
              <w:tabs>
                <w:tab w:val="clear" w:pos="312"/>
              </w:tabs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理解词语的意思，从而读懂课文。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5"/>
              </w:numPr>
              <w:tabs>
                <w:tab w:val="clear" w:pos="312"/>
              </w:tabs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找出描写雾凇美的语句，用朗读来体会美。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6.角色扮演体会身临其境。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467" w:type="dxa"/>
            <w:gridSpan w:val="2"/>
          </w:tcPr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三、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赏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读课文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99" w:type="dxa"/>
            <w:gridSpan w:val="2"/>
          </w:tcPr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、师：再次齐读这句话。同学们想不想亲眼目睹闻名全国的吉林雾凇的风采？</w:t>
            </w:r>
          </w:p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、播放雾凇图片：</w:t>
            </w:r>
          </w:p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教师用生动的语言进行解说：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(看，整个江城仿佛银装素裹，戴玉披银。这奇妙</w:t>
            </w:r>
            <w:r>
              <w:rPr>
                <w:rFonts w:hint="eastAsia" w:ascii="宋体" w:hAnsi="宋体"/>
                <w:sz w:val="24"/>
              </w:rPr>
              <w:t>的雾凇，宛若银菊怒放，晶莹剔透；仿佛梨花攀枝，洁白高雅；似雪莲盛开，婀娜可人；像棵棵珊瑚，千姿百态；如银花朵朵，排排雪浪，蔚为壮观。)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、师：看了这样的雾凇，你想说什么？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(生1：吉林雾凇真是名不虚传啊!生2：这真是“忽如一夜春风来，千树万树梨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花开”呀!生3：……)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、师：大自然真像一位神奇的魔术师，鬼斧神工，在松花江畔留下了如此绮丽绝妙的自然景观。真是太美了!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>
            <w:pPr>
              <w:numPr>
                <w:ilvl w:val="0"/>
                <w:numId w:val="6"/>
              </w:num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欣赏图片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2.说出心中的想法。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7.欣赏图片，拉近距离，有感而发。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67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99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039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板书设计：</w:t>
            </w:r>
          </w:p>
          <w:p>
            <w:pPr>
              <w:ind w:firstLine="1680" w:firstLineChars="700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闻名全国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奇观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23  雾 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树挂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过于饱和的水蒸汽       </w:t>
            </w:r>
          </w:p>
          <w:p>
            <w:pPr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形成条件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遇冷凝结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形成过程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赞叹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7CC7"/>
    <w:multiLevelType w:val="multilevel"/>
    <w:tmpl w:val="1B7F7CC7"/>
    <w:lvl w:ilvl="0" w:tentative="0">
      <w:start w:val="1"/>
      <w:numFmt w:val="decimal"/>
      <w:lvlText w:val="(%1)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A276502"/>
    <w:multiLevelType w:val="singleLevel"/>
    <w:tmpl w:val="5A2765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76D2D"/>
    <w:multiLevelType w:val="singleLevel"/>
    <w:tmpl w:val="5A276D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276E65"/>
    <w:multiLevelType w:val="singleLevel"/>
    <w:tmpl w:val="5A276E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27702A"/>
    <w:multiLevelType w:val="singleLevel"/>
    <w:tmpl w:val="5A2770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277249"/>
    <w:multiLevelType w:val="singleLevel"/>
    <w:tmpl w:val="5A27724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72"/>
    <w:rsid w:val="001E1ED3"/>
    <w:rsid w:val="007B3386"/>
    <w:rsid w:val="00C72072"/>
    <w:rsid w:val="055165CD"/>
    <w:rsid w:val="0E5F42B7"/>
    <w:rsid w:val="24FE2C11"/>
    <w:rsid w:val="2A4E4C63"/>
    <w:rsid w:val="33B6045F"/>
    <w:rsid w:val="3F15584D"/>
    <w:rsid w:val="407D3C49"/>
    <w:rsid w:val="41C458A2"/>
    <w:rsid w:val="48523CDA"/>
    <w:rsid w:val="51E91677"/>
    <w:rsid w:val="5C50396C"/>
    <w:rsid w:val="79B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2017-11-30T23:59:00Z</dcterms:created>
  <dc:creator>微软用户</dc:creator>
  <cp:lastModifiedBy>Administrator</cp:lastModifiedBy>
  <dcterms:modified xsi:type="dcterms:W3CDTF">2017-12-06T04:30:37Z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