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7A" w:rsidRPr="00E3587A" w:rsidRDefault="00E3587A" w:rsidP="00E3587A">
      <w:pPr>
        <w:rPr>
          <w:rFonts w:hint="eastAsia"/>
          <w:b/>
        </w:rPr>
      </w:pPr>
      <w:r w:rsidRPr="00E3587A">
        <w:rPr>
          <w:rFonts w:hint="eastAsia"/>
          <w:b/>
        </w:rPr>
        <w:t>刘鸭华：</w:t>
      </w:r>
    </w:p>
    <w:p w:rsidR="00E3587A" w:rsidRDefault="00E3587A" w:rsidP="00E3587A">
      <w:pPr>
        <w:rPr>
          <w:rFonts w:hint="eastAsia"/>
        </w:rPr>
      </w:pPr>
      <w:r>
        <w:t>1.</w:t>
      </w:r>
      <w:r>
        <w:rPr>
          <w:rFonts w:hint="eastAsia"/>
        </w:rPr>
        <w:t>重视实验教学，充分调动学生学习物理的兴趣，物理学是一门以实验为基础的学科，许多物理概念的建立与物理规律的发现都是以实验为基础，实验是物理学的重要研究方法，只有重视实验，物理教学才能获得成功。学生只有通过实验观察，才能真正理解和掌握相关的物理知识。在教学中，可以通过趣味新奇的演示实验，激发学生的好奇心，从而激发他们思的欲望，调动学生学习物理的兴趣。</w:t>
      </w:r>
    </w:p>
    <w:p w:rsidR="004B4725" w:rsidRDefault="00E3587A" w:rsidP="00E3587A">
      <w:pPr>
        <w:rPr>
          <w:rFonts w:hint="eastAsia"/>
        </w:rPr>
      </w:pPr>
      <w:r>
        <w:t xml:space="preserve">2. </w:t>
      </w:r>
      <w:r>
        <w:rPr>
          <w:rFonts w:hint="eastAsia"/>
        </w:rPr>
        <w:t>理论联系实际，激发学生学习物理的兴趣，知识在运用中得到发展，在发展中升华为能力，不能灵活应用知识，只能是死知识，随着学生学习物理知识和技能的逐渐增多，教师有意识引导学生观察实际生活中的物理现象，并教会他们应用物理知识和技能分析解决生活实际问题，使他们觉得</w:t>
      </w:r>
      <w:r>
        <w:rPr>
          <w:rFonts w:hint="eastAsia"/>
        </w:rPr>
        <w:t xml:space="preserve"> </w:t>
      </w:r>
      <w:r>
        <w:rPr>
          <w:rFonts w:hint="eastAsia"/>
        </w:rPr>
        <w:t>“物理就在我身边，物理知识和技能是很有用的。</w:t>
      </w:r>
    </w:p>
    <w:p w:rsidR="00E3587A" w:rsidRDefault="00E3587A" w:rsidP="00E3587A">
      <w:pPr>
        <w:rPr>
          <w:rFonts w:hint="eastAsia"/>
        </w:rPr>
      </w:pPr>
      <w:r w:rsidRPr="00E3587A">
        <w:rPr>
          <w:rFonts w:hint="eastAsia"/>
          <w:b/>
        </w:rPr>
        <w:t>周亚伟</w:t>
      </w:r>
      <w:r>
        <w:rPr>
          <w:rFonts w:hint="eastAsia"/>
        </w:rPr>
        <w:t>：</w:t>
      </w:r>
    </w:p>
    <w:p w:rsidR="00E3587A" w:rsidRDefault="00E3587A" w:rsidP="00E3587A">
      <w:pPr>
        <w:rPr>
          <w:rFonts w:hint="eastAsia"/>
        </w:rPr>
      </w:pPr>
      <w:r>
        <w:t xml:space="preserve">1. </w:t>
      </w:r>
      <w:r>
        <w:rPr>
          <w:rFonts w:hint="eastAsia"/>
        </w:rPr>
        <w:t>借助各类实验激发兴趣，引导学生乐学充分挖掘实验的趣味性做好每一个实验，从而激发学生的学习兴趣。在通过学生实验进行探究性学习的过程中，鼓励学生大胆地提出实验方案，即使是在对学生提出的不全面、不完善甚至错误的实验方案，也要以表扬鼓励为主，充分肯定学生在提出实验方过程中的主动参与精神和创新意识。</w:t>
      </w:r>
    </w:p>
    <w:p w:rsidR="00E3587A" w:rsidRDefault="00E3587A" w:rsidP="00E3587A">
      <w:pPr>
        <w:rPr>
          <w:rFonts w:hint="eastAsia"/>
        </w:rPr>
      </w:pPr>
      <w:r>
        <w:t xml:space="preserve">2. </w:t>
      </w:r>
      <w:r>
        <w:rPr>
          <w:rFonts w:hint="eastAsia"/>
        </w:rPr>
        <w:t>优化课堂教学，提升学习兴趣，丰富多彩的化学课外活动，对于学习紧张的初三学生来讲，是极具诱惑力的，让学生在紧张的初三学习之余，在轻松愉快的气氛中巩固许多化学知识。可以利用一些课余时间进行一系列的化学课外活动，比如</w:t>
      </w:r>
      <w:r>
        <w:rPr>
          <w:rFonts w:hint="eastAsia"/>
        </w:rPr>
        <w:t xml:space="preserve"> </w:t>
      </w:r>
      <w:r>
        <w:rPr>
          <w:rFonts w:hint="eastAsia"/>
        </w:rPr>
        <w:t>“化学知识讲座”、</w:t>
      </w:r>
      <w:r>
        <w:rPr>
          <w:rFonts w:hint="eastAsia"/>
        </w:rPr>
        <w:t xml:space="preserve"> </w:t>
      </w:r>
      <w:r>
        <w:rPr>
          <w:rFonts w:hint="eastAsia"/>
        </w:rPr>
        <w:t>“化学知识竞赛”、“化学猜谜”等等，也可以讲讲“道尔顿”、</w:t>
      </w:r>
      <w:r>
        <w:rPr>
          <w:rFonts w:hint="eastAsia"/>
        </w:rPr>
        <w:t xml:space="preserve"> </w:t>
      </w:r>
      <w:r>
        <w:rPr>
          <w:rFonts w:hint="eastAsia"/>
        </w:rPr>
        <w:t>“拉瓦锡”、</w:t>
      </w:r>
      <w:r>
        <w:rPr>
          <w:rFonts w:hint="eastAsia"/>
        </w:rPr>
        <w:t xml:space="preserve"> </w:t>
      </w:r>
      <w:r>
        <w:rPr>
          <w:rFonts w:hint="eastAsia"/>
        </w:rPr>
        <w:t>“侯德榜”等著名化学家的成才之路，使学生树立崇高的理想，端正学习态度。</w:t>
      </w:r>
    </w:p>
    <w:p w:rsidR="00E3587A" w:rsidRPr="00E3587A" w:rsidRDefault="00E3587A" w:rsidP="00E3587A">
      <w:pPr>
        <w:rPr>
          <w:rFonts w:hint="eastAsia"/>
          <w:b/>
        </w:rPr>
      </w:pPr>
      <w:r w:rsidRPr="00E3587A">
        <w:rPr>
          <w:rFonts w:hint="eastAsia"/>
          <w:b/>
        </w:rPr>
        <w:t>周国正：</w:t>
      </w:r>
    </w:p>
    <w:p w:rsidR="00E3587A" w:rsidRDefault="00E3587A" w:rsidP="00E3587A">
      <w:pPr>
        <w:rPr>
          <w:rFonts w:hint="eastAsia"/>
        </w:rPr>
      </w:pPr>
      <w:r>
        <w:rPr>
          <w:rFonts w:hint="eastAsia"/>
        </w:rPr>
        <w:t>爱因斯坦有句名言：</w:t>
      </w:r>
      <w:r>
        <w:rPr>
          <w:rFonts w:hint="eastAsia"/>
        </w:rPr>
        <w:t xml:space="preserve"> </w:t>
      </w:r>
      <w:r>
        <w:rPr>
          <w:rFonts w:hint="eastAsia"/>
        </w:rPr>
        <w:t>“兴趣是最好的老师”。的确，兴趣是学习的基础，是获取知识的开端，</w:t>
      </w:r>
    </w:p>
    <w:p w:rsidR="00E3587A" w:rsidRDefault="00E3587A" w:rsidP="00E3587A">
      <w:pPr>
        <w:rPr>
          <w:rFonts w:hint="eastAsia"/>
        </w:rPr>
      </w:pPr>
      <w:r>
        <w:rPr>
          <w:rFonts w:hint="eastAsia"/>
        </w:rPr>
        <w:t>是学习的动力。一个人一旦对学习产生兴趣，将会充分发挥他学习的积极性和主动性。从初中学生的心理状态看，他们的学习活动最易从兴趣出发，被兴趣所左右。因此，在教学中，培养和激发学生学习良好兴趣，是调动学生学习的积极性和主动性，不断产生强烈的求知欲，提高学习成绩的有效途径，是教师在教学过程中最为重要的任务。</w:t>
      </w:r>
    </w:p>
    <w:p w:rsidR="00E3587A" w:rsidRDefault="00E3587A" w:rsidP="00E3587A">
      <w:pPr>
        <w:rPr>
          <w:rFonts w:hint="eastAsia"/>
        </w:rPr>
      </w:pPr>
    </w:p>
    <w:p w:rsidR="00E3587A" w:rsidRDefault="00E3587A" w:rsidP="00E3587A">
      <w:pPr>
        <w:rPr>
          <w:rFonts w:hint="eastAsia"/>
        </w:rPr>
      </w:pPr>
    </w:p>
    <w:p w:rsidR="00E3587A" w:rsidRDefault="00E3587A" w:rsidP="00E3587A">
      <w:pPr>
        <w:rPr>
          <w:rFonts w:hint="eastAsia"/>
        </w:rPr>
      </w:pPr>
    </w:p>
    <w:p w:rsidR="00E3587A" w:rsidRDefault="00E3587A" w:rsidP="00E3587A">
      <w:pPr>
        <w:rPr>
          <w:rFonts w:hint="eastAsia"/>
        </w:rPr>
      </w:pPr>
    </w:p>
    <w:p w:rsidR="00E3587A" w:rsidRDefault="00E3587A" w:rsidP="00E3587A">
      <w:pPr>
        <w:rPr>
          <w:rFonts w:hint="eastAsia"/>
        </w:rPr>
      </w:pPr>
    </w:p>
    <w:p w:rsidR="00E3587A" w:rsidRDefault="00E3587A" w:rsidP="00E3587A">
      <w:pPr>
        <w:rPr>
          <w:rFonts w:hint="eastAsia"/>
        </w:rPr>
      </w:pPr>
    </w:p>
    <w:p w:rsidR="00E3587A" w:rsidRDefault="00E3587A" w:rsidP="00E3587A">
      <w:pPr>
        <w:rPr>
          <w:rFonts w:hint="eastAsia"/>
        </w:rPr>
      </w:pPr>
    </w:p>
    <w:p w:rsidR="00E3587A" w:rsidRDefault="00E3587A" w:rsidP="00E3587A">
      <w:pPr>
        <w:rPr>
          <w:rFonts w:hint="eastAsia"/>
        </w:rPr>
      </w:pPr>
    </w:p>
    <w:p w:rsidR="00E3587A" w:rsidRDefault="00E3587A" w:rsidP="00E3587A">
      <w:pPr>
        <w:rPr>
          <w:rFonts w:hint="eastAsia"/>
        </w:rPr>
      </w:pPr>
    </w:p>
    <w:p w:rsidR="00E3587A" w:rsidRDefault="00E3587A" w:rsidP="00E3587A">
      <w:pPr>
        <w:rPr>
          <w:rFonts w:hint="eastAsia"/>
        </w:rPr>
      </w:pPr>
    </w:p>
    <w:p w:rsidR="00E3587A" w:rsidRDefault="00E3587A" w:rsidP="00E3587A">
      <w:pPr>
        <w:rPr>
          <w:rFonts w:hint="eastAsia"/>
        </w:rPr>
      </w:pPr>
    </w:p>
    <w:p w:rsidR="00E3587A" w:rsidRDefault="00E3587A" w:rsidP="00E3587A">
      <w:pPr>
        <w:rPr>
          <w:rFonts w:hint="eastAsia"/>
        </w:rPr>
      </w:pPr>
    </w:p>
    <w:p w:rsidR="00E3587A" w:rsidRDefault="00E3587A" w:rsidP="00E3587A">
      <w:pPr>
        <w:rPr>
          <w:rFonts w:hint="eastAsia"/>
        </w:rPr>
      </w:pPr>
    </w:p>
    <w:p w:rsidR="00E3587A" w:rsidRDefault="00E3587A" w:rsidP="00E3587A">
      <w:pPr>
        <w:rPr>
          <w:rFonts w:hint="eastAsia"/>
        </w:rPr>
      </w:pPr>
    </w:p>
    <w:p w:rsidR="00E3587A" w:rsidRDefault="00E3587A" w:rsidP="00E3587A">
      <w:pPr>
        <w:rPr>
          <w:rFonts w:hint="eastAsia"/>
        </w:rPr>
      </w:pPr>
    </w:p>
    <w:p w:rsidR="00E3587A" w:rsidRDefault="00E3587A" w:rsidP="00E3587A">
      <w:pPr>
        <w:rPr>
          <w:rFonts w:hint="eastAsia"/>
        </w:rPr>
      </w:pPr>
    </w:p>
    <w:p w:rsidR="00E3587A" w:rsidRDefault="00E3587A" w:rsidP="00E3587A">
      <w:pPr>
        <w:rPr>
          <w:rFonts w:hint="eastAsia"/>
        </w:rPr>
      </w:pPr>
    </w:p>
    <w:p w:rsidR="00E3587A" w:rsidRDefault="00E3587A" w:rsidP="00E3587A">
      <w:pPr>
        <w:rPr>
          <w:rFonts w:hint="eastAsia"/>
        </w:rPr>
      </w:pPr>
    </w:p>
    <w:p w:rsidR="00B95047" w:rsidRPr="00B95047" w:rsidRDefault="00B95047" w:rsidP="00B95047">
      <w:pPr>
        <w:spacing w:line="380" w:lineRule="exact"/>
        <w:rPr>
          <w:rFonts w:hint="eastAsia"/>
          <w:sz w:val="24"/>
          <w:szCs w:val="24"/>
        </w:rPr>
      </w:pPr>
      <w:r>
        <w:rPr>
          <w:rFonts w:hint="eastAsia"/>
          <w:sz w:val="24"/>
          <w:szCs w:val="24"/>
        </w:rPr>
        <w:lastRenderedPageBreak/>
        <w:t>一、</w:t>
      </w:r>
      <w:r w:rsidRPr="00B95047">
        <w:rPr>
          <w:rFonts w:hint="eastAsia"/>
          <w:sz w:val="24"/>
          <w:szCs w:val="24"/>
        </w:rPr>
        <w:t>主题：</w:t>
      </w:r>
    </w:p>
    <w:p w:rsidR="00B95047" w:rsidRPr="00B95047" w:rsidRDefault="00B95047" w:rsidP="00B95047">
      <w:pPr>
        <w:spacing w:line="380" w:lineRule="exact"/>
        <w:rPr>
          <w:rFonts w:hint="eastAsia"/>
          <w:sz w:val="24"/>
          <w:szCs w:val="24"/>
        </w:rPr>
      </w:pPr>
      <w:r w:rsidRPr="00B95047">
        <w:rPr>
          <w:rFonts w:hint="eastAsia"/>
          <w:sz w:val="24"/>
          <w:szCs w:val="24"/>
        </w:rPr>
        <w:t>初中物理和化学课后作业的布置与批改</w:t>
      </w:r>
    </w:p>
    <w:p w:rsidR="00B95047" w:rsidRPr="00B95047" w:rsidRDefault="00B95047" w:rsidP="00B95047">
      <w:pPr>
        <w:spacing w:line="380" w:lineRule="exact"/>
        <w:rPr>
          <w:rFonts w:hint="eastAsia"/>
          <w:sz w:val="24"/>
          <w:szCs w:val="24"/>
        </w:rPr>
      </w:pPr>
      <w:r w:rsidRPr="00B95047">
        <w:rPr>
          <w:rFonts w:hint="eastAsia"/>
          <w:sz w:val="24"/>
          <w:szCs w:val="24"/>
        </w:rPr>
        <w:t>二。组员：</w:t>
      </w:r>
    </w:p>
    <w:p w:rsidR="00B95047" w:rsidRPr="00B95047" w:rsidRDefault="00B95047" w:rsidP="00B95047">
      <w:pPr>
        <w:spacing w:line="380" w:lineRule="exact"/>
        <w:rPr>
          <w:rFonts w:hint="eastAsia"/>
          <w:sz w:val="24"/>
          <w:szCs w:val="24"/>
        </w:rPr>
      </w:pPr>
      <w:r>
        <w:rPr>
          <w:rFonts w:hint="eastAsia"/>
          <w:sz w:val="24"/>
          <w:szCs w:val="24"/>
        </w:rPr>
        <w:t>刘四春</w:t>
      </w:r>
      <w:r w:rsidRPr="00B95047">
        <w:rPr>
          <w:rFonts w:hint="eastAsia"/>
          <w:sz w:val="24"/>
          <w:szCs w:val="24"/>
        </w:rPr>
        <w:t>：</w:t>
      </w:r>
    </w:p>
    <w:p w:rsidR="00B95047" w:rsidRPr="00B95047" w:rsidRDefault="00B95047" w:rsidP="00B95047">
      <w:pPr>
        <w:spacing w:line="380" w:lineRule="exact"/>
        <w:rPr>
          <w:rFonts w:hint="eastAsia"/>
          <w:sz w:val="24"/>
          <w:szCs w:val="24"/>
        </w:rPr>
      </w:pPr>
      <w:r>
        <w:rPr>
          <w:sz w:val="24"/>
          <w:szCs w:val="24"/>
        </w:rPr>
        <w:t>1</w:t>
      </w:r>
      <w:r w:rsidRPr="00B95047">
        <w:rPr>
          <w:rFonts w:hint="eastAsia"/>
          <w:sz w:val="24"/>
          <w:szCs w:val="24"/>
        </w:rPr>
        <w:t>、精选题型，精选的作业要有助于学生对课堂知识的巩固与加深理解，并形成相应的技能技巧，符合新课程标准和教材的要求；作业要精心设计，形式要有利于激发学习兴趣，在保证教学质量的前提下，力求少而精。凡是布置学生完成的作业，教师必须先做一遍，体会每道题目的目的性和解答关键，精心选择并准确把握作业的难易程度及完成时间。作业练习要从紧扣上课所教知识，符合课程标准的要求，课后作业密切联系课堂的教学内容，不是随便的拿现成的书布置课后的作业，而是根据班级情况、学生的实际能力，在题目的难度、数量等方面进行精选。教学中，改善基础性训练，强化作业题目的典型性和示范性，拓展基本知识和基本能力功效，做到训练一道题，让学生掌握一类题型的解题技巧，能举一反三，以一推十。布置作业要贴近学生的年龄，贴近学生的生活，激发学生的兴趣。</w:t>
      </w:r>
    </w:p>
    <w:p w:rsidR="00E3587A" w:rsidRDefault="00B95047" w:rsidP="00B95047">
      <w:pPr>
        <w:spacing w:line="380" w:lineRule="exact"/>
        <w:rPr>
          <w:rFonts w:hint="eastAsia"/>
          <w:sz w:val="24"/>
          <w:szCs w:val="24"/>
        </w:rPr>
      </w:pPr>
      <w:r>
        <w:rPr>
          <w:sz w:val="24"/>
          <w:szCs w:val="24"/>
        </w:rPr>
        <w:t xml:space="preserve">2. </w:t>
      </w:r>
      <w:r w:rsidRPr="00B95047">
        <w:rPr>
          <w:rFonts w:hint="eastAsia"/>
          <w:sz w:val="24"/>
          <w:szCs w:val="24"/>
        </w:rPr>
        <w:t>分层次布置作业，学生存在个体差异，为满足不同学生学习的需要，作业应因人而异，让作业成为学生自己的作业，即以人为本的作业。</w:t>
      </w:r>
    </w:p>
    <w:p w:rsidR="00B95047" w:rsidRDefault="00B95047" w:rsidP="00B95047">
      <w:pPr>
        <w:spacing w:line="380" w:lineRule="exact"/>
        <w:rPr>
          <w:rFonts w:hint="eastAsia"/>
          <w:sz w:val="24"/>
          <w:szCs w:val="24"/>
        </w:rPr>
      </w:pPr>
      <w:r>
        <w:rPr>
          <w:rFonts w:hint="eastAsia"/>
          <w:sz w:val="24"/>
          <w:szCs w:val="24"/>
        </w:rPr>
        <w:t>秦艳</w:t>
      </w:r>
      <w:r w:rsidRPr="00B95047">
        <w:rPr>
          <w:rFonts w:hint="eastAsia"/>
          <w:sz w:val="24"/>
          <w:szCs w:val="24"/>
        </w:rPr>
        <w:t>：</w:t>
      </w:r>
    </w:p>
    <w:p w:rsidR="00B95047" w:rsidRDefault="00B95047" w:rsidP="00B95047">
      <w:pPr>
        <w:spacing w:line="380" w:lineRule="exact"/>
        <w:rPr>
          <w:rFonts w:hint="eastAsia"/>
          <w:sz w:val="24"/>
          <w:szCs w:val="24"/>
        </w:rPr>
      </w:pPr>
      <w:r w:rsidRPr="00B95047">
        <w:rPr>
          <w:rFonts w:hint="eastAsia"/>
          <w:sz w:val="24"/>
          <w:szCs w:val="24"/>
        </w:rPr>
        <w:t>作业是教学常规的重要环节之一。初中化学教学是化学教育的启蒙阶段。化学作业一直以来被视为“课堂教学的延伸和补充”，是教师用来衡量自己课堂教学效果的一种重要手段，也是学生巩固和深化知识的一种有效方法。而在课堂教学得到较大幅度改革的今天，作业教学的改革却相对滞后。作业教学不能与课堂教学改革同步进行，成为薄弱环节，影响了整个化学教学质量的提高。</w:t>
      </w:r>
    </w:p>
    <w:p w:rsidR="005F79E7" w:rsidRDefault="005F79E7" w:rsidP="00B95047">
      <w:pPr>
        <w:spacing w:line="380" w:lineRule="exact"/>
        <w:rPr>
          <w:rFonts w:hint="eastAsia"/>
          <w:sz w:val="24"/>
          <w:szCs w:val="24"/>
        </w:rPr>
      </w:pPr>
    </w:p>
    <w:p w:rsidR="005F79E7" w:rsidRDefault="005F79E7" w:rsidP="00B95047">
      <w:pPr>
        <w:spacing w:line="380" w:lineRule="exact"/>
        <w:rPr>
          <w:rFonts w:hint="eastAsia"/>
          <w:sz w:val="24"/>
          <w:szCs w:val="24"/>
        </w:rPr>
      </w:pPr>
    </w:p>
    <w:p w:rsidR="005F79E7" w:rsidRDefault="005F79E7" w:rsidP="00B95047">
      <w:pPr>
        <w:spacing w:line="380" w:lineRule="exact"/>
        <w:rPr>
          <w:rFonts w:hint="eastAsia"/>
          <w:sz w:val="24"/>
          <w:szCs w:val="24"/>
        </w:rPr>
      </w:pPr>
    </w:p>
    <w:p w:rsidR="005F79E7" w:rsidRDefault="005F79E7" w:rsidP="00B95047">
      <w:pPr>
        <w:spacing w:line="380" w:lineRule="exact"/>
        <w:rPr>
          <w:rFonts w:hint="eastAsia"/>
          <w:sz w:val="24"/>
          <w:szCs w:val="24"/>
        </w:rPr>
      </w:pPr>
    </w:p>
    <w:p w:rsidR="005F79E7" w:rsidRDefault="005F79E7" w:rsidP="00B95047">
      <w:pPr>
        <w:spacing w:line="380" w:lineRule="exact"/>
        <w:rPr>
          <w:rFonts w:hint="eastAsia"/>
          <w:sz w:val="24"/>
          <w:szCs w:val="24"/>
        </w:rPr>
      </w:pPr>
    </w:p>
    <w:p w:rsidR="005F79E7" w:rsidRDefault="005F79E7" w:rsidP="00B95047">
      <w:pPr>
        <w:spacing w:line="380" w:lineRule="exact"/>
        <w:rPr>
          <w:rFonts w:hint="eastAsia"/>
          <w:sz w:val="24"/>
          <w:szCs w:val="24"/>
        </w:rPr>
      </w:pPr>
    </w:p>
    <w:p w:rsidR="005F79E7" w:rsidRDefault="005F79E7" w:rsidP="00B95047">
      <w:pPr>
        <w:spacing w:line="380" w:lineRule="exact"/>
        <w:rPr>
          <w:rFonts w:hint="eastAsia"/>
          <w:sz w:val="24"/>
          <w:szCs w:val="24"/>
        </w:rPr>
      </w:pPr>
    </w:p>
    <w:p w:rsidR="005F79E7" w:rsidRDefault="005F79E7" w:rsidP="00B95047">
      <w:pPr>
        <w:spacing w:line="380" w:lineRule="exact"/>
        <w:rPr>
          <w:rFonts w:hint="eastAsia"/>
          <w:sz w:val="24"/>
          <w:szCs w:val="24"/>
        </w:rPr>
      </w:pPr>
    </w:p>
    <w:p w:rsidR="005F79E7" w:rsidRDefault="005F79E7" w:rsidP="00B95047">
      <w:pPr>
        <w:spacing w:line="380" w:lineRule="exact"/>
        <w:rPr>
          <w:rFonts w:hint="eastAsia"/>
          <w:sz w:val="24"/>
          <w:szCs w:val="24"/>
        </w:rPr>
      </w:pPr>
    </w:p>
    <w:p w:rsidR="005F79E7" w:rsidRDefault="005F79E7" w:rsidP="00B95047">
      <w:pPr>
        <w:spacing w:line="380" w:lineRule="exact"/>
        <w:rPr>
          <w:rFonts w:hint="eastAsia"/>
          <w:sz w:val="24"/>
          <w:szCs w:val="24"/>
        </w:rPr>
      </w:pPr>
    </w:p>
    <w:p w:rsidR="005F79E7" w:rsidRDefault="005F79E7" w:rsidP="00B95047">
      <w:pPr>
        <w:spacing w:line="380" w:lineRule="exact"/>
        <w:rPr>
          <w:rFonts w:hint="eastAsia"/>
          <w:sz w:val="24"/>
          <w:szCs w:val="24"/>
        </w:rPr>
      </w:pPr>
    </w:p>
    <w:p w:rsidR="005F79E7" w:rsidRDefault="005F79E7" w:rsidP="00B95047">
      <w:pPr>
        <w:spacing w:line="380" w:lineRule="exact"/>
        <w:rPr>
          <w:rFonts w:hint="eastAsia"/>
          <w:sz w:val="24"/>
          <w:szCs w:val="24"/>
        </w:rPr>
      </w:pPr>
    </w:p>
    <w:p w:rsidR="005F79E7" w:rsidRDefault="005F79E7" w:rsidP="00B95047">
      <w:pPr>
        <w:spacing w:line="380" w:lineRule="exact"/>
        <w:rPr>
          <w:rFonts w:hint="eastAsia"/>
          <w:sz w:val="24"/>
          <w:szCs w:val="24"/>
        </w:rPr>
      </w:pPr>
    </w:p>
    <w:p w:rsidR="005F79E7" w:rsidRPr="005F79E7" w:rsidRDefault="005F79E7" w:rsidP="004B614C">
      <w:pPr>
        <w:spacing w:line="420" w:lineRule="exact"/>
        <w:rPr>
          <w:rFonts w:hint="eastAsia"/>
          <w:sz w:val="24"/>
          <w:szCs w:val="24"/>
        </w:rPr>
      </w:pPr>
      <w:r>
        <w:rPr>
          <w:rFonts w:hint="eastAsia"/>
          <w:sz w:val="24"/>
          <w:szCs w:val="24"/>
        </w:rPr>
        <w:lastRenderedPageBreak/>
        <w:t>一、</w:t>
      </w:r>
      <w:r w:rsidRPr="005F79E7">
        <w:rPr>
          <w:rFonts w:hint="eastAsia"/>
          <w:sz w:val="24"/>
          <w:szCs w:val="24"/>
        </w:rPr>
        <w:t>主题：</w:t>
      </w:r>
    </w:p>
    <w:p w:rsidR="005F79E7" w:rsidRPr="005F79E7" w:rsidRDefault="005F79E7" w:rsidP="004B614C">
      <w:pPr>
        <w:spacing w:line="420" w:lineRule="exact"/>
        <w:rPr>
          <w:rFonts w:hint="eastAsia"/>
          <w:sz w:val="24"/>
          <w:szCs w:val="24"/>
        </w:rPr>
      </w:pPr>
      <w:r w:rsidRPr="005F79E7">
        <w:rPr>
          <w:rFonts w:hint="eastAsia"/>
          <w:sz w:val="24"/>
          <w:szCs w:val="24"/>
        </w:rPr>
        <w:t>在教学中如何精选习题以达到提高效率的教学目的</w:t>
      </w:r>
    </w:p>
    <w:p w:rsidR="005F79E7" w:rsidRPr="005F79E7" w:rsidRDefault="005F79E7" w:rsidP="004B614C">
      <w:pPr>
        <w:spacing w:line="420" w:lineRule="exact"/>
        <w:rPr>
          <w:rFonts w:hint="eastAsia"/>
          <w:sz w:val="24"/>
          <w:szCs w:val="24"/>
        </w:rPr>
      </w:pPr>
      <w:r>
        <w:rPr>
          <w:rFonts w:hint="eastAsia"/>
          <w:sz w:val="24"/>
          <w:szCs w:val="24"/>
        </w:rPr>
        <w:t>二、</w:t>
      </w:r>
      <w:r w:rsidRPr="005F79E7">
        <w:rPr>
          <w:rFonts w:hint="eastAsia"/>
          <w:sz w:val="24"/>
          <w:szCs w:val="24"/>
        </w:rPr>
        <w:t>组员：</w:t>
      </w:r>
    </w:p>
    <w:p w:rsidR="005F79E7" w:rsidRDefault="005F79E7" w:rsidP="004B614C">
      <w:pPr>
        <w:spacing w:line="420" w:lineRule="exact"/>
        <w:rPr>
          <w:rFonts w:hint="eastAsia"/>
          <w:sz w:val="24"/>
          <w:szCs w:val="24"/>
        </w:rPr>
      </w:pPr>
      <w:r>
        <w:rPr>
          <w:rFonts w:hint="eastAsia"/>
          <w:sz w:val="24"/>
          <w:szCs w:val="24"/>
        </w:rPr>
        <w:t>周国正</w:t>
      </w:r>
      <w:r w:rsidRPr="005F79E7">
        <w:rPr>
          <w:rFonts w:hint="eastAsia"/>
          <w:sz w:val="24"/>
          <w:szCs w:val="24"/>
        </w:rPr>
        <w:t>：</w:t>
      </w:r>
    </w:p>
    <w:p w:rsidR="005F79E7" w:rsidRDefault="005F79E7" w:rsidP="004B614C">
      <w:pPr>
        <w:spacing w:line="420" w:lineRule="exact"/>
        <w:rPr>
          <w:rFonts w:hint="eastAsia"/>
          <w:sz w:val="24"/>
          <w:szCs w:val="24"/>
        </w:rPr>
      </w:pPr>
      <w:r w:rsidRPr="005F79E7">
        <w:rPr>
          <w:rFonts w:hint="eastAsia"/>
          <w:sz w:val="24"/>
          <w:szCs w:val="24"/>
        </w:rPr>
        <w:t>培养学生牢固掌握解题的规范和程序，首先</w:t>
      </w:r>
      <w:r w:rsidRPr="005F79E7">
        <w:rPr>
          <w:sz w:val="24"/>
          <w:szCs w:val="24"/>
        </w:rPr>
        <w:t>,</w:t>
      </w:r>
      <w:r w:rsidRPr="005F79E7">
        <w:rPr>
          <w:rFonts w:hint="eastAsia"/>
          <w:sz w:val="24"/>
          <w:szCs w:val="24"/>
        </w:rPr>
        <w:t>物理的定律和公式是最基础的知识</w:t>
      </w:r>
      <w:r>
        <w:rPr>
          <w:sz w:val="24"/>
          <w:szCs w:val="24"/>
        </w:rPr>
        <w:t>,</w:t>
      </w:r>
      <w:r w:rsidRPr="005F79E7">
        <w:rPr>
          <w:rFonts w:hint="eastAsia"/>
          <w:sz w:val="24"/>
          <w:szCs w:val="24"/>
        </w:rPr>
        <w:t>也是每堂习题课前必掌握的知识。为了培养学生良好的学习习惯</w:t>
      </w:r>
      <w:r>
        <w:rPr>
          <w:sz w:val="24"/>
          <w:szCs w:val="24"/>
        </w:rPr>
        <w:t>,</w:t>
      </w:r>
      <w:r w:rsidRPr="005F79E7">
        <w:rPr>
          <w:rFonts w:hint="eastAsia"/>
          <w:sz w:val="24"/>
          <w:szCs w:val="24"/>
        </w:rPr>
        <w:t>笔者要求学生从</w:t>
      </w:r>
      <w:r>
        <w:rPr>
          <w:sz w:val="24"/>
          <w:szCs w:val="24"/>
        </w:rPr>
        <w:t>5</w:t>
      </w:r>
      <w:r w:rsidRPr="005F79E7">
        <w:rPr>
          <w:rFonts w:hint="eastAsia"/>
          <w:sz w:val="24"/>
          <w:szCs w:val="24"/>
        </w:rPr>
        <w:t>个方面</w:t>
      </w:r>
      <w:r w:rsidRPr="005F79E7">
        <w:rPr>
          <w:sz w:val="24"/>
          <w:szCs w:val="24"/>
        </w:rPr>
        <w:t xml:space="preserve"> (</w:t>
      </w:r>
      <w:r w:rsidRPr="005F79E7">
        <w:rPr>
          <w:rFonts w:hint="eastAsia"/>
          <w:sz w:val="24"/>
          <w:szCs w:val="24"/>
        </w:rPr>
        <w:t>公式名称、公式、适用条件、各字母表示物理量、各物理量的单位及符号</w:t>
      </w:r>
      <w:r>
        <w:rPr>
          <w:sz w:val="24"/>
          <w:szCs w:val="24"/>
        </w:rPr>
        <w:t>)</w:t>
      </w:r>
      <w:r w:rsidRPr="005F79E7">
        <w:rPr>
          <w:rFonts w:hint="eastAsia"/>
          <w:sz w:val="24"/>
          <w:szCs w:val="24"/>
        </w:rPr>
        <w:t>进行全方位复习。其次</w:t>
      </w:r>
      <w:r>
        <w:rPr>
          <w:sz w:val="24"/>
          <w:szCs w:val="24"/>
        </w:rPr>
        <w:t>,</w:t>
      </w:r>
      <w:r w:rsidRPr="005F79E7">
        <w:rPr>
          <w:rFonts w:hint="eastAsia"/>
          <w:sz w:val="24"/>
          <w:szCs w:val="24"/>
        </w:rPr>
        <w:t>根据认识规律要让学生能灵活应用物理定律和公式解决实践问题</w:t>
      </w:r>
      <w:r>
        <w:rPr>
          <w:sz w:val="24"/>
          <w:szCs w:val="24"/>
        </w:rPr>
        <w:t>,</w:t>
      </w:r>
      <w:r w:rsidRPr="005F79E7">
        <w:rPr>
          <w:rFonts w:hint="eastAsia"/>
          <w:sz w:val="24"/>
          <w:szCs w:val="24"/>
        </w:rPr>
        <w:t>教师应该先指导学生正确理解基础知识</w:t>
      </w:r>
      <w:r>
        <w:rPr>
          <w:sz w:val="24"/>
          <w:szCs w:val="24"/>
        </w:rPr>
        <w:t>,</w:t>
      </w:r>
      <w:r w:rsidRPr="005F79E7">
        <w:rPr>
          <w:rFonts w:hint="eastAsia"/>
          <w:sz w:val="24"/>
          <w:szCs w:val="24"/>
        </w:rPr>
        <w:t>并通过对基础习题的解答训练</w:t>
      </w:r>
      <w:r>
        <w:rPr>
          <w:sz w:val="24"/>
          <w:szCs w:val="24"/>
        </w:rPr>
        <w:t>,</w:t>
      </w:r>
      <w:r w:rsidRPr="005F79E7">
        <w:rPr>
          <w:rFonts w:hint="eastAsia"/>
          <w:sz w:val="24"/>
          <w:szCs w:val="24"/>
        </w:rPr>
        <w:t>使学生掌握应用物理定律或公式解题的基本方法及运用物理量时单位必须统一的要求</w:t>
      </w:r>
      <w:r>
        <w:rPr>
          <w:sz w:val="24"/>
          <w:szCs w:val="24"/>
        </w:rPr>
        <w:t>,</w:t>
      </w:r>
      <w:r w:rsidRPr="005F79E7">
        <w:rPr>
          <w:rFonts w:hint="eastAsia"/>
          <w:sz w:val="24"/>
          <w:szCs w:val="24"/>
        </w:rPr>
        <w:t>进而使学生形成解答物理习题的基本模式</w:t>
      </w:r>
      <w:r>
        <w:rPr>
          <w:sz w:val="24"/>
          <w:szCs w:val="24"/>
        </w:rPr>
        <w:t>,</w:t>
      </w:r>
      <w:r w:rsidRPr="005F79E7">
        <w:rPr>
          <w:rFonts w:hint="eastAsia"/>
          <w:sz w:val="24"/>
          <w:szCs w:val="24"/>
        </w:rPr>
        <w:t>培养学生牢固掌握解题的规范和程序</w:t>
      </w:r>
      <w:r>
        <w:rPr>
          <w:sz w:val="24"/>
          <w:szCs w:val="24"/>
        </w:rPr>
        <w:t>,</w:t>
      </w:r>
      <w:r w:rsidRPr="005F79E7">
        <w:rPr>
          <w:rFonts w:hint="eastAsia"/>
          <w:sz w:val="24"/>
          <w:szCs w:val="24"/>
        </w:rPr>
        <w:t>为进一步深化做好准备。</w:t>
      </w:r>
      <w:r>
        <w:rPr>
          <w:rFonts w:hint="eastAsia"/>
          <w:sz w:val="24"/>
          <w:szCs w:val="24"/>
        </w:rPr>
        <w:t>、</w:t>
      </w:r>
    </w:p>
    <w:p w:rsidR="005F79E7" w:rsidRDefault="005F79E7" w:rsidP="004B614C">
      <w:pPr>
        <w:spacing w:line="420" w:lineRule="exact"/>
        <w:rPr>
          <w:rFonts w:hint="eastAsia"/>
          <w:sz w:val="24"/>
          <w:szCs w:val="24"/>
        </w:rPr>
      </w:pPr>
      <w:r>
        <w:rPr>
          <w:rFonts w:hint="eastAsia"/>
          <w:sz w:val="24"/>
          <w:szCs w:val="24"/>
        </w:rPr>
        <w:t>刘四春</w:t>
      </w:r>
      <w:r w:rsidRPr="005F79E7">
        <w:rPr>
          <w:rFonts w:hint="eastAsia"/>
          <w:sz w:val="24"/>
          <w:szCs w:val="24"/>
        </w:rPr>
        <w:t>：</w:t>
      </w:r>
    </w:p>
    <w:p w:rsidR="005F79E7" w:rsidRPr="005F79E7" w:rsidRDefault="005F79E7" w:rsidP="004B614C">
      <w:pPr>
        <w:spacing w:line="420" w:lineRule="exact"/>
        <w:rPr>
          <w:rFonts w:hint="eastAsia"/>
          <w:sz w:val="24"/>
          <w:szCs w:val="24"/>
        </w:rPr>
      </w:pPr>
      <w:r>
        <w:rPr>
          <w:sz w:val="24"/>
          <w:szCs w:val="24"/>
        </w:rPr>
        <w:t xml:space="preserve"> </w:t>
      </w:r>
      <w:r w:rsidRPr="005F79E7">
        <w:rPr>
          <w:rFonts w:hint="eastAsia"/>
          <w:sz w:val="24"/>
          <w:szCs w:val="24"/>
        </w:rPr>
        <w:t>初中是学生刚刚开始接触化学专业的时候，这个时期很关键。我觉得还是要让学生把兴趣提起来，这样效率的提高就不成问题。兴趣的提高，一种有效的手段就是实验，课本知识一般都很枯燥，如果可以和实验相结合，应该会让不少学生对化学感兴趣。</w:t>
      </w:r>
    </w:p>
    <w:p w:rsidR="005F79E7" w:rsidRPr="00B95047" w:rsidRDefault="005F79E7" w:rsidP="005F79E7">
      <w:pPr>
        <w:spacing w:line="380" w:lineRule="exact"/>
        <w:rPr>
          <w:sz w:val="24"/>
          <w:szCs w:val="24"/>
        </w:rPr>
      </w:pPr>
    </w:p>
    <w:sectPr w:rsidR="005F79E7" w:rsidRPr="00B95047" w:rsidSect="004B47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587A"/>
    <w:rsid w:val="004B4725"/>
    <w:rsid w:val="004B614C"/>
    <w:rsid w:val="005F79E7"/>
    <w:rsid w:val="00B95047"/>
    <w:rsid w:val="00E35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7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cp:lastPrinted>2018-02-01T02:33:00Z</cp:lastPrinted>
  <dcterms:created xsi:type="dcterms:W3CDTF">2018-02-01T00:15:00Z</dcterms:created>
  <dcterms:modified xsi:type="dcterms:W3CDTF">2018-02-01T02:35:00Z</dcterms:modified>
</cp:coreProperties>
</file>