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少先队活动案例</w:t>
      </w:r>
    </w:p>
    <w:p>
      <w:pPr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武进区漕桥小学</w:t>
      </w:r>
      <w:r>
        <w:rPr>
          <w:rFonts w:hint="eastAsia"/>
          <w:sz w:val="21"/>
          <w:szCs w:val="21"/>
          <w:lang w:val="en-US" w:eastAsia="zh-CN"/>
        </w:rPr>
        <w:t xml:space="preserve">  徐梅仙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 xml:space="preserve"> 主题：感恩,我们在行动</w:t>
      </w:r>
    </w:p>
    <w:p>
      <w:pPr>
        <w:rPr>
          <w:rFonts w:hint="eastAsia"/>
        </w:rPr>
      </w:pPr>
      <w:r>
        <w:rPr>
          <w:rFonts w:hint="eastAsia"/>
        </w:rPr>
        <w:t>一、活动意义:</w:t>
      </w:r>
    </w:p>
    <w:p>
      <w:pPr>
        <w:rPr>
          <w:rFonts w:hint="eastAsia"/>
        </w:rPr>
      </w:pPr>
      <w:r>
        <w:rPr>
          <w:rFonts w:hint="eastAsia"/>
        </w:rPr>
        <w:t>知恩感恩是中华民族的传统美德，是一种美好的情感，是一种修养，更是一种境界。“心怀感恩，爱心永恒”、“心存感恩，知足惜福”，是炎黄子孙世代相传的美德。一个常怀感恩之心的人，一个懂得感恩之心的人，必定是人格健全之人，必定具有非凡的人格魅力。因此，在本学期，学校围绕“学会感恩他人，构建和谐校园”这个主题，在学生中开展“感恩教育”系列活动，实施“情感教育”，培育校园“感恩文化”。通过开展感恩系列活动，帮助学生懂得自己的成长离不开父母的付出、离不开老师的引导、离不开社会的关爱与扶持；引导学生珍惜现有良好的生活环境和学习环境；增强学生对家庭、学校和社会的责任感。本次活动以开展感恩教育为主题,系列活动为载体，精心培育学生的健康心态，塑造学生的健全人格，引导学生做到心中有祖国、心中有集体、心中有他人。只要我们人人都有一颗感恩的心，我们的班级、我们的校园、我们的社会也将会更加和谐。</w:t>
      </w:r>
    </w:p>
    <w:p>
      <w:pPr>
        <w:rPr>
          <w:rFonts w:hint="eastAsia"/>
        </w:rPr>
      </w:pPr>
      <w:r>
        <w:rPr>
          <w:rFonts w:hint="eastAsia"/>
        </w:rPr>
        <w:t>二、活动建议</w:t>
      </w:r>
    </w:p>
    <w:p>
      <w:pPr>
        <w:rPr>
          <w:rFonts w:hint="eastAsia"/>
        </w:rPr>
      </w:pPr>
      <w:r>
        <w:rPr>
          <w:rFonts w:hint="eastAsia"/>
        </w:rPr>
        <w:t>为了让活动具有操手，利于推进，我们建议中队围绕“感恩生命，孝敬父母”、“感恩老师，勤奋学习”、 “感恩社会，奉献文明”这几个主题来开展活动。让队员在活动中懂得怎样做是真正的感恩。</w:t>
      </w:r>
    </w:p>
    <w:p>
      <w:pPr>
        <w:rPr>
          <w:rFonts w:hint="eastAsia"/>
        </w:rPr>
      </w:pPr>
      <w:r>
        <w:rPr>
          <w:rFonts w:hint="eastAsia"/>
        </w:rPr>
        <w:t>三、组织管理</w:t>
      </w:r>
    </w:p>
    <w:p>
      <w:pPr>
        <w:rPr>
          <w:rFonts w:hint="eastAsia"/>
        </w:rPr>
      </w:pPr>
      <w:r>
        <w:rPr>
          <w:rFonts w:hint="eastAsia"/>
        </w:rPr>
        <w:t>本活动由学校德育管理小组领导，由大队部具体组织管理，以中队或年级为基础单位开展。</w:t>
      </w:r>
    </w:p>
    <w:p>
      <w:pPr>
        <w:rPr>
          <w:rFonts w:hint="eastAsia"/>
        </w:rPr>
      </w:pPr>
      <w:r>
        <w:rPr>
          <w:rFonts w:hint="eastAsia"/>
        </w:rPr>
        <w:t>四、活动时间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2018年3月</w:t>
      </w:r>
    </w:p>
    <w:p>
      <w:pPr>
        <w:rPr>
          <w:rFonts w:hint="eastAsia"/>
        </w:rPr>
      </w:pPr>
      <w:r>
        <w:rPr>
          <w:rFonts w:hint="eastAsia"/>
        </w:rPr>
        <w:t>六、活动步骤及内容</w:t>
      </w:r>
    </w:p>
    <w:p>
      <w:pPr>
        <w:rPr>
          <w:rFonts w:hint="eastAsia"/>
        </w:rPr>
      </w:pPr>
      <w:r>
        <w:rPr>
          <w:rFonts w:hint="eastAsia"/>
        </w:rPr>
        <w:t>（一）感谢生命,孝敬父母</w:t>
      </w:r>
    </w:p>
    <w:p>
      <w:pPr>
        <w:rPr>
          <w:rFonts w:hint="eastAsia"/>
        </w:rPr>
      </w:pPr>
      <w:r>
        <w:rPr>
          <w:rFonts w:hint="eastAsia"/>
        </w:rPr>
        <w:t>活动目的：</w:t>
      </w:r>
    </w:p>
    <w:p>
      <w:pPr>
        <w:rPr>
          <w:rFonts w:hint="eastAsia"/>
        </w:rPr>
      </w:pPr>
      <w:r>
        <w:rPr>
          <w:rFonts w:hint="eastAsia"/>
        </w:rPr>
        <w:t>教育学生热爱父母，孝敬父母，珍惜父母辛勤劳动果实，崇尚惜时如金、发奋学习、艰苦奋斗、勤俭节约、知恩图报的优良品质。</w:t>
      </w:r>
    </w:p>
    <w:p>
      <w:pPr>
        <w:rPr>
          <w:rFonts w:hint="eastAsia"/>
        </w:rPr>
      </w:pPr>
      <w:r>
        <w:rPr>
          <w:rFonts w:hint="eastAsia"/>
        </w:rPr>
        <w:t>活动内容：</w:t>
      </w:r>
    </w:p>
    <w:p>
      <w:pPr>
        <w:rPr>
          <w:rFonts w:hint="eastAsia"/>
        </w:rPr>
      </w:pPr>
      <w:r>
        <w:rPr>
          <w:rFonts w:hint="eastAsia"/>
        </w:rPr>
        <w:t xml:space="preserve">   “父母辛苦知多少”：孩子只有了解到父母的艰辛付出，心存感激，才会常怀孝心，常见孝行。让学生们通过翻看旧照片，听父母、长辈讲述自己成长的经历，回忆自己生病时，遇到疼痛、烦恼时，父母是如何照顾、开解、鼓励自己的，了解父母家长在自己成长过程中对自己的无私付出，将自己的学费、书杂费、生活费、交通费、零花钱等支出加起来，算出家长为自己的投资。体察父母的辛苦，用感恩之心来看待父母。算一笔感恩帐。每个学生将自己一年的学费、生活费等各项花费算个总帐；再把父母一年的总收算个总帐；通过比较，深刻体会父母为自己付出的心血与汗水，理解父母对自己无私的爱和殷切的希望。</w:t>
      </w:r>
    </w:p>
    <w:p>
      <w:pPr>
        <w:rPr>
          <w:rFonts w:hint="eastAsia"/>
        </w:rPr>
      </w:pPr>
      <w:r>
        <w:rPr>
          <w:rFonts w:hint="eastAsia"/>
        </w:rPr>
        <w:t>“我爱父母有多少”：感恩父母是一种美德，是每个做儿女的责任，号召学生们应把感恩之心变成感恩之行。各班队召开主题班队会，发动学生们动脑筋想想，自己能为父母做些什么？开展“我为父母献真情”活动。在“感恩教育”活动中，每位学生每天至少为家里做一件事，可以回家为父母收拾碗筷、扫地做卫生，减轻父母的家务负担；为下班的父母倒一杯水、捶捶背，洗洗脚，放松身心。同时，自己的事情自己做，自己整理房间，自己叠被子，自己收拾书本等，以行动来减轻父母的负担，表达对父母的爱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0CCD"/>
    <w:rsid w:val="4AEE3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2018-01-24T05:36:19Z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