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教师观察记录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雕庄中心幼儿园 王菲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观察时间：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2016.3.24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观察对象：姜思颖（小J）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>年龄：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5岁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观察目的：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幼儿在运动游戏中是否有合作性。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面对游戏中的困难，是否能够解决。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游戏中发展了幼儿哪些身体素质？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观察记录：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  <w:t>8:10</w:t>
      </w:r>
      <w:r>
        <w:rPr>
          <w:rFonts w:hint="eastAsia"/>
          <w:b/>
          <w:bCs/>
          <w:sz w:val="24"/>
          <w:szCs w:val="24"/>
          <w:lang w:val="en-US" w:eastAsia="zh-CN"/>
        </w:rPr>
        <w:t>观察地点：小花园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  <w:t>小J顺利的走过荡桥，第二次尝试过荡桥，用一只脚在前一只脚在后的方式过荡桥，在荡桥旁边等待并呆了2分钟左右，小J走到独木桩区和S一起玩双脚跳独木桩的游戏，S说：不是像你这样的，你要学我这样，J并没有这样做，她第二次尝试跳一下、一只脚着地，S帮助她用手牵着她走树木平衡，来回两次后，S和J发现了一个轮胎洞，洞里有个木桩，她们在轮胎洞里尝试站在轮胎洞里木桩上，S尝试了，而J在一旁观望，并未尝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  <w:t>10：30</w:t>
      </w:r>
      <w:r>
        <w:rPr>
          <w:rFonts w:hint="eastAsia"/>
          <w:b/>
          <w:bCs/>
          <w:sz w:val="24"/>
          <w:szCs w:val="24"/>
          <w:lang w:val="en-US" w:eastAsia="zh-CN"/>
        </w:rPr>
        <w:t>观察地点：小山坡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小J选择了一个障碍桶，她把障碍放在最高的山坡上面，从山坡上走下来，其他小朋友分别做了不同的路，丁没有选择，继续从旁边走过去，这个时候，徐说：小J，要从我们搭好的路走上去，这样才对，于是她尝试着双手扶着板爬上斜坡（其余小朋友不用扶也能爬的上去）她从山坡旁边走下来，继续爬上去，到了山坡顶尝试单脚站在障碍桶上失败，再次尝试依旧不成功，于是放弃，继续走下山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15:00 </w:t>
      </w:r>
      <w:r>
        <w:rPr>
          <w:rFonts w:hint="eastAsia"/>
          <w:b/>
          <w:bCs/>
          <w:sz w:val="24"/>
          <w:szCs w:val="24"/>
          <w:lang w:val="en-US" w:eastAsia="zh-CN"/>
        </w:rPr>
        <w:t>观察地点：游泳池外围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小J选择了小汽车在游泳池外围进行游戏，她双腿分开坐在小汽车上，利用腿部力量蹬小汽车，围着游泳池外围绕了3圈，她发现前面的车离他不远，她主动追上前面的车，并主动与前面的车发生碰撞，她贴紧前方的车行驶，前方的车是小黄的车，小黄主动跟小J一起游戏，小J双手交叉紧握彼此的车的把手，两车紧扣，这时翁走过来，用力推两人的车，小J笑着说：加油追上前方的车，玩了一圈，小J和小黄互换车的方向，还是翁推车，转了一圈后，翁说：我们交换一下吧？小黄不愿意，这时候小J主动让翁玩，但是翁没有选择，转而跟其他小朋友进行游戏了，小J肚子一人，继续绕游泳池外围进行游戏，又转了一圈，小J走下车，爬上了一边的网架，坐在网架顶端，一动不动坐了3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观察分析：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幼儿在运动游戏中逐渐尝试合作性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小J在我们班属于胆子比较小，平时比较内向、文静的女孩子，在运动过程中从8:10分开始，小J参加体育活动时并不敢与人交往，而是好朋友主动来帮助她跟她玩耍，到最后她渐渐尝试与别人共同游戏，这个中间说明她的与人交往能力开始慢慢加强，也愿意接受别人的建议，产生与人交往的愿望，在第三个片段中，小J开始有合作性的游戏，她从中也体会到了游戏的快乐，由于性格的原因，她比较胆小，在大家最终没有再继续跟她游戏的时候，她的情绪其实是有点失落的，教师此时可以给与适当干预，鼓励小J继续跟同伴沟通，玩耍，促进幼儿更好的游戏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75" w:right="0" w:rightChars="0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2.面对游戏中的困难，幼儿解决问题能力还有待加强。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小J在第一次遇到有困难的事情的时候，她选择了在一旁观望而并未解决，到第二个片段，她也是遇到困难尝试一两次就放弃，说明面对游戏中的困难，小J还是不能够很好的解决，或者说不能坚持挑战自己，容易放弃，在孩子发生这种情况的时候，教师平时注重培养孩子的耐力，坚持性，针对性的培养，锻炼，让孩子的“胆量”更大一些，更敢于挑战自己。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5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75" w:right="0" w:rightChars="0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3.本次游戏中发展了幼儿的平衡能力和腿部力量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在活动中，从第一个走荡桥和独木桩到后来的走木板小路和开汽车，在活动中一个平衡能力和腿部的力量贯穿着整个游戏，在游戏中，小J从不同的游戏中，逐渐提高了这些运动素质。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观察建议：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教师在观察的时候在遇到问题，教师可以尝试介入，教师有效的介入看看会给游戏有没有引导到更好的游戏结果，在整个活动中，教师都没有参与，教师合理的参与进游戏，作为孩子活动的指导者、合作者来帮助孩子，可能会得到不同的效果，孩子的游戏性也可能会更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0599970">
    <w:nsid w:val="570EFCA2"/>
    <w:multiLevelType w:val="singleLevel"/>
    <w:tmpl w:val="570EFCA2"/>
    <w:lvl w:ilvl="0" w:tentative="1">
      <w:start w:val="1"/>
      <w:numFmt w:val="decimal"/>
      <w:suff w:val="nothing"/>
      <w:lvlText w:val="%1."/>
      <w:lvlJc w:val="left"/>
    </w:lvl>
  </w:abstractNum>
  <w:abstractNum w:abstractNumId="1460438188">
    <w:nsid w:val="570C84AC"/>
    <w:multiLevelType w:val="singleLevel"/>
    <w:tmpl w:val="570C84AC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460438188"/>
  </w:num>
  <w:num w:numId="2">
    <w:abstractNumId w:val="14605999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5413C"/>
    <w:rsid w:val="506541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2016-04-14T01:26:00Z</dcterms:created>
  <dc:creator>1</dc:creator>
  <cp:lastModifiedBy>1</cp:lastModifiedBy>
  <dcterms:modified xsi:type="dcterms:W3CDTF">2016-04-14T02:15:56Z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