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7B4E">
      <w:pPr>
        <w:rPr>
          <w:rFonts w:hint="eastAsia"/>
        </w:rPr>
      </w:pPr>
    </w:p>
    <w:p w:rsidR="00BF5560" w:rsidRDefault="00BF5560">
      <w:pPr>
        <w:rPr>
          <w:rFonts w:hint="eastAsia"/>
        </w:rPr>
      </w:pPr>
    </w:p>
    <w:tbl>
      <w:tblPr>
        <w:tblW w:w="9300" w:type="dxa"/>
        <w:jc w:val="center"/>
        <w:tblInd w:w="93" w:type="dxa"/>
        <w:tblLook w:val="04A0"/>
      </w:tblPr>
      <w:tblGrid>
        <w:gridCol w:w="656"/>
        <w:gridCol w:w="911"/>
        <w:gridCol w:w="863"/>
        <w:gridCol w:w="655"/>
        <w:gridCol w:w="655"/>
        <w:gridCol w:w="980"/>
        <w:gridCol w:w="655"/>
        <w:gridCol w:w="655"/>
        <w:gridCol w:w="980"/>
        <w:gridCol w:w="655"/>
        <w:gridCol w:w="655"/>
        <w:gridCol w:w="980"/>
      </w:tblGrid>
      <w:tr w:rsidR="00BF5560" w:rsidRPr="00BF5560" w:rsidTr="00BF5560">
        <w:trPr>
          <w:trHeight w:val="465"/>
          <w:jc w:val="center"/>
        </w:trPr>
        <w:tc>
          <w:tcPr>
            <w:tcW w:w="9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宋体" w:eastAsia="宋体" w:hAnsi="宋体" w:cs="Arial" w:hint="eastAsia"/>
                <w:b/>
                <w:kern w:val="0"/>
                <w:szCs w:val="21"/>
              </w:rPr>
              <w:t>横山桥初级中学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2014-2015</w:t>
            </w:r>
            <w:r w:rsidRPr="00BF5560">
              <w:rPr>
                <w:rFonts w:ascii="宋体" w:eastAsia="宋体" w:hAnsi="宋体" w:cs="Arial" w:hint="eastAsia"/>
                <w:b/>
                <w:kern w:val="0"/>
                <w:szCs w:val="21"/>
              </w:rPr>
              <w:t>年度第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</w:t>
            </w:r>
            <w:r w:rsidRPr="00BF5560">
              <w:rPr>
                <w:rFonts w:ascii="宋体" w:eastAsia="宋体" w:hAnsi="宋体" w:cs="Arial" w:hint="eastAsia"/>
                <w:b/>
                <w:kern w:val="0"/>
                <w:szCs w:val="21"/>
              </w:rPr>
              <w:t>学期生物实验统计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年级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班级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任课</w:t>
            </w:r>
          </w:p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教师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演示实验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分组实验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合计</w:t>
            </w:r>
          </w:p>
        </w:tc>
      </w:tr>
      <w:tr w:rsidR="00BF5560" w:rsidRPr="00BF5560" w:rsidTr="00BF5560">
        <w:trPr>
          <w:trHeight w:val="127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计</w:t>
            </w:r>
          </w:p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划</w:t>
            </w:r>
          </w:p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完</w:t>
            </w:r>
          </w:p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成</w:t>
            </w:r>
          </w:p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完成率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(%)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计</w:t>
            </w:r>
          </w:p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划</w:t>
            </w:r>
          </w:p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完</w:t>
            </w:r>
          </w:p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成</w:t>
            </w:r>
          </w:p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完成率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(%)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计</w:t>
            </w:r>
          </w:p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划</w:t>
            </w:r>
          </w:p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完</w:t>
            </w:r>
          </w:p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成</w:t>
            </w:r>
          </w:p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完成率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(%)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七</w:t>
            </w:r>
          </w:p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年</w:t>
            </w:r>
          </w:p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级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七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(1)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是晓明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112.50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110.00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七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(2)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是晓明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112.50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110.00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七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(3)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是晓明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112.50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110.00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七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(4)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是晓明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112.50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110.00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七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(5)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赵亚东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112.50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110.00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七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(6)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任建平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112.50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110.00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七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(7)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王燕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112.50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110.00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七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(8)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俞银龙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112.50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110.00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小计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32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128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112.50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110.00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八</w:t>
            </w:r>
          </w:p>
          <w:p w:rsidR="00BF5560" w:rsidRDefault="00BF5560" w:rsidP="00BF5560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年</w:t>
            </w:r>
          </w:p>
          <w:p w:rsidR="00BF5560" w:rsidRPr="00BF5560" w:rsidRDefault="00BF5560" w:rsidP="00BF556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级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初二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(2)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董军泰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初二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(3)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董军泰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初二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(4)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董军泰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初二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(5)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王红亮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初二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(6)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徐燕萍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初二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(7)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徐燕萍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初二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(8)</w:t>
            </w: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王红亮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</w:tr>
      <w:tr w:rsidR="00BF5560" w:rsidRPr="00BF5560" w:rsidTr="00BF5560">
        <w:trPr>
          <w:trHeight w:val="25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小计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91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91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560" w:rsidRPr="00BF5560" w:rsidRDefault="00BF5560" w:rsidP="00BF556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BF5560">
              <w:rPr>
                <w:rFonts w:ascii="Arial" w:eastAsia="宋体" w:hAnsi="Arial" w:cs="Arial"/>
                <w:b/>
                <w:kern w:val="0"/>
                <w:szCs w:val="21"/>
              </w:rPr>
              <w:t>100.00</w:t>
            </w:r>
          </w:p>
        </w:tc>
      </w:tr>
    </w:tbl>
    <w:p w:rsidR="00BF5560" w:rsidRDefault="00BF5560">
      <w:pPr>
        <w:rPr>
          <w:rFonts w:hint="eastAsia"/>
        </w:rPr>
      </w:pPr>
    </w:p>
    <w:sectPr w:rsidR="00BF5560" w:rsidSect="00BF556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B4E" w:rsidRDefault="00F27B4E" w:rsidP="00BF5560">
      <w:r>
        <w:separator/>
      </w:r>
    </w:p>
  </w:endnote>
  <w:endnote w:type="continuationSeparator" w:id="1">
    <w:p w:rsidR="00F27B4E" w:rsidRDefault="00F27B4E" w:rsidP="00BF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B4E" w:rsidRDefault="00F27B4E" w:rsidP="00BF5560">
      <w:r>
        <w:separator/>
      </w:r>
    </w:p>
  </w:footnote>
  <w:footnote w:type="continuationSeparator" w:id="1">
    <w:p w:rsidR="00F27B4E" w:rsidRDefault="00F27B4E" w:rsidP="00BF5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560"/>
    <w:rsid w:val="00BF5560"/>
    <w:rsid w:val="00F2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5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5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>Sky123.Org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2015-06-11T02:54:00Z</dcterms:created>
  <dcterms:modified xsi:type="dcterms:W3CDTF">2015-06-11T02:57:00Z</dcterms:modified>
</cp:coreProperties>
</file>